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5A84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9"/>
        <w:gridCol w:w="8045"/>
      </w:tblGrid>
      <w:tr w:rsidR="00B3206B" w14:paraId="18864D6D" w14:textId="77777777" w:rsidTr="001C6712">
        <w:trPr>
          <w:trHeight w:val="518"/>
        </w:trPr>
        <w:tc>
          <w:tcPr>
            <w:tcW w:w="1560" w:type="dxa"/>
            <w:vMerge w:val="restart"/>
          </w:tcPr>
          <w:p w14:paraId="1B559927" w14:textId="77777777" w:rsidR="00B3206B" w:rsidRDefault="00B3206B">
            <w:pPr>
              <w:pStyle w:val="a3"/>
              <w:jc w:val="both"/>
              <w:rPr>
                <w:rFonts w:ascii="Times New Roman" w:eastAsia="Batang" w:hAnsi="Times New Roman" w:cs="Times New Roman"/>
                <w:sz w:val="22"/>
                <w:szCs w:val="22"/>
                <w:lang w:eastAsia="ko-KR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6F441AC4" wp14:editId="22C3B52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137C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663A8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9CFA4" w14:textId="77777777" w:rsidR="00B3206B" w:rsidRDefault="00B3206B">
            <w:pPr>
              <w:pStyle w:val="a3"/>
              <w:jc w:val="both"/>
              <w:rPr>
                <w:rFonts w:ascii="Times New Roman" w:eastAsia="Batang" w:hAnsi="Times New Roman" w:cs="Times New Roman"/>
                <w:sz w:val="22"/>
                <w:szCs w:val="22"/>
                <w:lang w:eastAsia="ko-KR"/>
              </w:rPr>
            </w:pPr>
          </w:p>
        </w:tc>
        <w:tc>
          <w:tcPr>
            <w:tcW w:w="8187" w:type="dxa"/>
            <w:hideMark/>
          </w:tcPr>
          <w:p w14:paraId="0C2F957B" w14:textId="59987B2C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Министерство профессионального образования, подготовки и расстановки кадров Республики </w:t>
            </w:r>
            <w:r w:rsidR="009A72B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Саха</w:t>
            </w:r>
            <w:r w:rsidR="009A72B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Якутия)</w:t>
            </w:r>
          </w:p>
        </w:tc>
      </w:tr>
      <w:tr w:rsidR="00B3206B" w14:paraId="08AFA378" w14:textId="77777777" w:rsidTr="001C6712">
        <w:trPr>
          <w:trHeight w:val="893"/>
        </w:trPr>
        <w:tc>
          <w:tcPr>
            <w:tcW w:w="0" w:type="auto"/>
            <w:vMerge/>
            <w:hideMark/>
          </w:tcPr>
          <w:p w14:paraId="73551BD9" w14:textId="77777777" w:rsidR="00B3206B" w:rsidRDefault="00B3206B">
            <w:pPr>
              <w:widowControl/>
              <w:rPr>
                <w:rFonts w:ascii="Times New Roman" w:eastAsia="Batang" w:hAnsi="Times New Roman" w:cs="Times New Roman"/>
                <w:sz w:val="22"/>
                <w:szCs w:val="22"/>
                <w:lang w:eastAsia="ko-KR"/>
              </w:rPr>
            </w:pPr>
          </w:p>
        </w:tc>
        <w:tc>
          <w:tcPr>
            <w:tcW w:w="8187" w:type="dxa"/>
            <w:hideMark/>
          </w:tcPr>
          <w:p w14:paraId="231A3817" w14:textId="5DB96810" w:rsidR="00B3206B" w:rsidRDefault="00B3206B">
            <w:pPr>
              <w:pStyle w:val="a3"/>
              <w:jc w:val="center"/>
              <w:rPr>
                <w:rFonts w:ascii="Times New Roman" w:eastAsia="Batang" w:hAnsi="Times New Roman" w:cs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автономное </w:t>
            </w:r>
            <w:r w:rsidR="009A72B0">
              <w:rPr>
                <w:rFonts w:ascii="Times New Roman" w:hAnsi="Times New Roman" w:cs="Times New Roman"/>
                <w:sz w:val="22"/>
                <w:szCs w:val="22"/>
              </w:rPr>
              <w:t>профессиональное образовательное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учреждение 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Республики Саха (Якутия)</w:t>
            </w:r>
          </w:p>
          <w:p w14:paraId="3FE67F55" w14:textId="4053167B" w:rsidR="00B3206B" w:rsidRDefault="00B3206B">
            <w:pPr>
              <w:pStyle w:val="a3"/>
              <w:jc w:val="center"/>
              <w:rPr>
                <w:rFonts w:ascii="Times New Roman" w:eastAsia="Batang" w:hAnsi="Times New Roman" w:cs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«Якутский промышленный техникум</w:t>
            </w:r>
            <w:r w:rsidR="009A72B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имени </w:t>
            </w:r>
            <w:proofErr w:type="spellStart"/>
            <w:r w:rsidR="009A72B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Т.Г.Десяткина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»</w:t>
            </w:r>
          </w:p>
        </w:tc>
      </w:tr>
    </w:tbl>
    <w:p w14:paraId="551EDFED" w14:textId="77777777" w:rsidR="00B3206B" w:rsidRDefault="00B3206B" w:rsidP="00B3206B">
      <w:pPr>
        <w:pStyle w:val="a3"/>
        <w:jc w:val="both"/>
        <w:rPr>
          <w:rFonts w:ascii="Times New Roman" w:eastAsia="Batang" w:hAnsi="Times New Roman" w:cs="Times New Roman"/>
          <w:sz w:val="22"/>
          <w:szCs w:val="22"/>
          <w:lang w:eastAsia="ko-KR"/>
        </w:rPr>
      </w:pPr>
    </w:p>
    <w:p w14:paraId="1C815CD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9D28FF9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DEA1954" w14:textId="77777777" w:rsidR="00B3206B" w:rsidRPr="00B3206B" w:rsidRDefault="00B3206B" w:rsidP="00B3206B">
      <w:pPr>
        <w:pStyle w:val="a3"/>
        <w:jc w:val="right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ab/>
        <w:t>УТВЕРЖДАЮ</w:t>
      </w:r>
    </w:p>
    <w:p w14:paraId="68DA6522" w14:textId="77777777" w:rsidR="00B3206B" w:rsidRPr="00B3206B" w:rsidRDefault="00B3206B" w:rsidP="00B3206B">
      <w:pPr>
        <w:pStyle w:val="a3"/>
        <w:jc w:val="right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Заместитель директора по УР</w:t>
      </w:r>
    </w:p>
    <w:p w14:paraId="1D66BD58" w14:textId="77777777" w:rsidR="00B3206B" w:rsidRPr="00B3206B" w:rsidRDefault="00B3206B" w:rsidP="00B3206B">
      <w:pPr>
        <w:pStyle w:val="a3"/>
        <w:jc w:val="right"/>
        <w:rPr>
          <w:rFonts w:ascii="Times New Roman" w:hAnsi="Times New Roman" w:cs="Times New Roman"/>
        </w:rPr>
      </w:pPr>
    </w:p>
    <w:p w14:paraId="097A9357" w14:textId="77777777" w:rsidR="00B3206B" w:rsidRPr="00B3206B" w:rsidRDefault="00B3206B" w:rsidP="00B3206B">
      <w:pPr>
        <w:pStyle w:val="a3"/>
        <w:jc w:val="right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_________________ С.В. Иванова</w:t>
      </w:r>
    </w:p>
    <w:p w14:paraId="3E733730" w14:textId="77777777" w:rsidR="00B3206B" w:rsidRPr="00B3206B" w:rsidRDefault="00B3206B" w:rsidP="00B3206B">
      <w:pPr>
        <w:pStyle w:val="a3"/>
        <w:jc w:val="right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«_____» __________ 20 ___ г.</w:t>
      </w:r>
    </w:p>
    <w:p w14:paraId="65190A52" w14:textId="77777777" w:rsidR="00B3206B" w:rsidRPr="00B3206B" w:rsidRDefault="00B3206B" w:rsidP="00B3206B">
      <w:pPr>
        <w:pStyle w:val="a3"/>
        <w:jc w:val="right"/>
        <w:rPr>
          <w:rFonts w:ascii="Times New Roman" w:hAnsi="Times New Roman" w:cs="Times New Roman"/>
        </w:rPr>
      </w:pPr>
    </w:p>
    <w:p w14:paraId="0CADDC7C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4F03BB8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F2FBDF1" w14:textId="60083071" w:rsidR="00B3206B" w:rsidRDefault="00F96D4D" w:rsidP="00B3206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АДАПТИРОВАННАЯ </w:t>
      </w:r>
      <w:r w:rsidR="00B3206B" w:rsidRPr="00B3206B">
        <w:rPr>
          <w:rFonts w:ascii="Times New Roman" w:hAnsi="Times New Roman" w:cs="Times New Roman"/>
          <w:b/>
        </w:rPr>
        <w:t>РАБОЧАЯ ПР</w:t>
      </w:r>
      <w:r w:rsidR="00B3206B">
        <w:rPr>
          <w:rFonts w:ascii="Times New Roman" w:hAnsi="Times New Roman" w:cs="Times New Roman"/>
          <w:b/>
        </w:rPr>
        <w:t xml:space="preserve">ОГРАММА УЧЕБНОЙ ДИСЦИПЛИНЫ </w:t>
      </w:r>
    </w:p>
    <w:p w14:paraId="35966D97" w14:textId="77777777" w:rsidR="00B3206B" w:rsidRPr="00B3206B" w:rsidRDefault="00B3206B" w:rsidP="00B3206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ОДП.04</w:t>
      </w:r>
      <w:r w:rsidRPr="00B3206B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</w:rPr>
        <w:t>ЭКОНОМИКА</w:t>
      </w:r>
    </w:p>
    <w:p w14:paraId="66F705AE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DA1DD85" w14:textId="0AEA5ECD" w:rsidR="00B3206B" w:rsidRPr="00B3206B" w:rsidRDefault="00B3206B" w:rsidP="00B3206B">
      <w:pPr>
        <w:pStyle w:val="a3"/>
        <w:jc w:val="center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 xml:space="preserve">программы подготовки квалифицированных рабочих, служащих по </w:t>
      </w:r>
      <w:r w:rsidR="009A72B0" w:rsidRPr="00B3206B">
        <w:rPr>
          <w:rFonts w:ascii="Times New Roman" w:hAnsi="Times New Roman" w:cs="Times New Roman"/>
        </w:rPr>
        <w:t>профессии программы</w:t>
      </w:r>
      <w:r w:rsidRPr="00B3206B">
        <w:rPr>
          <w:rFonts w:ascii="Times New Roman" w:hAnsi="Times New Roman" w:cs="Times New Roman"/>
        </w:rPr>
        <w:t xml:space="preserve"> подготовки квалифицированных рабочих, служащих по </w:t>
      </w:r>
      <w:r w:rsidR="009A72B0" w:rsidRPr="00B3206B">
        <w:rPr>
          <w:rFonts w:ascii="Times New Roman" w:hAnsi="Times New Roman" w:cs="Times New Roman"/>
        </w:rPr>
        <w:t>профессии 54.01.02 «</w:t>
      </w:r>
      <w:r w:rsidRPr="00B3206B">
        <w:rPr>
          <w:rFonts w:ascii="Times New Roman" w:hAnsi="Times New Roman" w:cs="Times New Roman"/>
        </w:rPr>
        <w:t>Ювелир»</w:t>
      </w:r>
    </w:p>
    <w:p w14:paraId="35BC1414" w14:textId="77777777" w:rsidR="00B3206B" w:rsidRPr="00B3206B" w:rsidRDefault="00B3206B" w:rsidP="00B3206B">
      <w:pPr>
        <w:pStyle w:val="a3"/>
        <w:jc w:val="center"/>
        <w:rPr>
          <w:rFonts w:ascii="Times New Roman" w:hAnsi="Times New Roman" w:cs="Times New Roman"/>
        </w:rPr>
      </w:pPr>
    </w:p>
    <w:p w14:paraId="0B5B182A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40BAAF04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 xml:space="preserve">Квалификации: </w:t>
      </w:r>
    </w:p>
    <w:p w14:paraId="54D9094A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Ювелир 3, 4 разряда</w:t>
      </w:r>
    </w:p>
    <w:p w14:paraId="254637BF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Огранщик вставок для ювелирных и художественных изделий 3 разряда</w:t>
      </w:r>
    </w:p>
    <w:p w14:paraId="11D56864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43127B2D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370C45B0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6CDA50B2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E569BC0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BA1DB8F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7B70C95F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30EA4C35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77A4920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19540920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47EEC274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DA6ADF7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6E6C9DB1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57EA7BA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59965BF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785298DF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13BF9F2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394A0DB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68FCD7D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46F0E29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23291E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9132D59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3FBF632F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C4CD03A" w14:textId="5A0FFCBB" w:rsidR="00B3206B" w:rsidRPr="00B3206B" w:rsidRDefault="00B3206B" w:rsidP="00B3206B">
      <w:pPr>
        <w:pStyle w:val="a3"/>
        <w:jc w:val="center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Якутск, 20</w:t>
      </w:r>
      <w:r w:rsidR="009B0392">
        <w:rPr>
          <w:rFonts w:ascii="Times New Roman" w:hAnsi="Times New Roman" w:cs="Times New Roman"/>
        </w:rPr>
        <w:t>2</w:t>
      </w:r>
      <w:r w:rsidR="009A72B0">
        <w:rPr>
          <w:rFonts w:ascii="Times New Roman" w:hAnsi="Times New Roman" w:cs="Times New Roman"/>
        </w:rPr>
        <w:t>2</w:t>
      </w:r>
    </w:p>
    <w:p w14:paraId="19DD05DB" w14:textId="77777777" w:rsidR="00B3206B" w:rsidRPr="00B3206B" w:rsidRDefault="00B3206B" w:rsidP="00B3206B">
      <w:pPr>
        <w:pStyle w:val="a3"/>
        <w:jc w:val="center"/>
        <w:rPr>
          <w:rFonts w:ascii="Times New Roman" w:hAnsi="Times New Roman" w:cs="Times New Roman"/>
        </w:rPr>
      </w:pPr>
    </w:p>
    <w:p w14:paraId="4F3672A8" w14:textId="40D21762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lastRenderedPageBreak/>
        <w:tab/>
      </w:r>
      <w:proofErr w:type="gramStart"/>
      <w:r w:rsidR="00F96D4D">
        <w:rPr>
          <w:rFonts w:ascii="Times New Roman" w:hAnsi="Times New Roman" w:cs="Times New Roman"/>
        </w:rPr>
        <w:t>Адаптированная р</w:t>
      </w:r>
      <w:r w:rsidRPr="00B3206B">
        <w:rPr>
          <w:rFonts w:ascii="Times New Roman" w:hAnsi="Times New Roman" w:cs="Times New Roman"/>
        </w:rPr>
        <w:t xml:space="preserve">абочая программа общеобразовательной </w:t>
      </w:r>
      <w:r>
        <w:rPr>
          <w:rFonts w:ascii="Times New Roman" w:hAnsi="Times New Roman" w:cs="Times New Roman"/>
        </w:rPr>
        <w:t>профильной</w:t>
      </w:r>
      <w:r w:rsidRPr="00B3206B">
        <w:rPr>
          <w:rFonts w:ascii="Times New Roman" w:hAnsi="Times New Roman" w:cs="Times New Roman"/>
        </w:rPr>
        <w:t xml:space="preserve"> дисциплины «</w:t>
      </w:r>
      <w:r w:rsidR="004D7F65">
        <w:rPr>
          <w:rFonts w:ascii="Times New Roman" w:hAnsi="Times New Roman" w:cs="Times New Roman"/>
        </w:rPr>
        <w:t>Экономика</w:t>
      </w:r>
      <w:r w:rsidRPr="00B3206B">
        <w:rPr>
          <w:rFonts w:ascii="Times New Roman" w:hAnsi="Times New Roman" w:cs="Times New Roman"/>
        </w:rPr>
        <w:t>» разработана с учетом требований ФГОС среднего общего образования, ФГОС среднего профессионального образования по профессии: программы подготовки квалифицированных рабочих, служащих по профессии  54.01.02  «Ювелир», на основе Примерной программы общеобразовательной учебной дисциплины «</w:t>
      </w:r>
      <w:r w:rsidR="004D7F65">
        <w:rPr>
          <w:rFonts w:ascii="Times New Roman" w:hAnsi="Times New Roman" w:cs="Times New Roman"/>
        </w:rPr>
        <w:t>Экономика</w:t>
      </w:r>
      <w:r w:rsidRPr="00B3206B">
        <w:rPr>
          <w:rFonts w:ascii="Times New Roman" w:hAnsi="Times New Roman" w:cs="Times New Roman"/>
        </w:rPr>
        <w:t>», рекомендованной Федеральным государственным автономным учреждением «Федеральный институт развития образования» (ФГАУ «ФИРО»), в качестве примерной программы для реализации основной профессиональной образовательной программы СПО</w:t>
      </w:r>
      <w:proofErr w:type="gramEnd"/>
      <w:r w:rsidRPr="00B3206B">
        <w:rPr>
          <w:rFonts w:ascii="Times New Roman" w:hAnsi="Times New Roman" w:cs="Times New Roman"/>
        </w:rPr>
        <w:t xml:space="preserve"> на базе основного общего образования с получением среднего общего образования (Протокол № 3 от 21 июля 2015 г., регистрационный номер рецензии 375 от 23 июля 2015 г. ФГАУ «ФИРО»).</w:t>
      </w:r>
    </w:p>
    <w:p w14:paraId="76D97789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FCBC12D" w14:textId="7E12D89A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 xml:space="preserve">Организация-разработчик: Государственное автономное профессиональное образовательное </w:t>
      </w:r>
      <w:r w:rsidR="009A72B0" w:rsidRPr="00B3206B">
        <w:rPr>
          <w:rFonts w:ascii="Times New Roman" w:hAnsi="Times New Roman" w:cs="Times New Roman"/>
        </w:rPr>
        <w:t>учреждение РС</w:t>
      </w:r>
      <w:r w:rsidRPr="00B3206B">
        <w:rPr>
          <w:rFonts w:ascii="Times New Roman" w:hAnsi="Times New Roman" w:cs="Times New Roman"/>
        </w:rPr>
        <w:t xml:space="preserve"> (Я) «Якутский промышленный техникум</w:t>
      </w:r>
      <w:r w:rsidR="009A72B0">
        <w:rPr>
          <w:rFonts w:ascii="Times New Roman" w:hAnsi="Times New Roman" w:cs="Times New Roman"/>
        </w:rPr>
        <w:t xml:space="preserve"> имени Т.Г. Десяткина</w:t>
      </w:r>
      <w:r w:rsidRPr="00B3206B">
        <w:rPr>
          <w:rFonts w:ascii="Times New Roman" w:hAnsi="Times New Roman" w:cs="Times New Roman"/>
        </w:rPr>
        <w:t>».</w:t>
      </w:r>
    </w:p>
    <w:p w14:paraId="16BE9F4F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9F269E0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53D4777D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18F8CA55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Разработчики:</w:t>
      </w:r>
    </w:p>
    <w:p w14:paraId="3AF4A1C3" w14:textId="50ABED3F" w:rsidR="00B3206B" w:rsidRPr="00B3206B" w:rsidRDefault="00F96D4D" w:rsidP="00B3206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 Вячеслав Вячеславович</w:t>
      </w:r>
      <w:r w:rsidR="00B3206B" w:rsidRPr="00B3206B">
        <w:rPr>
          <w:rFonts w:ascii="Times New Roman" w:hAnsi="Times New Roman" w:cs="Times New Roman"/>
        </w:rPr>
        <w:t xml:space="preserve">, преподаватель </w:t>
      </w:r>
      <w:r>
        <w:rPr>
          <w:rFonts w:ascii="Times New Roman" w:hAnsi="Times New Roman" w:cs="Times New Roman"/>
        </w:rPr>
        <w:t>экономики и обществознания</w:t>
      </w:r>
    </w:p>
    <w:p w14:paraId="55EE8CD5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3B9D9CCC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8951AA6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РАССМОТРЕНО</w:t>
      </w:r>
    </w:p>
    <w:p w14:paraId="7B2C124A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 xml:space="preserve">на заседании </w:t>
      </w:r>
      <w:proofErr w:type="gramStart"/>
      <w:r w:rsidRPr="00B3206B">
        <w:rPr>
          <w:rFonts w:ascii="Times New Roman" w:hAnsi="Times New Roman" w:cs="Times New Roman"/>
        </w:rPr>
        <w:t>предметно-цикловой</w:t>
      </w:r>
      <w:proofErr w:type="gramEnd"/>
    </w:p>
    <w:p w14:paraId="64C6A5BB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комиссии огранщиков и ювелиров</w:t>
      </w:r>
    </w:p>
    <w:p w14:paraId="33D0D2B9" w14:textId="5A1C7DC4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Протокол № ___ от ________ 20</w:t>
      </w:r>
      <w:r w:rsidR="009B0392">
        <w:rPr>
          <w:rFonts w:ascii="Times New Roman" w:hAnsi="Times New Roman" w:cs="Times New Roman"/>
        </w:rPr>
        <w:t>2</w:t>
      </w:r>
      <w:r w:rsidR="00F96D4D">
        <w:rPr>
          <w:rFonts w:ascii="Times New Roman" w:hAnsi="Times New Roman" w:cs="Times New Roman"/>
        </w:rPr>
        <w:t>3</w:t>
      </w:r>
      <w:r w:rsidRPr="00B3206B">
        <w:rPr>
          <w:rFonts w:ascii="Times New Roman" w:hAnsi="Times New Roman" w:cs="Times New Roman"/>
        </w:rPr>
        <w:t xml:space="preserve"> г.</w:t>
      </w:r>
    </w:p>
    <w:p w14:paraId="6D30CA3D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 xml:space="preserve">Председатель ПЦК </w:t>
      </w:r>
    </w:p>
    <w:p w14:paraId="03CB677F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________________</w:t>
      </w:r>
    </w:p>
    <w:p w14:paraId="2D4E24D1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9E729D0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ab/>
        <w:t>ОДОБРЕНО И РЕКОМЕНДОВАНО</w:t>
      </w:r>
    </w:p>
    <w:p w14:paraId="243BD9C5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Методическим советом ГАПОУ Р</w:t>
      </w:r>
      <w:proofErr w:type="gramStart"/>
      <w:r w:rsidRPr="00B3206B">
        <w:rPr>
          <w:rFonts w:ascii="Times New Roman" w:hAnsi="Times New Roman" w:cs="Times New Roman"/>
        </w:rPr>
        <w:t>С(</w:t>
      </w:r>
      <w:proofErr w:type="gramEnd"/>
      <w:r w:rsidRPr="00B3206B">
        <w:rPr>
          <w:rFonts w:ascii="Times New Roman" w:hAnsi="Times New Roman" w:cs="Times New Roman"/>
        </w:rPr>
        <w:t>Я) ЯПТ</w:t>
      </w:r>
    </w:p>
    <w:p w14:paraId="271E1FCD" w14:textId="3240FABD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Протокол № ___ от ________ 20</w:t>
      </w:r>
      <w:r w:rsidR="009A72B0">
        <w:rPr>
          <w:rFonts w:ascii="Times New Roman" w:hAnsi="Times New Roman" w:cs="Times New Roman"/>
        </w:rPr>
        <w:t>22</w:t>
      </w:r>
      <w:r w:rsidRPr="00B3206B">
        <w:rPr>
          <w:rFonts w:ascii="Times New Roman" w:hAnsi="Times New Roman" w:cs="Times New Roman"/>
        </w:rPr>
        <w:t xml:space="preserve"> г.</w:t>
      </w:r>
    </w:p>
    <w:p w14:paraId="49B6CF04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Председатель МС</w:t>
      </w:r>
    </w:p>
    <w:p w14:paraId="0530BA9A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  <w:r w:rsidRPr="00B3206B">
        <w:rPr>
          <w:rFonts w:ascii="Times New Roman" w:hAnsi="Times New Roman" w:cs="Times New Roman"/>
        </w:rPr>
        <w:t>___________________Филиппов М.И.</w:t>
      </w:r>
    </w:p>
    <w:p w14:paraId="397359DF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194B9522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3A4FA05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6B183BEC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1BBFD016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89E9F81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6859E496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5BA34EB1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230ED457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AF4C0A3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6A8ED513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4912C06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505287CB" w14:textId="77777777" w:rsidR="00B3206B" w:rsidRP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093057A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1E9E900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10081E18" w14:textId="77777777" w:rsidR="00F96D4D" w:rsidRDefault="00F96D4D" w:rsidP="00B3206B">
      <w:pPr>
        <w:pStyle w:val="a3"/>
        <w:jc w:val="both"/>
        <w:rPr>
          <w:rFonts w:ascii="Times New Roman" w:hAnsi="Times New Roman" w:cs="Times New Roman"/>
        </w:rPr>
      </w:pPr>
    </w:p>
    <w:p w14:paraId="6E0187D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4BC5492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</w:rPr>
      </w:pPr>
    </w:p>
    <w:p w14:paraId="6A94355B" w14:textId="77777777" w:rsidR="004D7F65" w:rsidRPr="004D7F65" w:rsidRDefault="004D7F65" w:rsidP="004D7F6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4D7F65">
        <w:rPr>
          <w:rFonts w:ascii="Times New Roman" w:hAnsi="Times New Roman" w:cs="Times New Roman"/>
          <w:sz w:val="36"/>
          <w:szCs w:val="36"/>
        </w:rPr>
        <w:lastRenderedPageBreak/>
        <w:t>Содержание</w:t>
      </w:r>
    </w:p>
    <w:p w14:paraId="52CFDC3E" w14:textId="77777777" w:rsidR="00B67330" w:rsidRPr="00B67330" w:rsidRDefault="00B67330" w:rsidP="00B67330">
      <w:pPr>
        <w:shd w:val="clear" w:color="auto" w:fill="FFFFF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 </w:t>
      </w:r>
    </w:p>
    <w:p w14:paraId="0B411DDA" w14:textId="77777777" w:rsidR="00B67330" w:rsidRPr="00B67330" w:rsidRDefault="00B67330" w:rsidP="00B67330">
      <w:pPr>
        <w:shd w:val="clear" w:color="auto" w:fill="FFFFFF"/>
        <w:tabs>
          <w:tab w:val="left" w:leader="dot" w:pos="8784"/>
        </w:tabs>
        <w:spacing w:before="1819" w:line="288" w:lineRule="exact"/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z w:val="22"/>
          <w:szCs w:val="22"/>
        </w:rPr>
        <w:t>Пояснительная записка</w:t>
      </w:r>
      <w:r w:rsidRPr="00B67330">
        <w:rPr>
          <w:rFonts w:ascii="Times New Roman" w:hAnsi="Times New Roman" w:cs="Times New Roman"/>
          <w:sz w:val="22"/>
          <w:szCs w:val="22"/>
        </w:rPr>
        <w:tab/>
        <w:t>4</w:t>
      </w:r>
    </w:p>
    <w:p w14:paraId="5C22FA2D" w14:textId="77777777" w:rsidR="00B67330" w:rsidRPr="00B67330" w:rsidRDefault="00B67330" w:rsidP="00B67330">
      <w:pPr>
        <w:shd w:val="clear" w:color="auto" w:fill="FFFFFF"/>
        <w:tabs>
          <w:tab w:val="left" w:leader="dot" w:pos="8779"/>
        </w:tabs>
        <w:spacing w:line="288" w:lineRule="exact"/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z w:val="22"/>
          <w:szCs w:val="22"/>
        </w:rPr>
        <w:t>Общая характеристика учебной дисциплины «</w:t>
      </w:r>
      <w:r>
        <w:rPr>
          <w:rFonts w:ascii="Times New Roman" w:hAnsi="Times New Roman" w:cs="Times New Roman"/>
          <w:sz w:val="22"/>
          <w:szCs w:val="22"/>
        </w:rPr>
        <w:t>Экономика</w:t>
      </w:r>
      <w:r w:rsidRPr="00B67330">
        <w:rPr>
          <w:rFonts w:ascii="Times New Roman" w:hAnsi="Times New Roman" w:cs="Times New Roman"/>
          <w:sz w:val="22"/>
          <w:szCs w:val="22"/>
        </w:rPr>
        <w:t xml:space="preserve">» </w:t>
      </w:r>
      <w:r w:rsidRPr="00B67330">
        <w:rPr>
          <w:rFonts w:ascii="Times New Roman" w:hAnsi="Times New Roman" w:cs="Times New Roman"/>
          <w:sz w:val="22"/>
          <w:szCs w:val="22"/>
        </w:rPr>
        <w:tab/>
        <w:t>4</w:t>
      </w:r>
    </w:p>
    <w:p w14:paraId="44E48336" w14:textId="77777777" w:rsidR="00B67330" w:rsidRPr="00B67330" w:rsidRDefault="00B67330" w:rsidP="00B67330">
      <w:pPr>
        <w:shd w:val="clear" w:color="auto" w:fill="FFFFFF"/>
        <w:tabs>
          <w:tab w:val="left" w:leader="dot" w:pos="8784"/>
        </w:tabs>
        <w:spacing w:before="5" w:line="288" w:lineRule="exact"/>
        <w:rPr>
          <w:rFonts w:ascii="Times New Roman" w:hAnsi="Times New Roman" w:cs="Times New Roman"/>
          <w:sz w:val="22"/>
          <w:szCs w:val="22"/>
        </w:rPr>
      </w:pPr>
      <w:r w:rsidRPr="00B67330">
        <w:rPr>
          <w:rFonts w:ascii="Times New Roman" w:hAnsi="Times New Roman" w:cs="Times New Roman"/>
          <w:sz w:val="22"/>
          <w:szCs w:val="22"/>
        </w:rPr>
        <w:t>Место учебной дисциплины в учебном плане</w:t>
      </w:r>
      <w:r w:rsidRPr="00B67330">
        <w:rPr>
          <w:rFonts w:ascii="Times New Roman" w:hAnsi="Times New Roman" w:cs="Times New Roman"/>
          <w:sz w:val="22"/>
          <w:szCs w:val="22"/>
        </w:rPr>
        <w:tab/>
        <w:t>5</w:t>
      </w:r>
    </w:p>
    <w:p w14:paraId="0D8A99EB" w14:textId="77777777" w:rsidR="00B67330" w:rsidRPr="00B67330" w:rsidRDefault="00B67330" w:rsidP="00B67330">
      <w:pPr>
        <w:shd w:val="clear" w:color="auto" w:fill="FFFFFF"/>
        <w:tabs>
          <w:tab w:val="left" w:leader="dot" w:pos="8784"/>
        </w:tabs>
        <w:spacing w:before="5" w:line="288" w:lineRule="exact"/>
        <w:rPr>
          <w:rFonts w:ascii="Times New Roman" w:hAnsi="Times New Roman" w:cs="Times New Roman"/>
          <w:sz w:val="22"/>
          <w:szCs w:val="22"/>
        </w:rPr>
      </w:pPr>
      <w:r w:rsidRPr="00B67330">
        <w:rPr>
          <w:rFonts w:ascii="Times New Roman" w:hAnsi="Times New Roman" w:cs="Times New Roman"/>
          <w:sz w:val="22"/>
          <w:szCs w:val="22"/>
        </w:rPr>
        <w:t>Результаты освоения учебной дисциплины</w:t>
      </w:r>
      <w:r w:rsidRPr="00B67330">
        <w:rPr>
          <w:rFonts w:ascii="Times New Roman" w:hAnsi="Times New Roman" w:cs="Times New Roman"/>
          <w:sz w:val="22"/>
          <w:szCs w:val="22"/>
        </w:rPr>
        <w:tab/>
        <w:t>5</w:t>
      </w:r>
    </w:p>
    <w:p w14:paraId="193F840C" w14:textId="77777777" w:rsidR="00B67330" w:rsidRPr="00B67330" w:rsidRDefault="00B67330" w:rsidP="00B67330">
      <w:pPr>
        <w:shd w:val="clear" w:color="auto" w:fill="FFFFFF"/>
        <w:tabs>
          <w:tab w:val="left" w:leader="dot" w:pos="8784"/>
        </w:tabs>
        <w:spacing w:before="5" w:line="288" w:lineRule="exact"/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z w:val="22"/>
          <w:szCs w:val="22"/>
        </w:rPr>
        <w:t>Содержание учебной дисциплины</w:t>
      </w:r>
      <w:r w:rsidRPr="00B67330">
        <w:rPr>
          <w:rFonts w:ascii="Times New Roman" w:hAnsi="Times New Roman" w:cs="Times New Roman"/>
          <w:sz w:val="22"/>
          <w:szCs w:val="22"/>
        </w:rPr>
        <w:tab/>
        <w:t>7</w:t>
      </w:r>
    </w:p>
    <w:p w14:paraId="34B97243" w14:textId="77777777" w:rsidR="00B67330" w:rsidRPr="00B67330" w:rsidRDefault="00B67330" w:rsidP="00B67330">
      <w:pPr>
        <w:shd w:val="clear" w:color="auto" w:fill="FFFFFF"/>
        <w:tabs>
          <w:tab w:val="left" w:leader="dot" w:pos="8640"/>
        </w:tabs>
        <w:spacing w:before="5" w:line="288" w:lineRule="exact"/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z w:val="22"/>
          <w:szCs w:val="22"/>
        </w:rPr>
        <w:t>Тематическое планирование</w:t>
      </w:r>
      <w:r w:rsidRPr="00B67330">
        <w:rPr>
          <w:rFonts w:ascii="Times New Roman" w:hAnsi="Times New Roman" w:cs="Times New Roman"/>
          <w:sz w:val="22"/>
          <w:szCs w:val="22"/>
        </w:rPr>
        <w:tab/>
        <w:t>21</w:t>
      </w:r>
    </w:p>
    <w:p w14:paraId="49614D21" w14:textId="77777777" w:rsidR="00B67330" w:rsidRPr="00B67330" w:rsidRDefault="00B67330" w:rsidP="00B67330">
      <w:pPr>
        <w:shd w:val="clear" w:color="auto" w:fill="FFFFFF"/>
        <w:spacing w:line="288" w:lineRule="exact"/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z w:val="22"/>
          <w:szCs w:val="22"/>
        </w:rPr>
        <w:t>Технический, социально-экономический профили</w:t>
      </w:r>
      <w:r w:rsidRPr="00B67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профессионального образования</w:t>
      </w:r>
      <w:r w:rsidRPr="00B67330">
        <w:rPr>
          <w:rFonts w:ascii="Times New Roman" w:hAnsi="Times New Roman" w:cs="Times New Roman"/>
          <w:sz w:val="22"/>
          <w:szCs w:val="22"/>
        </w:rPr>
        <w:t>……….21</w:t>
      </w:r>
    </w:p>
    <w:p w14:paraId="34D8CE32" w14:textId="77777777" w:rsidR="00B67330" w:rsidRPr="00B67330" w:rsidRDefault="00B67330" w:rsidP="00B67330">
      <w:pPr>
        <w:shd w:val="clear" w:color="auto" w:fill="FFFFFF"/>
        <w:tabs>
          <w:tab w:val="left" w:leader="dot" w:pos="8645"/>
        </w:tabs>
        <w:spacing w:line="288" w:lineRule="exact"/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z w:val="22"/>
          <w:szCs w:val="22"/>
        </w:rPr>
        <w:t>Тематический план</w:t>
      </w:r>
      <w:r w:rsidRPr="00B67330">
        <w:rPr>
          <w:rFonts w:ascii="Times New Roman" w:hAnsi="Times New Roman" w:cs="Times New Roman"/>
          <w:sz w:val="22"/>
          <w:szCs w:val="22"/>
        </w:rPr>
        <w:tab/>
        <w:t>21</w:t>
      </w:r>
    </w:p>
    <w:p w14:paraId="7C6B1A85" w14:textId="77777777" w:rsidR="00B67330" w:rsidRPr="00B67330" w:rsidRDefault="00B67330" w:rsidP="00B67330">
      <w:pPr>
        <w:shd w:val="clear" w:color="auto" w:fill="FFFFFF"/>
        <w:tabs>
          <w:tab w:val="left" w:leader="dot" w:pos="8645"/>
        </w:tabs>
        <w:spacing w:line="288" w:lineRule="exact"/>
        <w:rPr>
          <w:rFonts w:ascii="Times New Roman" w:hAnsi="Times New Roman" w:cs="Times New Roman"/>
          <w:spacing w:val="-4"/>
          <w:sz w:val="22"/>
          <w:szCs w:val="22"/>
        </w:rPr>
      </w:pPr>
      <w:r w:rsidRPr="00B67330">
        <w:rPr>
          <w:rFonts w:ascii="Times New Roman" w:hAnsi="Times New Roman" w:cs="Times New Roman"/>
          <w:sz w:val="22"/>
          <w:szCs w:val="22"/>
        </w:rPr>
        <w:t>Характеристика основных видов учебной деятельности студентов</w:t>
      </w:r>
      <w:r w:rsidRPr="00B67330">
        <w:rPr>
          <w:rFonts w:ascii="Times New Roman" w:hAnsi="Times New Roman" w:cs="Times New Roman"/>
          <w:sz w:val="22"/>
          <w:szCs w:val="22"/>
        </w:rPr>
        <w:tab/>
      </w:r>
      <w:r w:rsidRPr="00B67330">
        <w:rPr>
          <w:rFonts w:ascii="Times New Roman" w:hAnsi="Times New Roman" w:cs="Times New Roman"/>
          <w:spacing w:val="-4"/>
          <w:sz w:val="22"/>
          <w:szCs w:val="22"/>
        </w:rPr>
        <w:t>22</w:t>
      </w:r>
    </w:p>
    <w:p w14:paraId="33E54FA9" w14:textId="77777777" w:rsidR="00B67330" w:rsidRPr="00B67330" w:rsidRDefault="00B67330" w:rsidP="00B67330">
      <w:pPr>
        <w:shd w:val="clear" w:color="auto" w:fill="FFFFFF"/>
        <w:tabs>
          <w:tab w:val="left" w:leader="dot" w:pos="8645"/>
        </w:tabs>
        <w:spacing w:line="288" w:lineRule="exact"/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pacing w:val="-4"/>
          <w:sz w:val="22"/>
          <w:szCs w:val="22"/>
        </w:rPr>
        <w:t>Условия реализации учебной дисциплины</w:t>
      </w:r>
    </w:p>
    <w:p w14:paraId="7F2DDD3C" w14:textId="77777777" w:rsidR="00B67330" w:rsidRPr="00B67330" w:rsidRDefault="00B67330" w:rsidP="00B67330">
      <w:pPr>
        <w:shd w:val="clear" w:color="auto" w:fill="FFFFFF"/>
        <w:tabs>
          <w:tab w:val="left" w:leader="dot" w:pos="8645"/>
        </w:tabs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z w:val="22"/>
          <w:szCs w:val="22"/>
        </w:rPr>
        <w:t xml:space="preserve">Организация образовательного процесса </w:t>
      </w:r>
      <w:r w:rsidRPr="00B67330">
        <w:rPr>
          <w:rFonts w:ascii="Times New Roman" w:hAnsi="Times New Roman" w:cs="Times New Roman"/>
          <w:sz w:val="22"/>
          <w:szCs w:val="22"/>
        </w:rPr>
        <w:tab/>
        <w:t>38</w:t>
      </w:r>
    </w:p>
    <w:p w14:paraId="1D8D34A5" w14:textId="77777777" w:rsidR="00B67330" w:rsidRPr="00B67330" w:rsidRDefault="00B67330" w:rsidP="00B67330">
      <w:pPr>
        <w:shd w:val="clear" w:color="auto" w:fill="FFFFFF"/>
        <w:tabs>
          <w:tab w:val="left" w:leader="dot" w:pos="8650"/>
        </w:tabs>
        <w:spacing w:before="38"/>
        <w:rPr>
          <w:rFonts w:ascii="Times New Roman" w:hAnsi="Times New Roman" w:cs="Times New Roman"/>
        </w:rPr>
      </w:pPr>
      <w:r w:rsidRPr="00B67330">
        <w:rPr>
          <w:rFonts w:ascii="Times New Roman" w:hAnsi="Times New Roman" w:cs="Times New Roman"/>
          <w:sz w:val="22"/>
          <w:szCs w:val="22"/>
        </w:rPr>
        <w:t>Контроль и оценка результатов освоения учебной дисциплины</w:t>
      </w:r>
      <w:r w:rsidRPr="00B67330">
        <w:rPr>
          <w:rFonts w:ascii="Times New Roman" w:hAnsi="Times New Roman" w:cs="Times New Roman"/>
          <w:sz w:val="22"/>
          <w:szCs w:val="22"/>
        </w:rPr>
        <w:tab/>
        <w:t>39</w:t>
      </w:r>
    </w:p>
    <w:p w14:paraId="4D295C82" w14:textId="77777777" w:rsidR="00B67330" w:rsidRPr="00B67330" w:rsidRDefault="00B67330" w:rsidP="00B67330">
      <w:pPr>
        <w:shd w:val="clear" w:color="auto" w:fill="FFFFFF"/>
        <w:spacing w:before="110" w:line="264" w:lineRule="exact"/>
        <w:rPr>
          <w:rFonts w:ascii="Times New Roman" w:hAnsi="Times New Roman" w:cs="Times New Roman"/>
        </w:rPr>
      </w:pPr>
    </w:p>
    <w:p w14:paraId="46CEB467" w14:textId="77777777" w:rsidR="00B67330" w:rsidRDefault="00B67330" w:rsidP="00B67330">
      <w:pPr>
        <w:shd w:val="clear" w:color="auto" w:fill="FFFFFF"/>
        <w:spacing w:before="110" w:line="264" w:lineRule="exact"/>
      </w:pPr>
    </w:p>
    <w:p w14:paraId="02EBB0B5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6E6C8B4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7EAE56AA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013FAE39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030B7AEE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6A77B51B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0D6BBE70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79758FF2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E203F23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622DDE2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2A6FB79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7B0A18A9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D610514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1E0CA982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66CFA083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64DBBF3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F302482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64F550C9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32292CC0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70A693A5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17B0F3C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9045906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6D8080F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8B9E8DD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1F272FB8" w14:textId="77777777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3D5E599F" w14:textId="0DF17BFF" w:rsidR="004D7F65" w:rsidRDefault="004D7F65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042EA781" w14:textId="0CDCA661" w:rsidR="00021C58" w:rsidRDefault="00021C58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07E798A8" w14:textId="77777777" w:rsidR="00021C58" w:rsidRDefault="00021C58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67A0EFF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421DFD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2944B0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E0E961E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bookmark2"/>
      <w:r>
        <w:rPr>
          <w:rFonts w:ascii="Times New Roman" w:hAnsi="Times New Roman" w:cs="Times New Roman"/>
          <w:sz w:val="22"/>
          <w:szCs w:val="22"/>
        </w:rPr>
        <w:lastRenderedPageBreak/>
        <w:t>ПОЯСНИТЕЛЬНАЯ ЗАПИСКА</w:t>
      </w:r>
      <w:bookmarkEnd w:id="0"/>
    </w:p>
    <w:p w14:paraId="20A1E98C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14:paraId="7CD117A6" w14:textId="7073475A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Адаптированная программа </w:t>
      </w:r>
      <w:r>
        <w:rPr>
          <w:rFonts w:ascii="Times New Roman" w:hAnsi="Times New Roman" w:cs="Times New Roman"/>
          <w:sz w:val="22"/>
          <w:szCs w:val="22"/>
        </w:rPr>
        <w:t>«Экономика»</w:t>
      </w:r>
      <w:r w:rsidRPr="00F96D4D">
        <w:rPr>
          <w:rFonts w:ascii="Times New Roman" w:hAnsi="Times New Roman" w:cs="Times New Roman"/>
          <w:sz w:val="22"/>
          <w:szCs w:val="22"/>
        </w:rPr>
        <w:t xml:space="preserve"> представляет комплекс основных характеристик образования (объем, содержание, планируем</w:t>
      </w:r>
      <w:r>
        <w:rPr>
          <w:rFonts w:ascii="Times New Roman" w:hAnsi="Times New Roman" w:cs="Times New Roman"/>
          <w:sz w:val="22"/>
          <w:szCs w:val="22"/>
        </w:rPr>
        <w:t>ые результаты), форм аттестаций</w:t>
      </w:r>
      <w:bookmarkStart w:id="1" w:name="_GoBack"/>
      <w:bookmarkEnd w:id="1"/>
      <w:r w:rsidRPr="00F96D4D">
        <w:rPr>
          <w:rFonts w:ascii="Times New Roman" w:hAnsi="Times New Roman" w:cs="Times New Roman"/>
          <w:sz w:val="22"/>
          <w:szCs w:val="22"/>
        </w:rPr>
        <w:t>.</w:t>
      </w:r>
    </w:p>
    <w:p w14:paraId="7C8544DF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F96D4D">
        <w:rPr>
          <w:rFonts w:ascii="Times New Roman" w:hAnsi="Times New Roman" w:cs="Times New Roman"/>
          <w:sz w:val="22"/>
          <w:szCs w:val="22"/>
        </w:rPr>
        <w:t>ребѐнка</w:t>
      </w:r>
      <w:proofErr w:type="spellEnd"/>
      <w:r w:rsidRPr="00F96D4D">
        <w:rPr>
          <w:rFonts w:ascii="Times New Roman" w:hAnsi="Times New Roman" w:cs="Times New Roman"/>
          <w:sz w:val="22"/>
          <w:szCs w:val="22"/>
        </w:rPr>
        <w:t xml:space="preserve">-инвалида). </w:t>
      </w:r>
    </w:p>
    <w:p w14:paraId="1FB00BBC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3FBEF45A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1BB0FE5C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• повышение уровня доступности среднего профессионального образования для инвалидов;</w:t>
      </w:r>
    </w:p>
    <w:p w14:paraId="701AC4D8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повышение качества среднего профессионального образования инвалидов; </w:t>
      </w:r>
    </w:p>
    <w:p w14:paraId="4DFE7FDD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осуществление индивидуальной образовательной траектории для обучающегося инвалида; </w:t>
      </w:r>
    </w:p>
    <w:p w14:paraId="377C229E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• формирование в образовательной организации толерантной социокультурной среды.</w:t>
      </w:r>
    </w:p>
    <w:p w14:paraId="3048DF5E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Используемые термины, определения, сокращения. </w:t>
      </w:r>
    </w:p>
    <w:p w14:paraId="76ADD610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96D4D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Pr="00F96D4D">
        <w:rPr>
          <w:rFonts w:ascii="Times New Roman" w:hAnsi="Times New Roman" w:cs="Times New Roman"/>
          <w:sz w:val="22"/>
          <w:szCs w:val="22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14:paraId="05FA1781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14:paraId="666474B8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14:paraId="36DEB446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 w:rsidRPr="00F96D4D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F96D4D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F96D4D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Pr="00F96D4D">
        <w:rPr>
          <w:rFonts w:ascii="Times New Roman" w:hAnsi="Times New Roman" w:cs="Times New Roman"/>
          <w:sz w:val="22"/>
          <w:szCs w:val="22"/>
        </w:rPr>
        <w:t xml:space="preserve">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</w:t>
      </w:r>
      <w:proofErr w:type="gramStart"/>
      <w:r w:rsidRPr="00F96D4D">
        <w:rPr>
          <w:rFonts w:ascii="Times New Roman" w:hAnsi="Times New Roman" w:cs="Times New Roman"/>
          <w:sz w:val="22"/>
          <w:szCs w:val="22"/>
        </w:rPr>
        <w:t>способствующий</w:t>
      </w:r>
      <w:proofErr w:type="gramEnd"/>
      <w:r w:rsidRPr="00F96D4D">
        <w:rPr>
          <w:rFonts w:ascii="Times New Roman" w:hAnsi="Times New Roman" w:cs="Times New Roman"/>
          <w:sz w:val="22"/>
          <w:szCs w:val="22"/>
        </w:rPr>
        <w:t xml:space="preserve"> социальной и профессиональной адаптации обучающихся инвалидов и обучающихся с ограниченными возможностями здоровья. </w:t>
      </w:r>
    </w:p>
    <w:p w14:paraId="18B6BDD2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14:paraId="359CD358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обеспечение доступа в здания организаций, осуществляющих образовательную деятельность; </w:t>
      </w:r>
    </w:p>
    <w:p w14:paraId="5C649755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14:paraId="1A0E72D8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проведение для них групповых и индивидуальных развивающих и коррекционных занятий; </w:t>
      </w:r>
    </w:p>
    <w:p w14:paraId="37588F94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предоставление услуг ассистента (помощника), оказывающего </w:t>
      </w:r>
      <w:proofErr w:type="gramStart"/>
      <w:r w:rsidRPr="00F96D4D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F96D4D">
        <w:rPr>
          <w:rFonts w:ascii="Times New Roman" w:hAnsi="Times New Roman" w:cs="Times New Roman"/>
          <w:sz w:val="22"/>
          <w:szCs w:val="22"/>
        </w:rPr>
        <w:t xml:space="preserve"> необходимую техническую помощь; </w:t>
      </w:r>
    </w:p>
    <w:p w14:paraId="5B88E2B3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14:paraId="2D6DE73D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СПО – среднее профессиональное образование. </w:t>
      </w:r>
    </w:p>
    <w:p w14:paraId="6C4CCC73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14:paraId="594C47F2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lastRenderedPageBreak/>
        <w:t xml:space="preserve"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</w:t>
      </w:r>
      <w:proofErr w:type="gramStart"/>
      <w:r w:rsidRPr="00F96D4D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F96D4D">
        <w:rPr>
          <w:rFonts w:ascii="Times New Roman" w:hAnsi="Times New Roman" w:cs="Times New Roman"/>
          <w:sz w:val="22"/>
          <w:szCs w:val="22"/>
        </w:rPr>
        <w:t>, имеющих документально подтвержденные нарушения слуха, зрения, опорно-двигательного аппарата.</w:t>
      </w:r>
    </w:p>
    <w:p w14:paraId="5E70E59B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Нормативные основания для разработки ППКРС:</w:t>
      </w:r>
    </w:p>
    <w:p w14:paraId="2C254B38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−</w:t>
      </w:r>
      <w:r w:rsidRPr="00F96D4D">
        <w:rPr>
          <w:rFonts w:ascii="Times New Roman" w:hAnsi="Times New Roman" w:cs="Times New Roman"/>
          <w:sz w:val="22"/>
          <w:szCs w:val="22"/>
        </w:rPr>
        <w:tab/>
        <w:t xml:space="preserve">Федеральный закон от 29.12.2012 №273-ФЗ «Об образовании </w:t>
      </w:r>
    </w:p>
    <w:p w14:paraId="2DC36A01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в Российской Федерации»;</w:t>
      </w:r>
    </w:p>
    <w:p w14:paraId="3CC666DB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−</w:t>
      </w:r>
      <w:r w:rsidRPr="00F96D4D">
        <w:rPr>
          <w:rFonts w:ascii="Times New Roman" w:hAnsi="Times New Roman" w:cs="Times New Roman"/>
          <w:sz w:val="22"/>
          <w:szCs w:val="22"/>
        </w:rPr>
        <w:tab/>
        <w:t xml:space="preserve">Приказ </w:t>
      </w:r>
      <w:proofErr w:type="spellStart"/>
      <w:r w:rsidRPr="00F96D4D">
        <w:rPr>
          <w:rFonts w:ascii="Times New Roman" w:hAnsi="Times New Roman" w:cs="Times New Roman"/>
          <w:sz w:val="22"/>
          <w:szCs w:val="22"/>
        </w:rPr>
        <w:t>Минпросвещения</w:t>
      </w:r>
      <w:proofErr w:type="spellEnd"/>
      <w:r w:rsidRPr="00F96D4D">
        <w:rPr>
          <w:rFonts w:ascii="Times New Roman" w:hAnsi="Times New Roman" w:cs="Times New Roman"/>
          <w:sz w:val="22"/>
          <w:szCs w:val="22"/>
        </w:rP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14:paraId="2264A5C5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−</w:t>
      </w:r>
      <w:r w:rsidRPr="00F96D4D">
        <w:rPr>
          <w:rFonts w:ascii="Times New Roman" w:hAnsi="Times New Roman" w:cs="Times New Roman"/>
          <w:sz w:val="22"/>
          <w:szCs w:val="22"/>
        </w:rP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14:paraId="0A38319D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−</w:t>
      </w:r>
      <w:r w:rsidRPr="00F96D4D">
        <w:rPr>
          <w:rFonts w:ascii="Times New Roman" w:hAnsi="Times New Roman" w:cs="Times New Roman"/>
          <w:sz w:val="22"/>
          <w:szCs w:val="22"/>
        </w:rPr>
        <w:tab/>
        <w:t xml:space="preserve">Приказ </w:t>
      </w:r>
      <w:proofErr w:type="spellStart"/>
      <w:r w:rsidRPr="00F96D4D">
        <w:rPr>
          <w:rFonts w:ascii="Times New Roman" w:hAnsi="Times New Roman" w:cs="Times New Roman"/>
          <w:sz w:val="22"/>
          <w:szCs w:val="22"/>
        </w:rPr>
        <w:t>Минпросвещения</w:t>
      </w:r>
      <w:proofErr w:type="spellEnd"/>
      <w:r w:rsidRPr="00F96D4D">
        <w:rPr>
          <w:rFonts w:ascii="Times New Roman" w:hAnsi="Times New Roman" w:cs="Times New Roman"/>
          <w:sz w:val="22"/>
          <w:szCs w:val="22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28D40C9C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−</w:t>
      </w:r>
      <w:r w:rsidRPr="00F96D4D">
        <w:rPr>
          <w:rFonts w:ascii="Times New Roman" w:hAnsi="Times New Roman" w:cs="Times New Roman"/>
          <w:sz w:val="22"/>
          <w:szCs w:val="22"/>
        </w:rPr>
        <w:tab/>
        <w:t xml:space="preserve">Приказ </w:t>
      </w:r>
      <w:proofErr w:type="spellStart"/>
      <w:r w:rsidRPr="00F96D4D">
        <w:rPr>
          <w:rFonts w:ascii="Times New Roman" w:hAnsi="Times New Roman" w:cs="Times New Roman"/>
          <w:sz w:val="22"/>
          <w:szCs w:val="22"/>
        </w:rPr>
        <w:t>Минпросвещения</w:t>
      </w:r>
      <w:proofErr w:type="spellEnd"/>
      <w:r w:rsidRPr="00F96D4D">
        <w:rPr>
          <w:rFonts w:ascii="Times New Roman" w:hAnsi="Times New Roman" w:cs="Times New Roman"/>
          <w:sz w:val="22"/>
          <w:szCs w:val="22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69F47577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−</w:t>
      </w:r>
      <w:r w:rsidRPr="00F96D4D">
        <w:rPr>
          <w:rFonts w:ascii="Times New Roman" w:hAnsi="Times New Roman" w:cs="Times New Roman"/>
          <w:sz w:val="22"/>
          <w:szCs w:val="22"/>
        </w:rPr>
        <w:tab/>
        <w:t xml:space="preserve">Приказ </w:t>
      </w:r>
      <w:proofErr w:type="spellStart"/>
      <w:r w:rsidRPr="00F96D4D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96D4D">
        <w:rPr>
          <w:rFonts w:ascii="Times New Roman" w:hAnsi="Times New Roman" w:cs="Times New Roman"/>
          <w:sz w:val="22"/>
          <w:szCs w:val="22"/>
        </w:rPr>
        <w:t xml:space="preserve"> России № 885, </w:t>
      </w:r>
      <w:proofErr w:type="spellStart"/>
      <w:r w:rsidRPr="00F96D4D">
        <w:rPr>
          <w:rFonts w:ascii="Times New Roman" w:hAnsi="Times New Roman" w:cs="Times New Roman"/>
          <w:sz w:val="22"/>
          <w:szCs w:val="22"/>
        </w:rPr>
        <w:t>Минпросвещения</w:t>
      </w:r>
      <w:proofErr w:type="spellEnd"/>
      <w:r w:rsidRPr="00F96D4D">
        <w:rPr>
          <w:rFonts w:ascii="Times New Roman" w:hAnsi="Times New Roman" w:cs="Times New Roman"/>
          <w:sz w:val="22"/>
          <w:szCs w:val="22"/>
        </w:rPr>
        <w:t xml:space="preserve"> России № 390 </w:t>
      </w:r>
    </w:p>
    <w:p w14:paraId="624B4A4B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96D4D">
        <w:rPr>
          <w:rFonts w:ascii="Times New Roman" w:hAnsi="Times New Roman" w:cs="Times New Roman"/>
          <w:sz w:val="22"/>
          <w:szCs w:val="22"/>
        </w:rPr>
        <w:t xml:space="preserve">от 05.08.2020 «О практической подготовке обучающихся» (вместе с «Положением </w:t>
      </w:r>
      <w:proofErr w:type="gramEnd"/>
    </w:p>
    <w:p w14:paraId="7D6E06F2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о практической подготовке </w:t>
      </w:r>
      <w:proofErr w:type="gramStart"/>
      <w:r w:rsidRPr="00F96D4D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F96D4D">
        <w:rPr>
          <w:rFonts w:ascii="Times New Roman" w:hAnsi="Times New Roman" w:cs="Times New Roman"/>
          <w:sz w:val="22"/>
          <w:szCs w:val="22"/>
        </w:rPr>
        <w:t>»);</w:t>
      </w:r>
    </w:p>
    <w:p w14:paraId="010D5ABE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−</w:t>
      </w:r>
      <w:r w:rsidRPr="00F96D4D">
        <w:rPr>
          <w:rFonts w:ascii="Times New Roman" w:hAnsi="Times New Roman" w:cs="Times New Roman"/>
          <w:sz w:val="22"/>
          <w:szCs w:val="22"/>
        </w:rPr>
        <w:tab/>
        <w:t>Приказ Министерства науки и высшего образования Российской Федерации</w:t>
      </w:r>
    </w:p>
    <w:p w14:paraId="785EE2FE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и Министерства просвещения Российской Федерации от 5 августа 2020 г. N 882/391 </w:t>
      </w:r>
    </w:p>
    <w:p w14:paraId="6B371E69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>«Об организации и осуществлении образовательной деятельности при сетевой форме реализации образовательных программ»;</w:t>
      </w:r>
    </w:p>
    <w:p w14:paraId="3C969C5A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- Приказ </w:t>
      </w:r>
      <w:proofErr w:type="spellStart"/>
      <w:r w:rsidRPr="00F96D4D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96D4D">
        <w:rPr>
          <w:rFonts w:ascii="Times New Roman" w:hAnsi="Times New Roman" w:cs="Times New Roman"/>
          <w:sz w:val="22"/>
          <w:szCs w:val="22"/>
        </w:rPr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14:paraId="78F90C6C" w14:textId="77777777" w:rsidR="00F96D4D" w:rsidRPr="00F96D4D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96D4D">
        <w:rPr>
          <w:rFonts w:ascii="Times New Roman" w:hAnsi="Times New Roman" w:cs="Times New Roman"/>
          <w:sz w:val="22"/>
          <w:szCs w:val="22"/>
        </w:rPr>
        <w:t xml:space="preserve">- Приказ Министерства Просвещения Российской Федерации от 17.05.2022 № 336 </w:t>
      </w:r>
    </w:p>
    <w:p w14:paraId="7E8961DE" w14:textId="15BC4903" w:rsidR="00B3206B" w:rsidRDefault="00F96D4D" w:rsidP="00F96D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96D4D">
        <w:rPr>
          <w:rFonts w:ascii="Times New Roman" w:hAnsi="Times New Roman" w:cs="Times New Roman"/>
          <w:sz w:val="22"/>
          <w:szCs w:val="22"/>
        </w:rPr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образования».</w:t>
      </w:r>
      <w:proofErr w:type="gramEnd"/>
    </w:p>
    <w:p w14:paraId="1D9E3A87" w14:textId="7349AB0A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A1BB2" w14:paraId="52D8F43A" w14:textId="77777777" w:rsidTr="00DA1BB2">
        <w:tc>
          <w:tcPr>
            <w:tcW w:w="9571" w:type="dxa"/>
          </w:tcPr>
          <w:p w14:paraId="5A380B88" w14:textId="77777777" w:rsidR="00DA1BB2" w:rsidRP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1B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Знать:</w:t>
            </w:r>
          </w:p>
          <w:p w14:paraId="331F4CFA" w14:textId="77777777" w:rsidR="00DA1BB2" w:rsidRDefault="00DA1BB2" w:rsidP="00DA1BB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З.1.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экономическ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 сферу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жизни общества, как пространство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, в котором осуществляется экономическая деятельность индивидов, семей, отдельных предприятий и государства</w:t>
            </w:r>
          </w:p>
        </w:tc>
      </w:tr>
      <w:tr w:rsidR="00DA1BB2" w14:paraId="69BDE985" w14:textId="77777777" w:rsidTr="00DA1BB2">
        <w:tc>
          <w:tcPr>
            <w:tcW w:w="9571" w:type="dxa"/>
          </w:tcPr>
          <w:p w14:paraId="681E3401" w14:textId="77777777" w:rsidR="00DA1BB2" w:rsidRDefault="00DA1BB2" w:rsidP="00DA1BB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З.2. сущность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экономических институтов, их роли в социально-экономическом развитии общества;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значение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этических норм и нравственных ценностей в экономической деятельности отдельных людей и общества;</w:t>
            </w:r>
          </w:p>
        </w:tc>
      </w:tr>
      <w:tr w:rsidR="00DA1BB2" w14:paraId="69BA7BF0" w14:textId="77777777" w:rsidTr="00DA1BB2">
        <w:tc>
          <w:tcPr>
            <w:tcW w:w="9571" w:type="dxa"/>
          </w:tcPr>
          <w:p w14:paraId="35B48762" w14:textId="77777777" w:rsid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З.3. место и роль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России в современной мировой экономике;</w:t>
            </w:r>
          </w:p>
        </w:tc>
      </w:tr>
      <w:tr w:rsidR="00DA1BB2" w14:paraId="1972F781" w14:textId="77777777" w:rsidTr="00DA1BB2">
        <w:tc>
          <w:tcPr>
            <w:tcW w:w="9571" w:type="dxa"/>
          </w:tcPr>
          <w:p w14:paraId="32318F03" w14:textId="77777777" w:rsidR="00DA1BB2" w:rsidRPr="00DA1BB2" w:rsidRDefault="00DA1BB2" w:rsidP="00DA1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З.4. особенности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современного рынка труда,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этику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трудовых отношений;</w:t>
            </w:r>
          </w:p>
          <w:p w14:paraId="3248445A" w14:textId="77777777" w:rsid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BB2" w14:paraId="0ADAE4C7" w14:textId="77777777" w:rsidTr="00DA1BB2">
        <w:tc>
          <w:tcPr>
            <w:tcW w:w="9571" w:type="dxa"/>
          </w:tcPr>
          <w:p w14:paraId="6A8DDC4A" w14:textId="77777777" w:rsid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1BB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5F48E736" w14:textId="77777777" w:rsidR="00DA1BB2" w:rsidRP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У.1.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ориентироваться в текущих экономиче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ских событиях в России и в мире</w:t>
            </w:r>
          </w:p>
        </w:tc>
      </w:tr>
      <w:tr w:rsidR="00DA1BB2" w14:paraId="0540EF9B" w14:textId="77777777" w:rsidTr="00DA1BB2">
        <w:tc>
          <w:tcPr>
            <w:tcW w:w="9571" w:type="dxa"/>
          </w:tcPr>
          <w:p w14:paraId="0A8757D3" w14:textId="77777777" w:rsid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У.2.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</w:tc>
      </w:tr>
      <w:tr w:rsidR="00DA1BB2" w14:paraId="14BCFBF0" w14:textId="77777777" w:rsidTr="00DA1BB2">
        <w:tc>
          <w:tcPr>
            <w:tcW w:w="9571" w:type="dxa"/>
          </w:tcPr>
          <w:p w14:paraId="2734B865" w14:textId="77777777" w:rsidR="00DA1BB2" w:rsidRPr="00DA1BB2" w:rsidRDefault="00DA1BB2" w:rsidP="00DA1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У.3.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владе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навыками поиска актуальной экономической информации в различных источниках, включая Интернет;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      </w:r>
          </w:p>
          <w:p w14:paraId="2C92BF2D" w14:textId="77777777" w:rsid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BB2" w14:paraId="4B385878" w14:textId="77777777" w:rsidTr="00DA1BB2">
        <w:tc>
          <w:tcPr>
            <w:tcW w:w="9571" w:type="dxa"/>
          </w:tcPr>
          <w:p w14:paraId="3119F0D1" w14:textId="77777777" w:rsid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У.4.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разрабатывать и реализовывать проекты экономической и междисциплинарной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направленности на основе базовых экономических знаний и ценностных ориентиров;</w:t>
            </w:r>
          </w:p>
        </w:tc>
      </w:tr>
      <w:tr w:rsidR="00DA1BB2" w14:paraId="17665D82" w14:textId="77777777" w:rsidTr="00DA1BB2">
        <w:tc>
          <w:tcPr>
            <w:tcW w:w="9571" w:type="dxa"/>
          </w:tcPr>
          <w:p w14:paraId="4BA6C591" w14:textId="77777777" w:rsidR="00DA1BB2" w:rsidRPr="00DA1BB2" w:rsidRDefault="00DA1BB2" w:rsidP="00DA1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У.5.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</w:t>
            </w:r>
          </w:p>
          <w:p w14:paraId="57F61A93" w14:textId="77777777" w:rsidR="00DA1BB2" w:rsidRDefault="00DA1BB2" w:rsidP="00B3206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BB2" w14:paraId="15915994" w14:textId="77777777" w:rsidTr="00DA1BB2">
        <w:tc>
          <w:tcPr>
            <w:tcW w:w="9571" w:type="dxa"/>
          </w:tcPr>
          <w:p w14:paraId="4D1E117A" w14:textId="77777777" w:rsidR="00DA1BB2" w:rsidRDefault="00DA1BB2" w:rsidP="00DA1BB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У.6.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самоопредел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яться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и самореализ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овываться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в экономической деятельности, в том числе в области предпринимательства</w:t>
            </w:r>
          </w:p>
        </w:tc>
      </w:tr>
    </w:tbl>
    <w:p w14:paraId="0426379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0A33494A" w14:textId="77777777" w:rsidR="00021C58" w:rsidRPr="00021C58" w:rsidRDefault="00021C58" w:rsidP="00021C58">
      <w:pPr>
        <w:pStyle w:val="a3"/>
        <w:rPr>
          <w:rFonts w:ascii="Times New Roman" w:hAnsi="Times New Roman" w:cs="Times New Roman"/>
          <w:sz w:val="22"/>
          <w:szCs w:val="22"/>
        </w:rPr>
      </w:pPr>
      <w:r w:rsidRPr="00021C58">
        <w:rPr>
          <w:rFonts w:ascii="Times New Roman" w:hAnsi="Times New Roman" w:cs="Times New Roman"/>
          <w:sz w:val="22"/>
          <w:szCs w:val="22"/>
        </w:rPr>
        <w:t>Освоение дисциплины направлено на развитие общих и ключевых компетенций:</w:t>
      </w:r>
    </w:p>
    <w:p w14:paraId="6C8F3F9F" w14:textId="77777777" w:rsidR="00021C58" w:rsidRPr="00021C58" w:rsidRDefault="00021C58" w:rsidP="00021C58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21C58" w:rsidRPr="00021C58" w14:paraId="6F33DDD0" w14:textId="77777777" w:rsidTr="000735C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940" w14:textId="77777777" w:rsidR="00021C58" w:rsidRPr="00021C58" w:rsidRDefault="00021C58" w:rsidP="00021C5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 xml:space="preserve"> 2. Организовывать собственную деятельность, выбирать типовые методы и способы выполнения поставленных задач, оценивать их эффективность и качество.</w:t>
            </w:r>
          </w:p>
          <w:p w14:paraId="6BD1EB11" w14:textId="77777777" w:rsidR="00021C58" w:rsidRPr="00021C58" w:rsidRDefault="00021C58" w:rsidP="00021C58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C58" w:rsidRPr="00021C58" w14:paraId="04FADAA5" w14:textId="77777777" w:rsidTr="000735C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7178" w14:textId="77777777" w:rsidR="00021C58" w:rsidRPr="00021C58" w:rsidRDefault="00021C58" w:rsidP="00021C5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21C58" w:rsidRPr="00021C58" w14:paraId="47324466" w14:textId="77777777" w:rsidTr="000735C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9B73" w14:textId="77777777" w:rsidR="00021C58" w:rsidRPr="00021C58" w:rsidRDefault="00021C58" w:rsidP="00021C5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 xml:space="preserve"> 4. Осуществлять поиск информации, необходимой для эффективного выполнения профессиональных задач.</w:t>
            </w:r>
          </w:p>
        </w:tc>
      </w:tr>
      <w:tr w:rsidR="00021C58" w:rsidRPr="00021C58" w14:paraId="5E4A55F1" w14:textId="77777777" w:rsidTr="000735C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CAAE" w14:textId="77777777" w:rsidR="00021C58" w:rsidRPr="00021C58" w:rsidRDefault="00021C58" w:rsidP="00021C5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</w:tr>
      <w:tr w:rsidR="00021C58" w:rsidRPr="00021C58" w14:paraId="178D24E5" w14:textId="77777777" w:rsidTr="000735C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EB92" w14:textId="77777777" w:rsidR="00021C58" w:rsidRPr="00021C58" w:rsidRDefault="00021C58" w:rsidP="00021C5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021C58">
              <w:rPr>
                <w:rFonts w:ascii="Times New Roman" w:hAnsi="Times New Roman" w:cs="Times New Roman"/>
                <w:sz w:val="22"/>
                <w:szCs w:val="22"/>
              </w:rPr>
              <w:t xml:space="preserve"> 6. Работать в команде, эффективно общаться с коллегами, руководством, клиентами.</w:t>
            </w:r>
          </w:p>
        </w:tc>
      </w:tr>
    </w:tbl>
    <w:p w14:paraId="492F77D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3A2D34B4" w14:textId="77777777" w:rsidR="00B97C4C" w:rsidRPr="00B97C4C" w:rsidRDefault="00B97C4C" w:rsidP="00B97C4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34B9F40" w14:textId="77777777" w:rsidR="00B97C4C" w:rsidRPr="00B97C4C" w:rsidRDefault="00B97C4C" w:rsidP="00B97C4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39471C8B" w14:textId="77777777" w:rsidR="00B97C4C" w:rsidRPr="00B97C4C" w:rsidRDefault="00B97C4C" w:rsidP="00B97C4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81ED2B0" w14:textId="77777777" w:rsidR="00B97C4C" w:rsidRPr="00B97C4C" w:rsidRDefault="00B97C4C" w:rsidP="00B97C4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pPr w:leftFromText="180" w:rightFromText="180" w:vertAnchor="text" w:horzAnchor="margin" w:tblpY="-569"/>
        <w:tblOverlap w:val="never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7"/>
        <w:gridCol w:w="1558"/>
      </w:tblGrid>
      <w:tr w:rsidR="00B97C4C" w:rsidRPr="00B97C4C" w14:paraId="7D075945" w14:textId="77777777" w:rsidTr="0095463C">
        <w:trPr>
          <w:trHeight w:hRule="exact" w:val="1853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85B41B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lastRenderedPageBreak/>
              <w:t>Личностные результаты реализации программы воспитания</w:t>
            </w:r>
          </w:p>
          <w:p w14:paraId="115B478E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  <w:t>(дескрипторы)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D4BA98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Код личностных результатов реализации программы воспитания</w:t>
            </w:r>
          </w:p>
        </w:tc>
      </w:tr>
      <w:tr w:rsidR="00B97C4C" w:rsidRPr="00B97C4C" w14:paraId="30E30411" w14:textId="77777777" w:rsidTr="0095463C">
        <w:trPr>
          <w:trHeight w:hRule="exact" w:val="42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F8963E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Осознающий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себя гражданином и защитником великой страны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A88AD5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1</w:t>
            </w:r>
          </w:p>
        </w:tc>
      </w:tr>
      <w:tr w:rsidR="00B97C4C" w:rsidRPr="00B97C4C" w14:paraId="382C1DC2" w14:textId="77777777" w:rsidTr="0095463C">
        <w:trPr>
          <w:trHeight w:hRule="exact" w:val="166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1FCF3A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lang w:bidi="ar-SA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5DAFC0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2</w:t>
            </w:r>
          </w:p>
        </w:tc>
      </w:tr>
      <w:tr w:rsidR="00B97C4C" w:rsidRPr="00B97C4C" w14:paraId="2826182F" w14:textId="77777777" w:rsidTr="0095463C">
        <w:trPr>
          <w:trHeight w:hRule="exact" w:val="184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7E807C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Соблюдающий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Лояльный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к установкам и проявлениям представителей субкультур, отличающий их от групп с деструктивным и девиантным поведением. </w:t>
            </w: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Демонстрирующий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13C2D5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3</w:t>
            </w:r>
          </w:p>
        </w:tc>
      </w:tr>
      <w:tr w:rsidR="00B97C4C" w:rsidRPr="00B97C4C" w14:paraId="089B765A" w14:textId="77777777" w:rsidTr="0095463C">
        <w:trPr>
          <w:trHeight w:hRule="exact" w:val="988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7A7C65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Проявляющий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Стремящийся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031DCF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4</w:t>
            </w:r>
          </w:p>
        </w:tc>
      </w:tr>
      <w:tr w:rsidR="00B97C4C" w:rsidRPr="00B97C4C" w14:paraId="7538BE4D" w14:textId="77777777" w:rsidTr="0095463C">
        <w:trPr>
          <w:trHeight w:hRule="exact" w:val="85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1820C1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Демонстрирующий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AD5F95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5</w:t>
            </w:r>
          </w:p>
        </w:tc>
      </w:tr>
      <w:tr w:rsidR="00B97C4C" w:rsidRPr="00B97C4C" w14:paraId="204B7E4D" w14:textId="77777777" w:rsidTr="0095463C">
        <w:trPr>
          <w:trHeight w:hRule="exact" w:val="571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E994D3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Проявляющий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FF1813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6</w:t>
            </w:r>
          </w:p>
        </w:tc>
      </w:tr>
      <w:tr w:rsidR="00B97C4C" w:rsidRPr="00B97C4C" w14:paraId="2272863C" w14:textId="77777777" w:rsidTr="0095463C">
        <w:trPr>
          <w:trHeight w:hRule="exact" w:val="85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390AF2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Осознающий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659785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7</w:t>
            </w:r>
          </w:p>
        </w:tc>
      </w:tr>
      <w:tr w:rsidR="00B97C4C" w:rsidRPr="00B97C4C" w14:paraId="72C8BD1C" w14:textId="77777777" w:rsidTr="0095463C">
        <w:trPr>
          <w:trHeight w:hRule="exact" w:val="1133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947920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Проявляющий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Сопричастный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F7857C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8</w:t>
            </w:r>
          </w:p>
        </w:tc>
      </w:tr>
      <w:tr w:rsidR="00B97C4C" w:rsidRPr="00B97C4C" w14:paraId="3C169B67" w14:textId="77777777" w:rsidTr="0095463C">
        <w:trPr>
          <w:trHeight w:hRule="exact" w:val="146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0BDDED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Соблюдающий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  <w:proofErr w:type="gramStart"/>
            <w:r w:rsidRPr="00B97C4C">
              <w:rPr>
                <w:rFonts w:ascii="Times New Roman" w:eastAsia="Times New Roman" w:hAnsi="Times New Roman" w:cs="Times New Roman"/>
                <w:lang w:bidi="ar-SA"/>
              </w:rPr>
              <w:t>Сохраняющий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lang w:bidi="ar-SA"/>
              </w:rPr>
              <w:t xml:space="preserve">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D7F39" w14:textId="77777777" w:rsidR="00B97C4C" w:rsidRPr="00B97C4C" w:rsidRDefault="00B97C4C" w:rsidP="00B97C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ЛР 9</w:t>
            </w:r>
          </w:p>
        </w:tc>
      </w:tr>
      <w:tr w:rsidR="00B97C4C" w:rsidRPr="00B97C4C" w14:paraId="4EE64711" w14:textId="77777777" w:rsidTr="0095463C">
        <w:trPr>
          <w:trHeight w:hRule="exact" w:val="565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549542" w14:textId="77777777" w:rsidR="00B97C4C" w:rsidRPr="00B97C4C" w:rsidRDefault="00B97C4C" w:rsidP="00B97C4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bidi="ar-SA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EF2D3" w14:textId="77777777" w:rsidR="00B97C4C" w:rsidRPr="00B97C4C" w:rsidRDefault="00B97C4C" w:rsidP="00B97C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ЛР 10</w:t>
            </w:r>
          </w:p>
        </w:tc>
      </w:tr>
      <w:tr w:rsidR="00B97C4C" w:rsidRPr="00B97C4C" w14:paraId="3C5EEDED" w14:textId="77777777" w:rsidTr="0095463C">
        <w:trPr>
          <w:trHeight w:hRule="exact" w:val="57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413CC7" w14:textId="77777777" w:rsidR="00B97C4C" w:rsidRPr="00B97C4C" w:rsidRDefault="00B97C4C" w:rsidP="00B97C4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bidi="ar-SA"/>
              </w:rPr>
              <w:t>Проявляющий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bidi="ar-SA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583D3" w14:textId="77777777" w:rsidR="00B97C4C" w:rsidRPr="00B97C4C" w:rsidRDefault="00B97C4C" w:rsidP="00B97C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ЛР 11</w:t>
            </w:r>
          </w:p>
        </w:tc>
      </w:tr>
      <w:tr w:rsidR="00B97C4C" w:rsidRPr="00B97C4C" w14:paraId="2F709E39" w14:textId="77777777" w:rsidTr="0095463C">
        <w:trPr>
          <w:trHeight w:hRule="exact" w:val="98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DA6063" w14:textId="77777777" w:rsidR="00B97C4C" w:rsidRPr="00B97C4C" w:rsidRDefault="00B97C4C" w:rsidP="00B97C4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proofErr w:type="gramStart"/>
            <w:r w:rsidRPr="00B97C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bidi="ar-SA"/>
              </w:rPr>
              <w:t>Принимающий</w:t>
            </w:r>
            <w:proofErr w:type="gramEnd"/>
            <w:r w:rsidRPr="00B97C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bidi="ar-SA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06DC9" w14:textId="77777777" w:rsidR="00B97C4C" w:rsidRPr="00B97C4C" w:rsidRDefault="00B97C4C" w:rsidP="00B97C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97C4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ЛР 12</w:t>
            </w:r>
          </w:p>
        </w:tc>
      </w:tr>
    </w:tbl>
    <w:p w14:paraId="0E72C142" w14:textId="77777777" w:rsidR="00B97C4C" w:rsidRPr="00B97C4C" w:rsidRDefault="00B97C4C" w:rsidP="00B97C4C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ectPr w:rsidR="00B97C4C" w:rsidRPr="00B97C4C">
          <w:pgSz w:w="11909" w:h="16834"/>
          <w:pgMar w:top="1134" w:right="850" w:bottom="1134" w:left="1701" w:header="720" w:footer="720" w:gutter="0"/>
          <w:cols w:space="720"/>
        </w:sectPr>
      </w:pPr>
    </w:p>
    <w:p w14:paraId="3D165B9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1DC45E7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1168ADF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77E668B7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  <w:bookmarkStart w:id="2" w:name="bookmark3"/>
      <w:r>
        <w:rPr>
          <w:rFonts w:ascii="Times New Roman" w:hAnsi="Times New Roman" w:cs="Times New Roman"/>
          <w:smallCaps/>
          <w:sz w:val="22"/>
          <w:szCs w:val="22"/>
        </w:rPr>
        <w:t>общая характеристика учебной дисциплины «экономика»</w:t>
      </w:r>
      <w:bookmarkEnd w:id="2"/>
    </w:p>
    <w:p w14:paraId="5D4C371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FE9EB2F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современных условиях глобализации развития мировой экономики, усложнения, интенсификации и увеличения напряженности профессиональной деятельности специа</w:t>
      </w:r>
      <w:r>
        <w:rPr>
          <w:rFonts w:ascii="Times New Roman" w:hAnsi="Times New Roman" w:cs="Times New Roman"/>
          <w:sz w:val="22"/>
          <w:szCs w:val="22"/>
        </w:rPr>
        <w:softHyphen/>
        <w:t>листов существенно возрастает общественно-производственное значение экономических знаний для каждого человека. Возникает необходимость формирования представлений об экономической науке как системе теоретических и прикладных наук, владения базовыми экономическими знаниями, опыта исследовательской деятельности.</w:t>
      </w:r>
    </w:p>
    <w:p w14:paraId="5BF039A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Экономика изучает жизнь общества и государства с позиции экономической тео</w:t>
      </w:r>
      <w:r>
        <w:rPr>
          <w:rFonts w:ascii="Times New Roman" w:hAnsi="Times New Roman" w:cs="Times New Roman"/>
          <w:sz w:val="22"/>
          <w:szCs w:val="22"/>
        </w:rPr>
        <w:softHyphen/>
        <w:t>рии, выделяет различные уровни экономики, которые характеризуют деятельность индивидов, семей, предприятий в области микроэкономики, макроэкономические про</w:t>
      </w:r>
      <w:r>
        <w:rPr>
          <w:rFonts w:ascii="Times New Roman" w:hAnsi="Times New Roman" w:cs="Times New Roman"/>
          <w:sz w:val="22"/>
          <w:szCs w:val="22"/>
        </w:rPr>
        <w:softHyphen/>
        <w:t>цессы на государственном и международном уровне. Содержание учебной дисциплины «Экономика» является начальной ступенью в освоении норм и правил деятельности экономических институтов: муниципальных округов, субъектов Федерации, в целом Российской Федерации и экономических отношений международного уровня.</w:t>
      </w:r>
    </w:p>
    <w:p w14:paraId="29E06B6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Изучение экономики в профессиональных образовательных организациях, реа</w:t>
      </w:r>
      <w:r>
        <w:rPr>
          <w:rFonts w:ascii="Times New Roman" w:hAnsi="Times New Roman" w:cs="Times New Roman"/>
          <w:sz w:val="22"/>
          <w:szCs w:val="22"/>
        </w:rPr>
        <w:softHyphen/>
        <w:t>лизующих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в содержа</w:t>
      </w:r>
      <w:r>
        <w:rPr>
          <w:rFonts w:ascii="Times New Roman" w:hAnsi="Times New Roman" w:cs="Times New Roman"/>
          <w:sz w:val="22"/>
          <w:szCs w:val="22"/>
        </w:rPr>
        <w:softHyphen/>
        <w:t>нии обучения, количестве часов, выделяемых на изучение отдельных тем программы, глубине их освоения студентами, объеме и характере практических занятий, видах внеаудиторной самостоятельной работы студентов.</w:t>
      </w:r>
    </w:p>
    <w:p w14:paraId="2184F69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освоении профессий СПО и специальностей СПО социально-экономического профиля профессионального образования экономика изучается на базовом уровне ФГОС среднего общего образования, но более углубленно как профильная учебная дис</w:t>
      </w:r>
      <w:r>
        <w:rPr>
          <w:rFonts w:ascii="Times New Roman" w:hAnsi="Times New Roman" w:cs="Times New Roman"/>
          <w:sz w:val="22"/>
          <w:szCs w:val="22"/>
        </w:rPr>
        <w:softHyphen/>
        <w:t>циплина, учитывающая специфику осваиваемых профессий или специальностей.</w:t>
      </w:r>
    </w:p>
    <w:p w14:paraId="04F4736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освоении профессий СПО и специальностей СПО технического и естественно</w:t>
      </w:r>
      <w:r>
        <w:rPr>
          <w:rFonts w:ascii="Times New Roman" w:hAnsi="Times New Roman" w:cs="Times New Roman"/>
          <w:sz w:val="22"/>
          <w:szCs w:val="22"/>
        </w:rPr>
        <w:softHyphen/>
        <w:t>научного профилей профессионального образования, специальностей СПО гуманитар</w:t>
      </w:r>
      <w:r>
        <w:rPr>
          <w:rFonts w:ascii="Times New Roman" w:hAnsi="Times New Roman" w:cs="Times New Roman"/>
          <w:sz w:val="22"/>
          <w:szCs w:val="22"/>
        </w:rPr>
        <w:softHyphen/>
        <w:t>ного профиля профессионального образования экономика изучается по программе интегрированной учебной дисциплины «Обществознание», включая экономику и право, обязательной предметной области «Общественные науки» ФГОС среднего общего образования.</w:t>
      </w:r>
    </w:p>
    <w:p w14:paraId="30FBA530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Особое внимание при изучении учебной дисциплины уделяется:</w:t>
      </w:r>
    </w:p>
    <w:p w14:paraId="40FCDE7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• формированию у обучающихся современного экономического мышления, по</w:t>
      </w:r>
      <w:r>
        <w:rPr>
          <w:rFonts w:ascii="Times New Roman" w:hAnsi="Times New Roman" w:cs="Times New Roman"/>
          <w:sz w:val="22"/>
          <w:szCs w:val="22"/>
        </w:rPr>
        <w:softHyphen/>
        <w:t>требности в экономических знаниях;</w:t>
      </w:r>
      <w:proofErr w:type="gramEnd"/>
    </w:p>
    <w:p w14:paraId="3FEEF4F0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овладению умением подходить к событиям общественной и политической жизни с экономической точки зрения, используя различные источники информации;</w:t>
      </w:r>
    </w:p>
    <w:p w14:paraId="4D376B2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воспитанию уважения к труду и предпринимательской деятельности;</w:t>
      </w:r>
    </w:p>
    <w:p w14:paraId="6215F04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формированию готовности использовать приобретенные знания в последующей трудовой деятельности.</w:t>
      </w:r>
    </w:p>
    <w:p w14:paraId="7EB000C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 профессиональных образовательных организациях, реализующих образователь</w:t>
      </w:r>
      <w:r>
        <w:rPr>
          <w:rFonts w:ascii="Times New Roman" w:hAnsi="Times New Roman" w:cs="Times New Roman"/>
          <w:sz w:val="22"/>
          <w:szCs w:val="22"/>
        </w:rPr>
        <w:softHyphen/>
        <w:t>ную программу среднего общего образования в пределах освоения ОПОП СПО на базе основного общего образования, изучение общеобразовательной учебной дисциплины «Экономика»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</w:t>
      </w:r>
      <w:r>
        <w:rPr>
          <w:rFonts w:ascii="Times New Roman" w:hAnsi="Times New Roman" w:cs="Times New Roman"/>
          <w:sz w:val="22"/>
          <w:szCs w:val="22"/>
        </w:rPr>
        <w:softHyphen/>
        <w:t>разования (ППКРС, ППССЗ)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411BA1F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  <w:bookmarkStart w:id="3" w:name="bookmark4"/>
    </w:p>
    <w:p w14:paraId="5C219DB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10ABF0D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F43118B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>место учебной дисциплины в учебном плане</w:t>
      </w:r>
      <w:bookmarkEnd w:id="3"/>
    </w:p>
    <w:p w14:paraId="3B04C622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14:paraId="4131C88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Учебная дисциплина «Экономика» является учебным предметом по выбору из обязательной предметной области «Общественные науки» ФГОС среднего общего образования.</w:t>
      </w:r>
    </w:p>
    <w:p w14:paraId="2DE6325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профессиональных образовательных организациях, реализующих образова</w:t>
      </w:r>
      <w:r>
        <w:rPr>
          <w:rFonts w:ascii="Times New Roman" w:hAnsi="Times New Roman" w:cs="Times New Roman"/>
          <w:sz w:val="22"/>
          <w:szCs w:val="22"/>
        </w:rPr>
        <w:softHyphen/>
        <w:t xml:space="preserve">тельную программу среднего общего образования в пределах освоения ОПОП СПО на базе основного общего образования, учебная дисциплина «Экономика» изучается в общеобразовательном цикле учебного </w:t>
      </w:r>
      <w:r>
        <w:rPr>
          <w:rFonts w:ascii="Times New Roman" w:hAnsi="Times New Roman" w:cs="Times New Roman"/>
          <w:sz w:val="22"/>
          <w:szCs w:val="22"/>
        </w:rPr>
        <w:lastRenderedPageBreak/>
        <w:t>плана ОПОП СПО на базе основного общего образования с получением среднего общего образования (ППКРС, ППССЗ).</w:t>
      </w:r>
    </w:p>
    <w:p w14:paraId="73260AE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Экзамен проводится по решению профессиональной образовательной организации либо по желанию студентов при изучении учебной дисциплины «Экономика» как профильной учебной дисциплины.</w:t>
      </w:r>
    </w:p>
    <w:p w14:paraId="157CE47C" w14:textId="77777777" w:rsidR="00B3206B" w:rsidRPr="00AA055E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учебных планах ППКРС, ППССЗ учебная дисциплина «Экономика» находится в составе общеобразовательных учебных дисциплин по выбору, формируемых из обя</w:t>
      </w:r>
      <w:r>
        <w:rPr>
          <w:rFonts w:ascii="Times New Roman" w:hAnsi="Times New Roman" w:cs="Times New Roman"/>
          <w:sz w:val="22"/>
          <w:szCs w:val="22"/>
        </w:rPr>
        <w:softHyphen/>
        <w:t>зательных предметных областей ФГОС среднего общего образования, для профессий СПО или специальностей СПО социально-экономического профиля</w:t>
      </w:r>
      <w:bookmarkStart w:id="4" w:name="bookmark5"/>
      <w:r w:rsidR="00AA055E">
        <w:rPr>
          <w:rFonts w:ascii="Times New Roman" w:hAnsi="Times New Roman" w:cs="Times New Roman"/>
          <w:sz w:val="22"/>
          <w:szCs w:val="22"/>
        </w:rPr>
        <w:t xml:space="preserve"> профессионального образования.</w:t>
      </w:r>
    </w:p>
    <w:p w14:paraId="7356351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4D3FE7EF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7B18C60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>результаты освоения учебной дисциплины</w:t>
      </w:r>
      <w:bookmarkEnd w:id="4"/>
    </w:p>
    <w:p w14:paraId="6162FC77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14:paraId="2D7C46E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Освоение содержания учебной дисциплины «Экономика» обеспечивает достижение студентами следующих результатов:</w:t>
      </w:r>
    </w:p>
    <w:p w14:paraId="13B91EC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личностных:</w:t>
      </w:r>
    </w:p>
    <w:p w14:paraId="3FDE92B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развитие личностных, в том числе духовных и физических, качеств, обе</w:t>
      </w:r>
      <w:r>
        <w:rPr>
          <w:rFonts w:ascii="Times New Roman" w:hAnsi="Times New Roman" w:cs="Times New Roman"/>
          <w:sz w:val="22"/>
          <w:szCs w:val="22"/>
        </w:rPr>
        <w:softHyphen/>
        <w:t>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</w:r>
    </w:p>
    <w:p w14:paraId="58AFF2F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формирование системы знаний об экономической жизни общества, опреде</w:t>
      </w:r>
      <w:r>
        <w:rPr>
          <w:rFonts w:ascii="Times New Roman" w:hAnsi="Times New Roman" w:cs="Times New Roman"/>
          <w:sz w:val="22"/>
          <w:szCs w:val="22"/>
        </w:rPr>
        <w:softHyphen/>
        <w:t>ление своих места и роли в экономическом пространстве;</w:t>
      </w:r>
    </w:p>
    <w:p w14:paraId="7109B2B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14:paraId="1C1927E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метапредметных:</w:t>
      </w:r>
    </w:p>
    <w:p w14:paraId="0C1C056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овладение умениями формулировать представления об экономической науке как системе теоретических и прикладных наук, изучение особенности при</w:t>
      </w:r>
      <w:r>
        <w:rPr>
          <w:rFonts w:ascii="Times New Roman" w:hAnsi="Times New Roman" w:cs="Times New Roman"/>
          <w:sz w:val="22"/>
          <w:szCs w:val="22"/>
        </w:rPr>
        <w:softHyphen/>
        <w:t>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14:paraId="2A084DB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овладение обучающимися навыками самостоятельно определять свою жиз</w:t>
      </w:r>
      <w:r>
        <w:rPr>
          <w:rFonts w:ascii="Times New Roman" w:hAnsi="Times New Roman" w:cs="Times New Roman"/>
          <w:sz w:val="22"/>
          <w:szCs w:val="22"/>
        </w:rPr>
        <w:softHyphen/>
        <w:t>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</w:r>
    </w:p>
    <w:p w14:paraId="1B9AEEC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формирование умения воспринимать и перерабатывать информацию, по</w:t>
      </w:r>
      <w:r>
        <w:rPr>
          <w:rFonts w:ascii="Times New Roman" w:hAnsi="Times New Roman" w:cs="Times New Roman"/>
          <w:sz w:val="22"/>
          <w:szCs w:val="22"/>
        </w:rPr>
        <w:softHyphen/>
        <w:t>лученную в процессе изучения общественных наук, вырабатывать в себе качества гражданина Российской Федерации, воспитанного на ценностях, закрепленных в Конституции Российской Федерации;</w:t>
      </w:r>
    </w:p>
    <w:p w14:paraId="21C80F9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генерирование знаний о многообразии взглядов различных ученых по </w:t>
      </w:r>
      <w:proofErr w:type="gramStart"/>
      <w:r>
        <w:rPr>
          <w:rFonts w:ascii="Times New Roman" w:hAnsi="Times New Roman" w:cs="Times New Roman"/>
          <w:sz w:val="22"/>
          <w:szCs w:val="22"/>
        </w:rPr>
        <w:t>вопро</w:t>
      </w:r>
      <w:r>
        <w:rPr>
          <w:rFonts w:ascii="Times New Roman" w:hAnsi="Times New Roman" w:cs="Times New Roman"/>
          <w:sz w:val="22"/>
          <w:szCs w:val="22"/>
        </w:rPr>
        <w:softHyphen/>
        <w:t>сам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как экономического развития Российской Федерации, так и мирового сообщества; умение применять исторический, социологический, юридический подходы для всестороннего анализа общественных явлений;</w:t>
      </w:r>
    </w:p>
    <w:p w14:paraId="130A8A3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предметных:</w:t>
      </w:r>
    </w:p>
    <w:p w14:paraId="1664431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14:paraId="1F6E48D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понимание сущности экономических институтов, их роли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социально</w:t>
      </w:r>
      <w:r>
        <w:rPr>
          <w:rFonts w:ascii="Times New Roman" w:hAnsi="Times New Roman" w:cs="Times New Roman"/>
          <w:sz w:val="22"/>
          <w:szCs w:val="22"/>
        </w:rPr>
        <w:softHyphen/>
        <w:t>экономическом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развитии общества; понимание значения этических норм и нрав</w:t>
      </w:r>
      <w:r>
        <w:rPr>
          <w:rFonts w:ascii="Times New Roman" w:hAnsi="Times New Roman" w:cs="Times New Roman"/>
          <w:sz w:val="22"/>
          <w:szCs w:val="22"/>
        </w:rPr>
        <w:softHyphen/>
        <w:t>ственных ценностей в экономической деятельности отдельных людей и обще</w:t>
      </w:r>
      <w:r>
        <w:rPr>
          <w:rFonts w:ascii="Times New Roman" w:hAnsi="Times New Roman" w:cs="Times New Roman"/>
          <w:sz w:val="22"/>
          <w:szCs w:val="22"/>
        </w:rPr>
        <w:softHyphen/>
        <w:t>ства, сформированность уважительного отношения к чужой собственности;</w:t>
      </w:r>
    </w:p>
    <w:p w14:paraId="64ECE2C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сформированность экономического мышления: умения принимать рациональ</w:t>
      </w:r>
      <w:r>
        <w:rPr>
          <w:rFonts w:ascii="Times New Roman" w:hAnsi="Times New Roman" w:cs="Times New Roman"/>
          <w:sz w:val="22"/>
          <w:szCs w:val="22"/>
        </w:rPr>
        <w:softHyphen/>
        <w:t>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14:paraId="6EC5C0F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владение навыками поиска актуальной экономической информации в раз</w:t>
      </w:r>
      <w:r>
        <w:rPr>
          <w:rFonts w:ascii="Times New Roman" w:hAnsi="Times New Roman" w:cs="Times New Roman"/>
          <w:sz w:val="22"/>
          <w:szCs w:val="22"/>
        </w:rPr>
        <w:softHyphen/>
        <w:t>личных источниках, включая Интернет; умение различать факты, аргумен</w:t>
      </w:r>
      <w:r>
        <w:rPr>
          <w:rFonts w:ascii="Times New Roman" w:hAnsi="Times New Roman" w:cs="Times New Roman"/>
          <w:sz w:val="22"/>
          <w:szCs w:val="22"/>
        </w:rPr>
        <w:softHyphen/>
        <w:t>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14:paraId="3389A70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сформированность навыков проектной деятельности: умение разрабатывать и реализовывать проекты экономической и междисциплинарной направлен</w:t>
      </w:r>
      <w:r>
        <w:rPr>
          <w:rFonts w:ascii="Times New Roman" w:hAnsi="Times New Roman" w:cs="Times New Roman"/>
          <w:sz w:val="22"/>
          <w:szCs w:val="22"/>
        </w:rPr>
        <w:softHyphen/>
        <w:t>ности на основе базовых экономических знаний и ценностных ориентиров;</w:t>
      </w:r>
    </w:p>
    <w:p w14:paraId="42DA11A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lastRenderedPageBreak/>
        <w:t>- умение применять полученные знания и сформированные навыки для эффек</w:t>
      </w:r>
      <w:r>
        <w:rPr>
          <w:rFonts w:ascii="Times New Roman" w:hAnsi="Times New Roman" w:cs="Times New Roman"/>
          <w:sz w:val="22"/>
          <w:szCs w:val="22"/>
        </w:rPr>
        <w:softHyphen/>
        <w:t>тивного исполнения основных социально-экономических ролей (потребите</w:t>
      </w:r>
      <w:r>
        <w:rPr>
          <w:rFonts w:ascii="Times New Roman" w:hAnsi="Times New Roman" w:cs="Times New Roman"/>
          <w:sz w:val="22"/>
          <w:szCs w:val="22"/>
        </w:rPr>
        <w:softHyphen/>
      </w:r>
      <w:proofErr w:type="gramEnd"/>
    </w:p>
    <w:p w14:paraId="42E450D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ля, производителя, покупателя, продавца, заемщика, акционера, наемного работника, работодателя, налогоплательщика);</w:t>
      </w:r>
    </w:p>
    <w:p w14:paraId="4BFF31A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</w:r>
    </w:p>
    <w:p w14:paraId="181FFDA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понимание места и роли России в современной мировой экономике; умение ориентироваться в текущих экономических событиях, происходящих в Рос</w:t>
      </w:r>
      <w:r>
        <w:rPr>
          <w:rFonts w:ascii="Times New Roman" w:hAnsi="Times New Roman" w:cs="Times New Roman"/>
          <w:sz w:val="22"/>
          <w:szCs w:val="22"/>
        </w:rPr>
        <w:softHyphen/>
        <w:t>сии и мире.</w:t>
      </w:r>
    </w:p>
    <w:p w14:paraId="1E52B56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6606F48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33E0E33F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  <w:bookmarkStart w:id="5" w:name="bookmark6"/>
      <w:r>
        <w:rPr>
          <w:rFonts w:ascii="Times New Roman" w:hAnsi="Times New Roman" w:cs="Times New Roman"/>
          <w:smallCaps/>
          <w:sz w:val="22"/>
          <w:szCs w:val="22"/>
        </w:rPr>
        <w:t xml:space="preserve">содержание учебной дисциплины </w:t>
      </w:r>
    </w:p>
    <w:p w14:paraId="557AC4CC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</w:p>
    <w:p w14:paraId="61DCA8F0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</w:p>
    <w:p w14:paraId="6949EF6E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mallCaps/>
          <w:sz w:val="22"/>
          <w:szCs w:val="22"/>
        </w:rPr>
        <w:t>В</w:t>
      </w:r>
      <w:r>
        <w:rPr>
          <w:rFonts w:ascii="Times New Roman" w:hAnsi="Times New Roman" w:cs="Times New Roman"/>
          <w:b/>
          <w:sz w:val="22"/>
          <w:szCs w:val="22"/>
        </w:rPr>
        <w:t>ведение</w:t>
      </w:r>
      <w:bookmarkEnd w:id="5"/>
    </w:p>
    <w:p w14:paraId="54732C8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Содержание учебной дисциплины «Экономика» и ее задачи при освоении обучаю</w:t>
      </w:r>
      <w:r>
        <w:rPr>
          <w:rFonts w:ascii="Times New Roman" w:hAnsi="Times New Roman" w:cs="Times New Roman"/>
          <w:sz w:val="22"/>
          <w:szCs w:val="22"/>
        </w:rPr>
        <w:softHyphen/>
        <w:t>щимися профессий СПО и специальностей СПО для подготовки специалистов в усло</w:t>
      </w:r>
      <w:r>
        <w:rPr>
          <w:rFonts w:ascii="Times New Roman" w:hAnsi="Times New Roman" w:cs="Times New Roman"/>
          <w:sz w:val="22"/>
          <w:szCs w:val="22"/>
        </w:rPr>
        <w:softHyphen/>
        <w:t>виях многообразия и равноправия различных форм собственности. Связь с другими учебными дисциплинами, теорией и практикой рыночной экономики.</w:t>
      </w:r>
    </w:p>
    <w:p w14:paraId="6180CBA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5129D5E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6" w:name="bookmark7"/>
      <w:r>
        <w:rPr>
          <w:rFonts w:ascii="Times New Roman" w:hAnsi="Times New Roman" w:cs="Times New Roman"/>
          <w:b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ab/>
        <w:t>Экономика и экономическая наука</w:t>
      </w:r>
      <w:bookmarkEnd w:id="6"/>
    </w:p>
    <w:p w14:paraId="562BD9B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7" w:name="bookmark8"/>
      <w:r>
        <w:rPr>
          <w:rFonts w:ascii="Times New Roman" w:hAnsi="Times New Roman" w:cs="Times New Roman"/>
          <w:b/>
          <w:i/>
          <w:sz w:val="22"/>
          <w:szCs w:val="22"/>
        </w:rPr>
        <w:t xml:space="preserve">1.1. Потребности человека и 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ограниченность ресурсов</w:t>
      </w:r>
      <w:bookmarkEnd w:id="7"/>
    </w:p>
    <w:p w14:paraId="6B4D298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экономики. Экономические потребности общества. Свободные и экономи</w:t>
      </w:r>
      <w:r>
        <w:rPr>
          <w:rFonts w:ascii="Times New Roman" w:hAnsi="Times New Roman" w:cs="Times New Roman"/>
          <w:sz w:val="22"/>
          <w:szCs w:val="22"/>
        </w:rPr>
        <w:softHyphen/>
        <w:t>ческие блага общества. Важнейшие экономические ресурсы: труд, земля, капитал, предпринимательство. Ограниченность экономических ресурсов — главная проблема экономики. Границы производственных возможностей.</w:t>
      </w:r>
    </w:p>
    <w:p w14:paraId="0A3E581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8" w:name="bookmark9"/>
      <w:r>
        <w:rPr>
          <w:rFonts w:ascii="Times New Roman" w:hAnsi="Times New Roman" w:cs="Times New Roman"/>
          <w:b/>
          <w:i/>
          <w:sz w:val="22"/>
          <w:szCs w:val="22"/>
        </w:rPr>
        <w:t>1.2. Факторы производства. Прибыль и рентабельность</w:t>
      </w:r>
      <w:bookmarkEnd w:id="8"/>
    </w:p>
    <w:p w14:paraId="14C71BF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Факторы производства. Заработная плата. Формы оплаты труда. Поощритель</w:t>
      </w:r>
      <w:r>
        <w:rPr>
          <w:rFonts w:ascii="Times New Roman" w:hAnsi="Times New Roman" w:cs="Times New Roman"/>
          <w:sz w:val="22"/>
          <w:szCs w:val="22"/>
        </w:rPr>
        <w:softHyphen/>
        <w:t>ные системы оплаты труда. Прибыль. Структура прибыли. Планирование прибыли. Рентабельность. Рента. Земельная рента. Научные подходы к категории процента. Основные теории происхождения процента.</w:t>
      </w:r>
    </w:p>
    <w:p w14:paraId="35898F6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9" w:name="bookmark10"/>
      <w:r>
        <w:rPr>
          <w:rFonts w:ascii="Times New Roman" w:hAnsi="Times New Roman" w:cs="Times New Roman"/>
          <w:b/>
          <w:i/>
          <w:sz w:val="22"/>
          <w:szCs w:val="22"/>
        </w:rPr>
        <w:t>1.3.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Выбор и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альтернативная стоимость</w:t>
      </w:r>
      <w:bookmarkEnd w:id="9"/>
    </w:p>
    <w:p w14:paraId="794E473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Экономический выбор. Метод научной абстракции. Стоимость. Потребительная и меновая стоимость. Альтернативная стоимость. Альтернативные затраты.</w:t>
      </w:r>
    </w:p>
    <w:p w14:paraId="4B0FE88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10" w:name="bookmark11"/>
      <w:r>
        <w:rPr>
          <w:rFonts w:ascii="Times New Roman" w:hAnsi="Times New Roman" w:cs="Times New Roman"/>
          <w:b/>
          <w:i/>
          <w:sz w:val="22"/>
          <w:szCs w:val="22"/>
        </w:rPr>
        <w:t>1.4. Типы экономических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систем</w:t>
      </w:r>
      <w:bookmarkEnd w:id="10"/>
    </w:p>
    <w:p w14:paraId="3C59003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Традиционная экономика. «Чистая» рыночная экономика. Механизм свободного образования цен. Принцип рациональности. Основные государственные функции при рыночной экономике. Административно-командная экономика. Условия функ</w:t>
      </w:r>
      <w:r>
        <w:rPr>
          <w:rFonts w:ascii="Times New Roman" w:hAnsi="Times New Roman" w:cs="Times New Roman"/>
          <w:sz w:val="22"/>
          <w:szCs w:val="22"/>
        </w:rPr>
        <w:softHyphen/>
        <w:t>ционирования командной экономики. Смешанная экономика. Модели смешанной экономики. Участие государства в хозяйственной деятельности.</w:t>
      </w:r>
    </w:p>
    <w:p w14:paraId="3D6A81D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11" w:name="bookmark12"/>
      <w:r>
        <w:rPr>
          <w:rFonts w:ascii="Times New Roman" w:hAnsi="Times New Roman" w:cs="Times New Roman"/>
          <w:b/>
          <w:i/>
          <w:sz w:val="22"/>
          <w:szCs w:val="22"/>
        </w:rPr>
        <w:t>1.5. Собственность и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конкуренция</w:t>
      </w:r>
      <w:bookmarkEnd w:id="11"/>
    </w:p>
    <w:p w14:paraId="3A040DF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собственности. Собственность как основа социально-экономических от</w:t>
      </w:r>
      <w:r>
        <w:rPr>
          <w:rFonts w:ascii="Times New Roman" w:hAnsi="Times New Roman" w:cs="Times New Roman"/>
          <w:sz w:val="22"/>
          <w:szCs w:val="22"/>
        </w:rPr>
        <w:softHyphen/>
        <w:t>ношений. Собственность как экономическая категория в современном понимании. Формы собственности: государственная, муниципальная, частная. Конкуренция. Совершенная конкуренция. Условия совершенной конкуренции. Монополия. Монопо</w:t>
      </w:r>
      <w:r>
        <w:rPr>
          <w:rFonts w:ascii="Times New Roman" w:hAnsi="Times New Roman" w:cs="Times New Roman"/>
          <w:sz w:val="22"/>
          <w:szCs w:val="22"/>
        </w:rPr>
        <w:softHyphen/>
        <w:t>листическая конкуренция. Олигополия. Антимонопольная политика государства.</w:t>
      </w:r>
    </w:p>
    <w:p w14:paraId="4898960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12" w:name="bookmark13"/>
      <w:r>
        <w:rPr>
          <w:rFonts w:ascii="Times New Roman" w:hAnsi="Times New Roman" w:cs="Times New Roman"/>
          <w:b/>
          <w:i/>
          <w:sz w:val="22"/>
          <w:szCs w:val="22"/>
        </w:rPr>
        <w:t>1.6. Экономическая свобода. Значение специализации и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обмена</w:t>
      </w:r>
      <w:bookmarkEnd w:id="12"/>
    </w:p>
    <w:p w14:paraId="20C1119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экономической свободы. Специализация и ее значение для формирования рынка. Понятие обмена. Организованный и хаотичный обмен. Принудительный и добровольный обмен. Товарный обмен. Ступени или формы обмена.</w:t>
      </w:r>
    </w:p>
    <w:p w14:paraId="29CDAA4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Практические занятия</w:t>
      </w:r>
    </w:p>
    <w:p w14:paraId="520A0B0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и роль знаний по экономике в жизни общества.</w:t>
      </w:r>
    </w:p>
    <w:p w14:paraId="6656164F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Анализ основных экономических показателей: прибыль, рентабельность. Методы анализа прибыли.</w:t>
      </w:r>
    </w:p>
    <w:p w14:paraId="0FA2BDD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Кривая спроса и цены.</w:t>
      </w:r>
    </w:p>
    <w:p w14:paraId="71591B6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Типы экономических систем.</w:t>
      </w:r>
    </w:p>
    <w:p w14:paraId="027DDAE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31445DBC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3" w:name="bookmark14"/>
      <w:r>
        <w:rPr>
          <w:rFonts w:ascii="Times New Roman" w:hAnsi="Times New Roman" w:cs="Times New Roman"/>
          <w:b/>
          <w:sz w:val="22"/>
          <w:szCs w:val="22"/>
        </w:rPr>
        <w:t>2.</w:t>
      </w:r>
      <w:r>
        <w:rPr>
          <w:rFonts w:ascii="Times New Roman" w:hAnsi="Times New Roman" w:cs="Times New Roman"/>
          <w:b/>
          <w:sz w:val="22"/>
          <w:szCs w:val="22"/>
        </w:rPr>
        <w:tab/>
        <w:t>Семейный бюджет</w:t>
      </w:r>
      <w:bookmarkEnd w:id="13"/>
    </w:p>
    <w:p w14:paraId="26CCD28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Семейный бюджет. Источники доходов семьи. Основные статьи расходов. Личный располагаемый доход. Реальная и номинальная заработная плата, реальные и номи</w:t>
      </w:r>
      <w:r>
        <w:rPr>
          <w:rFonts w:ascii="Times New Roman" w:hAnsi="Times New Roman" w:cs="Times New Roman"/>
          <w:sz w:val="22"/>
          <w:szCs w:val="22"/>
        </w:rPr>
        <w:softHyphen/>
        <w:t>нальные доходы. Сбережения населения. Страхование.</w:t>
      </w:r>
    </w:p>
    <w:p w14:paraId="1AB4B49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Практические занятия</w:t>
      </w:r>
    </w:p>
    <w:p w14:paraId="21801BB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согласия родителей просчитать семейный бюджет.</w:t>
      </w:r>
    </w:p>
    <w:p w14:paraId="4AB4B4D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Проанализировать два основных вида семейных доходов.</w:t>
      </w:r>
    </w:p>
    <w:p w14:paraId="118A892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Инфляция и ее последствия для семейного бюджета.</w:t>
      </w:r>
    </w:p>
    <w:p w14:paraId="0ABB757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Безработица и ее экономическое влияние на семью.</w:t>
      </w:r>
    </w:p>
    <w:p w14:paraId="5496B5E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Составить и проанализировать доходы и расходы семьи.</w:t>
      </w:r>
    </w:p>
    <w:p w14:paraId="34CCCD3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FEA55B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BE7C618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4" w:name="bookmark15"/>
      <w:r>
        <w:rPr>
          <w:rFonts w:ascii="Times New Roman" w:hAnsi="Times New Roman" w:cs="Times New Roman"/>
          <w:b/>
          <w:sz w:val="22"/>
          <w:szCs w:val="22"/>
        </w:rPr>
        <w:t xml:space="preserve">3. </w:t>
      </w:r>
      <w:bookmarkEnd w:id="14"/>
      <w:r>
        <w:rPr>
          <w:rFonts w:ascii="Times New Roman" w:hAnsi="Times New Roman" w:cs="Times New Roman"/>
          <w:b/>
          <w:sz w:val="22"/>
          <w:szCs w:val="22"/>
        </w:rPr>
        <w:t>Товар и его стоимость</w:t>
      </w:r>
    </w:p>
    <w:p w14:paraId="15A7546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стоимости товара. Соотношение полезности и стоимости товаров.</w:t>
      </w:r>
    </w:p>
    <w:p w14:paraId="4F5E749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Практические занятия</w:t>
      </w:r>
    </w:p>
    <w:p w14:paraId="75AAEDD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цены. Понятие стоимости товара.</w:t>
      </w:r>
    </w:p>
    <w:p w14:paraId="3974158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Мнения ученых экономистов XVII — XVIII веков по данному вопросу.</w:t>
      </w:r>
    </w:p>
    <w:p w14:paraId="356B62D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 трудовой стоимости, теория предельной полезности, теория предельной полезности и издержек производства.</w:t>
      </w:r>
    </w:p>
    <w:p w14:paraId="73BAC64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15" w:name="bookmark16"/>
    </w:p>
    <w:p w14:paraId="5F55E0F8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Рыночная экономика</w:t>
      </w:r>
      <w:bookmarkEnd w:id="15"/>
    </w:p>
    <w:p w14:paraId="7CA46D1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16" w:name="bookmark17"/>
      <w:r>
        <w:rPr>
          <w:rFonts w:ascii="Times New Roman" w:hAnsi="Times New Roman" w:cs="Times New Roman"/>
          <w:b/>
          <w:i/>
          <w:sz w:val="22"/>
          <w:szCs w:val="22"/>
        </w:rPr>
        <w:t>4.1.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Рыночный механизм. Рыночное равновесие. Рыночные структуры</w:t>
      </w:r>
      <w:bookmarkEnd w:id="16"/>
    </w:p>
    <w:p w14:paraId="4AF949B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Круговорот производства и обмена продукции в экономической системе. Закон спроса. Факторы, влияющие на спрос. Агрегированная функция спроса. Закон пред</w:t>
      </w:r>
      <w:r>
        <w:rPr>
          <w:rFonts w:ascii="Times New Roman" w:hAnsi="Times New Roman" w:cs="Times New Roman"/>
          <w:sz w:val="22"/>
          <w:szCs w:val="22"/>
        </w:rPr>
        <w:softHyphen/>
        <w:t>ложения. Концепция равновесия рынка. Устойчивость равновесия. Эластичность спроса по цене. Эластичность спроса по доходу. Перекрестная эластичность спроса. Эластичность предложения. Рыночные структуры.</w:t>
      </w:r>
    </w:p>
    <w:p w14:paraId="588DED30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17" w:name="bookmark18"/>
      <w:r>
        <w:rPr>
          <w:rFonts w:ascii="Times New Roman" w:hAnsi="Times New Roman" w:cs="Times New Roman"/>
          <w:b/>
          <w:i/>
          <w:sz w:val="22"/>
          <w:szCs w:val="22"/>
        </w:rPr>
        <w:t>4.2.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Экономика предприятия: цели, организационные формы</w:t>
      </w:r>
      <w:bookmarkEnd w:id="17"/>
    </w:p>
    <w:p w14:paraId="57D1200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Предприятие (фирма). Основные признаки предприятия. Предпринимательская деятельность. Виды предпринимательской деятельности. Цели предприниматель</w:t>
      </w:r>
      <w:r>
        <w:rPr>
          <w:rFonts w:ascii="Times New Roman" w:hAnsi="Times New Roman" w:cs="Times New Roman"/>
          <w:sz w:val="22"/>
          <w:szCs w:val="22"/>
        </w:rPr>
        <w:softHyphen/>
        <w:t>ской деятельности. Структура целей организации, ее миссия. Классификация пред</w:t>
      </w:r>
      <w:r>
        <w:rPr>
          <w:rFonts w:ascii="Times New Roman" w:hAnsi="Times New Roman" w:cs="Times New Roman"/>
          <w:sz w:val="22"/>
          <w:szCs w:val="22"/>
        </w:rPr>
        <w:softHyphen/>
        <w:t>приятий. Организационно-правовые формы предприятий.</w:t>
      </w:r>
    </w:p>
    <w:p w14:paraId="0CC5B0D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18" w:name="bookmark19"/>
      <w:r>
        <w:rPr>
          <w:rFonts w:ascii="Times New Roman" w:hAnsi="Times New Roman" w:cs="Times New Roman"/>
          <w:b/>
          <w:i/>
          <w:sz w:val="22"/>
          <w:szCs w:val="22"/>
        </w:rPr>
        <w:t>4.3.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Организация производства</w:t>
      </w:r>
      <w:bookmarkEnd w:id="18"/>
    </w:p>
    <w:p w14:paraId="171DDFD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Общая производственная структура предприятия. Инфраструктура предприятия. Типы производственной структуры хозяйствующих субъектов. Производственный и технологический процесс. Производственный цикл. Основные формы организации производства. Основной капитал. Классификация элементов основного капитала. Оборотный капитал. Роль оборотного капитала в процессе производства. Оборот</w:t>
      </w:r>
      <w:r>
        <w:rPr>
          <w:rFonts w:ascii="Times New Roman" w:hAnsi="Times New Roman" w:cs="Times New Roman"/>
          <w:sz w:val="22"/>
          <w:szCs w:val="22"/>
        </w:rPr>
        <w:softHyphen/>
        <w:t xml:space="preserve">ные средства. Производственная функция. Материально-технические и </w:t>
      </w:r>
      <w:proofErr w:type="spellStart"/>
      <w:r>
        <w:rPr>
          <w:rFonts w:ascii="Times New Roman" w:hAnsi="Times New Roman" w:cs="Times New Roman"/>
          <w:sz w:val="22"/>
          <w:szCs w:val="22"/>
        </w:rPr>
        <w:t>социально</w:t>
      </w:r>
      <w:r>
        <w:rPr>
          <w:rFonts w:ascii="Times New Roman" w:hAnsi="Times New Roman" w:cs="Times New Roman"/>
          <w:sz w:val="22"/>
          <w:szCs w:val="22"/>
        </w:rPr>
        <w:softHyphen/>
        <w:t>экономические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факторы. Нормирование труда. Характеристика производительности труда. Методы измерения производительности труда. Показатели уровня произво</w:t>
      </w:r>
      <w:r>
        <w:rPr>
          <w:rFonts w:ascii="Times New Roman" w:hAnsi="Times New Roman" w:cs="Times New Roman"/>
          <w:sz w:val="22"/>
          <w:szCs w:val="22"/>
        </w:rPr>
        <w:softHyphen/>
        <w:t>дительности труда.</w:t>
      </w:r>
    </w:p>
    <w:p w14:paraId="70218D6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19" w:name="bookmark20"/>
      <w:r>
        <w:rPr>
          <w:rFonts w:ascii="Times New Roman" w:hAnsi="Times New Roman" w:cs="Times New Roman"/>
          <w:b/>
          <w:i/>
          <w:sz w:val="22"/>
          <w:szCs w:val="22"/>
        </w:rPr>
        <w:t>4.4.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Производственные затраты. Бюджет затрат</w:t>
      </w:r>
      <w:bookmarkEnd w:id="19"/>
    </w:p>
    <w:p w14:paraId="523B89A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Издержки предприятия и себестоимость его продукции. Классификация издержек предприятия. Сметы затрат на производство. Факторы, влияющие на себестоимость. Предельные издержки производства. Ценообразование. Доход предприятия.</w:t>
      </w:r>
    </w:p>
    <w:p w14:paraId="511BC93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Практические занятия</w:t>
      </w:r>
    </w:p>
    <w:p w14:paraId="32033A1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Рассмотреть понятие предприятия и его роль в рыночной экономике.</w:t>
      </w:r>
    </w:p>
    <w:p w14:paraId="40D9636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Рассмотреть типы коммерческих организаций.</w:t>
      </w:r>
    </w:p>
    <w:p w14:paraId="6EC6F30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Расходы организации, экономическое содержание.</w:t>
      </w:r>
    </w:p>
    <w:p w14:paraId="61655AF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0" w:name="bookmark21"/>
    </w:p>
    <w:p w14:paraId="08604580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</w:t>
      </w:r>
      <w:r>
        <w:rPr>
          <w:rFonts w:ascii="Times New Roman" w:hAnsi="Times New Roman" w:cs="Times New Roman"/>
          <w:b/>
          <w:sz w:val="22"/>
          <w:szCs w:val="22"/>
        </w:rPr>
        <w:tab/>
        <w:t>Труд и заработная плата</w:t>
      </w:r>
    </w:p>
    <w:p w14:paraId="7056EBB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5.1. Рынок труда. Заработная плата и мотивация труда</w:t>
      </w:r>
      <w:bookmarkEnd w:id="20"/>
    </w:p>
    <w:p w14:paraId="519D5F0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Проблемы спроса на экономические ресурсы. Фактор труд и его цена. Рынок труда и его субъекты. Цена труда. Понятие заработной платы. Номинальная и реальная заработная плата. Организация оплаты труда. Форма оплаты труда. Поощрительные системы оплаты труда.</w:t>
      </w:r>
    </w:p>
    <w:p w14:paraId="1D53C5D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21" w:name="bookmark22"/>
      <w:r>
        <w:rPr>
          <w:rFonts w:ascii="Times New Roman" w:hAnsi="Times New Roman" w:cs="Times New Roman"/>
          <w:b/>
          <w:i/>
          <w:sz w:val="22"/>
          <w:szCs w:val="22"/>
        </w:rPr>
        <w:t>5.2. Безработица. Политика государства в области занятости</w:t>
      </w:r>
      <w:bookmarkEnd w:id="21"/>
    </w:p>
    <w:p w14:paraId="31D9C6B0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Безработица. Фрикционная безработица. Структурная безработица. Циклическая безработица. Управление занятостью. Политика государства в области занятости населения.</w:t>
      </w:r>
    </w:p>
    <w:p w14:paraId="0AA811E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22" w:name="bookmark23"/>
      <w:r>
        <w:rPr>
          <w:rFonts w:ascii="Times New Roman" w:hAnsi="Times New Roman" w:cs="Times New Roman"/>
          <w:b/>
          <w:i/>
          <w:sz w:val="22"/>
          <w:szCs w:val="22"/>
        </w:rPr>
        <w:t>5.3.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Наемный труд и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профессиональные союзы</w:t>
      </w:r>
      <w:bookmarkEnd w:id="22"/>
    </w:p>
    <w:p w14:paraId="6CC374B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Правовая основа деятельности профсоюзов. Основные права профсоюзов. Гаран</w:t>
      </w:r>
      <w:r>
        <w:rPr>
          <w:rFonts w:ascii="Times New Roman" w:hAnsi="Times New Roman" w:cs="Times New Roman"/>
          <w:sz w:val="22"/>
          <w:szCs w:val="22"/>
        </w:rPr>
        <w:softHyphen/>
        <w:t>тии прав профсоюзов. Защита прав профсоюзов. Обязанности профсоюзов. Модели функционирования рынка труда с участием профсоюзов.</w:t>
      </w:r>
    </w:p>
    <w:p w14:paraId="2161EB0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Практические занятия</w:t>
      </w:r>
    </w:p>
    <w:p w14:paraId="4482FF5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Основные способы купли-продажи рабочей силы.</w:t>
      </w:r>
    </w:p>
    <w:p w14:paraId="708B114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Заработная плата (позиция работника и работодателя).</w:t>
      </w:r>
    </w:p>
    <w:p w14:paraId="2223057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Нормы Трудового кодекса о легальной заработной плате.</w:t>
      </w:r>
    </w:p>
    <w:p w14:paraId="3494BDD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4944536C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3" w:name="bookmark24"/>
      <w:r>
        <w:rPr>
          <w:rFonts w:ascii="Times New Roman" w:hAnsi="Times New Roman" w:cs="Times New Roman"/>
          <w:b/>
          <w:sz w:val="22"/>
          <w:szCs w:val="22"/>
        </w:rPr>
        <w:t>6.</w:t>
      </w:r>
      <w:r>
        <w:rPr>
          <w:rFonts w:ascii="Times New Roman" w:hAnsi="Times New Roman" w:cs="Times New Roman"/>
          <w:b/>
          <w:sz w:val="22"/>
          <w:szCs w:val="22"/>
        </w:rPr>
        <w:tab/>
      </w:r>
      <w:bookmarkEnd w:id="23"/>
      <w:r>
        <w:rPr>
          <w:rFonts w:ascii="Times New Roman" w:hAnsi="Times New Roman" w:cs="Times New Roman"/>
          <w:b/>
          <w:sz w:val="22"/>
          <w:szCs w:val="22"/>
        </w:rPr>
        <w:t>Деньги и банки</w:t>
      </w:r>
    </w:p>
    <w:p w14:paraId="5D41406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24" w:name="bookmark25"/>
      <w:r>
        <w:rPr>
          <w:rFonts w:ascii="Times New Roman" w:hAnsi="Times New Roman" w:cs="Times New Roman"/>
          <w:b/>
          <w:i/>
          <w:sz w:val="22"/>
          <w:szCs w:val="22"/>
        </w:rPr>
        <w:t>6.1.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Деньги и их роль в экономике</w:t>
      </w:r>
      <w:bookmarkEnd w:id="24"/>
    </w:p>
    <w:p w14:paraId="2B50BE6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Деньги: сущность и функции. Деньги как средство обращения. Деньги как мера стоимости. Деньги как средство накопления. Деньги как средство платежа. Пробле</w:t>
      </w:r>
      <w:r>
        <w:rPr>
          <w:rFonts w:ascii="Times New Roman" w:hAnsi="Times New Roman" w:cs="Times New Roman"/>
          <w:sz w:val="22"/>
          <w:szCs w:val="22"/>
        </w:rPr>
        <w:softHyphen/>
        <w:t>ма ликвидности. Закон денежного обращения. Уравнение обмена. Денежный запас. Роль денег в экономике.</w:t>
      </w:r>
    </w:p>
    <w:p w14:paraId="53A47EF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25" w:name="bookmark26"/>
      <w:r>
        <w:rPr>
          <w:rFonts w:ascii="Times New Roman" w:hAnsi="Times New Roman" w:cs="Times New Roman"/>
          <w:b/>
          <w:i/>
          <w:sz w:val="22"/>
          <w:szCs w:val="22"/>
        </w:rPr>
        <w:t>6.2.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Банковская система</w:t>
      </w:r>
      <w:bookmarkEnd w:id="25"/>
    </w:p>
    <w:p w14:paraId="68A7502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банковской системы. Двухуровневая банковская система РФ. Правовое положение Центрального банка (ЦБ) РФ. Основные функции и задачи ЦБ РФ. Ин</w:t>
      </w:r>
      <w:r>
        <w:rPr>
          <w:rFonts w:ascii="Times New Roman" w:hAnsi="Times New Roman" w:cs="Times New Roman"/>
          <w:sz w:val="22"/>
          <w:szCs w:val="22"/>
        </w:rPr>
        <w:softHyphen/>
        <w:t>струменты и методы проведения кредитно-денежной политики. Понятие и функции коммерческих банков. Лицензии на осуществление операций. Виды банковских опе</w:t>
      </w:r>
      <w:r>
        <w:rPr>
          <w:rFonts w:ascii="Times New Roman" w:hAnsi="Times New Roman" w:cs="Times New Roman"/>
          <w:sz w:val="22"/>
          <w:szCs w:val="22"/>
        </w:rPr>
        <w:softHyphen/>
        <w:t>раций. Специализированные кредитно-финансовые учреждения.</w:t>
      </w:r>
    </w:p>
    <w:p w14:paraId="75BB99A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26" w:name="bookmark27"/>
      <w:r>
        <w:rPr>
          <w:rFonts w:ascii="Times New Roman" w:hAnsi="Times New Roman" w:cs="Times New Roman"/>
          <w:b/>
          <w:i/>
          <w:sz w:val="22"/>
          <w:szCs w:val="22"/>
        </w:rPr>
        <w:t>6.3.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Ценные бумаги: акции, облигации. Фондовый рынок</w:t>
      </w:r>
      <w:bookmarkEnd w:id="26"/>
    </w:p>
    <w:p w14:paraId="3902643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Ценные бумаги и их виды. Акции. Номинальная стоимость курса акций. Обли</w:t>
      </w:r>
      <w:r>
        <w:rPr>
          <w:rFonts w:ascii="Times New Roman" w:hAnsi="Times New Roman" w:cs="Times New Roman"/>
          <w:sz w:val="22"/>
          <w:szCs w:val="22"/>
        </w:rPr>
        <w:softHyphen/>
        <w:t>гации. Рынок ценных бумаг. Первичный и вторичный рынок. Организованный и неорганизованный рынок. Фондовая биржа и ее функции. Аккумуляция капитала. Межотраслевые переливы капитала. Переход управления к эффективному собствен</w:t>
      </w:r>
      <w:r>
        <w:rPr>
          <w:rFonts w:ascii="Times New Roman" w:hAnsi="Times New Roman" w:cs="Times New Roman"/>
          <w:sz w:val="22"/>
          <w:szCs w:val="22"/>
        </w:rPr>
        <w:softHyphen/>
        <w:t>нику. Биржевые спекуляции. Биржи в России.</w:t>
      </w:r>
    </w:p>
    <w:p w14:paraId="2BCACBC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27" w:name="bookmark28"/>
      <w:r>
        <w:rPr>
          <w:rFonts w:ascii="Times New Roman" w:hAnsi="Times New Roman" w:cs="Times New Roman"/>
          <w:b/>
          <w:i/>
          <w:sz w:val="22"/>
          <w:szCs w:val="22"/>
        </w:rPr>
        <w:t>6.4.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Инфляция и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ее социальные последствия</w:t>
      </w:r>
      <w:bookmarkEnd w:id="27"/>
    </w:p>
    <w:p w14:paraId="1DF83D3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Инфляция. Измерение уровня инфляции. Типы инфляции. Причины возникнове</w:t>
      </w:r>
      <w:r>
        <w:rPr>
          <w:rFonts w:ascii="Times New Roman" w:hAnsi="Times New Roman" w:cs="Times New Roman"/>
          <w:sz w:val="22"/>
          <w:szCs w:val="22"/>
        </w:rPr>
        <w:softHyphen/>
        <w:t>ния инфляции. Инфляция спроса. Инфляция предложения. Социально-экономические последствия инфляции. Государственная система антиинфляционных мер.</w:t>
      </w:r>
    </w:p>
    <w:p w14:paraId="5750B84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Практические занятия</w:t>
      </w:r>
    </w:p>
    <w:p w14:paraId="4EBB359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Происхождение денег: монет, бумажных и символических денег.</w:t>
      </w:r>
    </w:p>
    <w:p w14:paraId="7F03D6F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Экономическое понятие функции денег.</w:t>
      </w:r>
    </w:p>
    <w:p w14:paraId="515ABE4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Особенности экономического обращения ценных бумаг: документарных и бездо</w:t>
      </w:r>
      <w:r>
        <w:rPr>
          <w:rFonts w:ascii="Times New Roman" w:hAnsi="Times New Roman" w:cs="Times New Roman"/>
          <w:sz w:val="22"/>
          <w:szCs w:val="22"/>
        </w:rPr>
        <w:softHyphen/>
        <w:t>кументарных.</w:t>
      </w:r>
    </w:p>
    <w:p w14:paraId="2141E5F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8" w:name="bookmark29"/>
    </w:p>
    <w:p w14:paraId="7820BF9F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</w:t>
      </w:r>
      <w:r>
        <w:rPr>
          <w:rFonts w:ascii="Times New Roman" w:hAnsi="Times New Roman" w:cs="Times New Roman"/>
          <w:b/>
          <w:sz w:val="22"/>
          <w:szCs w:val="22"/>
        </w:rPr>
        <w:tab/>
        <w:t>Государство и экономика</w:t>
      </w:r>
      <w:bookmarkEnd w:id="28"/>
    </w:p>
    <w:p w14:paraId="1B64371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29" w:name="bookmark30"/>
      <w:r>
        <w:rPr>
          <w:rFonts w:ascii="Times New Roman" w:hAnsi="Times New Roman" w:cs="Times New Roman"/>
          <w:b/>
          <w:i/>
          <w:sz w:val="22"/>
          <w:szCs w:val="22"/>
        </w:rPr>
        <w:t>7.1.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 xml:space="preserve">Роль 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государства в развитии экономики</w:t>
      </w:r>
      <w:bookmarkEnd w:id="29"/>
    </w:p>
    <w:p w14:paraId="6EA3333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Государство как рыночный субъект. Экономические функции государства. Принципы и цели государственного регулирования. Правовое регулирование экономики. Финансо</w:t>
      </w:r>
      <w:r>
        <w:rPr>
          <w:rFonts w:ascii="Times New Roman" w:hAnsi="Times New Roman" w:cs="Times New Roman"/>
          <w:sz w:val="22"/>
          <w:szCs w:val="22"/>
        </w:rPr>
        <w:softHyphen/>
        <w:t>вое регулирование. Социальное регулирование. Общественные блага и спрос на них.</w:t>
      </w:r>
    </w:p>
    <w:p w14:paraId="05F0C37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30" w:name="bookmark31"/>
      <w:r>
        <w:rPr>
          <w:rFonts w:ascii="Times New Roman" w:hAnsi="Times New Roman" w:cs="Times New Roman"/>
          <w:b/>
          <w:i/>
          <w:sz w:val="22"/>
          <w:szCs w:val="22"/>
        </w:rPr>
        <w:t>7.2.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Налоги и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налогообложение</w:t>
      </w:r>
      <w:bookmarkEnd w:id="30"/>
    </w:p>
    <w:p w14:paraId="008750B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Система налогообложения. Принципы и методы построения налоговой системы. Понятие налогов. Виды налогов. Элементы налога и способы его взимания. Система и функции налоговых органов.</w:t>
      </w:r>
    </w:p>
    <w:p w14:paraId="62308E4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31" w:name="bookmark32"/>
      <w:r>
        <w:rPr>
          <w:rFonts w:ascii="Times New Roman" w:hAnsi="Times New Roman" w:cs="Times New Roman"/>
          <w:b/>
          <w:i/>
          <w:sz w:val="22"/>
          <w:szCs w:val="22"/>
        </w:rPr>
        <w:t>7.3. Государственный бюджет. Дефицит и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профицит бюджета</w:t>
      </w:r>
      <w:bookmarkEnd w:id="31"/>
    </w:p>
    <w:p w14:paraId="7BCF98D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государственного бюджета. Основные статьи доходов государственного бюджета. Структура бюджетных расходов. Дефицит и профицит государственного бюджета. Роль государства в кругообороте доходов и расходов. Государственный долг и его структура.</w:t>
      </w:r>
    </w:p>
    <w:p w14:paraId="6627E50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32" w:name="bookmark33"/>
      <w:r>
        <w:rPr>
          <w:rFonts w:ascii="Times New Roman" w:hAnsi="Times New Roman" w:cs="Times New Roman"/>
          <w:b/>
          <w:i/>
          <w:sz w:val="22"/>
          <w:szCs w:val="22"/>
        </w:rPr>
        <w:t>7.4. Показатели экономического роста. Экономические циклы</w:t>
      </w:r>
      <w:bookmarkEnd w:id="32"/>
    </w:p>
    <w:p w14:paraId="238ACEF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валового внутреннего продукта (ВВП). Цели национального производства и состав ВВП. Методы расчета ВВП. Метод потока расходов. Метод потока доходов. Метод добавленной стоимости. Неравенство доходов и его измерение. Номинальный и реальный ВВП. Экономический цикл. Основные факторы экономического роста.</w:t>
      </w:r>
    </w:p>
    <w:p w14:paraId="1F325F6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33" w:name="bookmark34"/>
      <w:r>
        <w:rPr>
          <w:rFonts w:ascii="Times New Roman" w:hAnsi="Times New Roman" w:cs="Times New Roman"/>
          <w:b/>
          <w:i/>
          <w:sz w:val="22"/>
          <w:szCs w:val="22"/>
        </w:rPr>
        <w:t>7.5.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Основы</w:t>
      </w:r>
      <w:r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денежно-кредитной политики государства</w:t>
      </w:r>
      <w:bookmarkEnd w:id="33"/>
    </w:p>
    <w:p w14:paraId="6A83AAF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денежно-кредитной политики. Цели и задачи денежно-кредитной полити</w:t>
      </w:r>
      <w:r>
        <w:rPr>
          <w:rFonts w:ascii="Times New Roman" w:hAnsi="Times New Roman" w:cs="Times New Roman"/>
          <w:sz w:val="22"/>
          <w:szCs w:val="22"/>
        </w:rPr>
        <w:softHyphen/>
        <w:t>ки. Инструменты денежно-кредитной политики. Операции на открытом рынке. Поли</w:t>
      </w:r>
      <w:r>
        <w:rPr>
          <w:rFonts w:ascii="Times New Roman" w:hAnsi="Times New Roman" w:cs="Times New Roman"/>
          <w:sz w:val="22"/>
          <w:szCs w:val="22"/>
        </w:rPr>
        <w:softHyphen/>
        <w:t>тика изменения учетной ставки. Нормы обязательных резервов. Политика «дорогих» и «дешевых» денег. Эффективность и границы денежно-кредитного регулирования.</w:t>
      </w:r>
    </w:p>
    <w:p w14:paraId="5841D14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Практические занятия</w:t>
      </w:r>
    </w:p>
    <w:p w14:paraId="7006F9B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Как сочетаются механизм свободной конкуренции и система государственного регулирования </w:t>
      </w:r>
      <w:r>
        <w:rPr>
          <w:rFonts w:ascii="Times New Roman" w:hAnsi="Times New Roman" w:cs="Times New Roman"/>
          <w:sz w:val="22"/>
          <w:szCs w:val="22"/>
        </w:rPr>
        <w:lastRenderedPageBreak/>
        <w:t>экономики.</w:t>
      </w:r>
    </w:p>
    <w:p w14:paraId="56A7E38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Перечислить и раскрыть методы государственного регулирования рыночной эко</w:t>
      </w:r>
      <w:r>
        <w:rPr>
          <w:rFonts w:ascii="Times New Roman" w:hAnsi="Times New Roman" w:cs="Times New Roman"/>
          <w:sz w:val="22"/>
          <w:szCs w:val="22"/>
        </w:rPr>
        <w:softHyphen/>
        <w:t>номики.</w:t>
      </w:r>
    </w:p>
    <w:p w14:paraId="01CFEB3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Как возникло налогообложение, всегда ли оно существовало?</w:t>
      </w:r>
    </w:p>
    <w:p w14:paraId="2080440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Раскрыть понятия: «штрафы», «санкции», «возмещение ущерба».</w:t>
      </w:r>
    </w:p>
    <w:p w14:paraId="73BF65B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Отличительные черты развития налоговой системы в России.</w:t>
      </w:r>
    </w:p>
    <w:p w14:paraId="10AEEB4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Принципы налогообложения и способы взимания налогов.</w:t>
      </w:r>
    </w:p>
    <w:p w14:paraId="2185317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Дать анализ Федерального закона «О государственном бюджете РФ» на текущий год. Обратить внимание на статьи, выделенные на социальные расходы.</w:t>
      </w:r>
    </w:p>
    <w:p w14:paraId="0DC6F22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34" w:name="bookmark35"/>
    </w:p>
    <w:p w14:paraId="24439E4D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8.</w:t>
      </w:r>
      <w:r>
        <w:rPr>
          <w:rFonts w:ascii="Times New Roman" w:hAnsi="Times New Roman" w:cs="Times New Roman"/>
          <w:b/>
          <w:sz w:val="22"/>
          <w:szCs w:val="22"/>
        </w:rPr>
        <w:tab/>
        <w:t>Международная экономика</w:t>
      </w:r>
      <w:bookmarkEnd w:id="34"/>
    </w:p>
    <w:p w14:paraId="511CC04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35" w:name="bookmark36"/>
      <w:r>
        <w:rPr>
          <w:rFonts w:ascii="Times New Roman" w:hAnsi="Times New Roman" w:cs="Times New Roman"/>
          <w:b/>
          <w:i/>
          <w:sz w:val="22"/>
          <w:szCs w:val="22"/>
        </w:rPr>
        <w:t>8.1.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Международная торговля — индикатор интеграции национальных экономик</w:t>
      </w:r>
      <w:bookmarkEnd w:id="35"/>
    </w:p>
    <w:p w14:paraId="5709F2A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Международная торговля и мировой рынок. Международное разделение труда. Элементы теории сравнительных преимуществ. Международная торговая политика. Протекционизм в международной торговой политике. Причины ограничений в международной торговле. Фритредерство. Таможенная пошлина. Государственная политика в области международной торговли.</w:t>
      </w:r>
    </w:p>
    <w:p w14:paraId="33AF091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36" w:name="bookmark37"/>
      <w:r>
        <w:rPr>
          <w:rFonts w:ascii="Times New Roman" w:hAnsi="Times New Roman" w:cs="Times New Roman"/>
          <w:b/>
          <w:i/>
          <w:sz w:val="22"/>
          <w:szCs w:val="22"/>
        </w:rPr>
        <w:t>8.2.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Валюта. Обменные курсы валют</w:t>
      </w:r>
      <w:bookmarkEnd w:id="36"/>
      <w:r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5CFBE2E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Понятие валюты. Валютный курс и его характеристики. Спот-курс. Форвардный курс. Конвертируемость валюты. Динамика валютного курса. Факторы, определяю</w:t>
      </w:r>
      <w:r>
        <w:rPr>
          <w:rFonts w:ascii="Times New Roman" w:hAnsi="Times New Roman" w:cs="Times New Roman"/>
          <w:sz w:val="22"/>
          <w:szCs w:val="22"/>
        </w:rPr>
        <w:softHyphen/>
        <w:t>щие валютные курсы: объем денежной массы, объем валового внутреннего продукта, паритет покупательной способности, колебания циклического характера, различия в процентных ставках и переливы капитала, ожидания относительно будущей ди</w:t>
      </w:r>
      <w:r>
        <w:rPr>
          <w:rFonts w:ascii="Times New Roman" w:hAnsi="Times New Roman" w:cs="Times New Roman"/>
          <w:sz w:val="22"/>
          <w:szCs w:val="22"/>
        </w:rPr>
        <w:softHyphen/>
        <w:t>намики валютного курса.</w:t>
      </w:r>
    </w:p>
    <w:p w14:paraId="463CE9A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37" w:name="bookmark38"/>
      <w:r>
        <w:rPr>
          <w:rFonts w:ascii="Times New Roman" w:hAnsi="Times New Roman" w:cs="Times New Roman"/>
          <w:b/>
          <w:i/>
          <w:sz w:val="22"/>
          <w:szCs w:val="22"/>
        </w:rPr>
        <w:t>8.3. Глобализация мировой экономики</w:t>
      </w:r>
      <w:bookmarkEnd w:id="37"/>
    </w:p>
    <w:p w14:paraId="29DC597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Глобальные экономические проблемы.</w:t>
      </w:r>
    </w:p>
    <w:p w14:paraId="056069F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bookmarkStart w:id="38" w:name="bookmark39"/>
      <w:r>
        <w:rPr>
          <w:rFonts w:ascii="Times New Roman" w:hAnsi="Times New Roman" w:cs="Times New Roman"/>
          <w:b/>
          <w:i/>
          <w:sz w:val="22"/>
          <w:szCs w:val="22"/>
        </w:rPr>
        <w:t>8.4.</w:t>
      </w:r>
      <w:r>
        <w:rPr>
          <w:rFonts w:ascii="Times New Roman" w:hAnsi="Times New Roman" w:cs="Times New Roman"/>
          <w:b/>
          <w:i/>
          <w:sz w:val="22"/>
          <w:szCs w:val="22"/>
        </w:rPr>
        <w:tab/>
        <w:t>Особенности современной экономики России</w:t>
      </w:r>
      <w:bookmarkEnd w:id="38"/>
    </w:p>
    <w:p w14:paraId="5ECD223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Экономические реформы в России. Экономический рост. Инвестиционный климат в современной России. Россия и мировая экономика.</w:t>
      </w:r>
    </w:p>
    <w:p w14:paraId="7EA72FE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Практические занятия</w:t>
      </w:r>
    </w:p>
    <w:p w14:paraId="6EE5EED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Структурные сдвиги в мировой экономике и их влияние на процессы в националь</w:t>
      </w:r>
      <w:r>
        <w:rPr>
          <w:rFonts w:ascii="Times New Roman" w:hAnsi="Times New Roman" w:cs="Times New Roman"/>
          <w:sz w:val="22"/>
          <w:szCs w:val="22"/>
        </w:rPr>
        <w:softHyphen/>
        <w:t>ных экономиках.</w:t>
      </w:r>
    </w:p>
    <w:p w14:paraId="0609597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Особенности международной торговли.</w:t>
      </w:r>
    </w:p>
    <w:p w14:paraId="2FB9371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Сформулируйте теорию сравнительных издержек.</w:t>
      </w:r>
    </w:p>
    <w:p w14:paraId="6F825A0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Принципы валютного регулирования и валютного контроля в Российской Феде</w:t>
      </w:r>
      <w:r>
        <w:rPr>
          <w:rFonts w:ascii="Times New Roman" w:hAnsi="Times New Roman" w:cs="Times New Roman"/>
          <w:sz w:val="22"/>
          <w:szCs w:val="22"/>
        </w:rPr>
        <w:softHyphen/>
        <w:t>рации. Порядок регулирования валютных курсов.</w:t>
      </w:r>
    </w:p>
    <w:p w14:paraId="76C5542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регулирования работ международных валютных бирж.</w:t>
      </w:r>
    </w:p>
    <w:p w14:paraId="0B3A3543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Как учитываются интересы экспортеров и импортеров при определении валютного курса?</w:t>
      </w:r>
    </w:p>
    <w:p w14:paraId="5319FDC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Какими факторами характеризуются производственные различия национальных экономик?</w:t>
      </w:r>
    </w:p>
    <w:p w14:paraId="27292B6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39" w:name="bookmark40"/>
    </w:p>
    <w:p w14:paraId="71732180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Примерные темы рефератов (докладов),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индивидуальных проектов</w:t>
      </w:r>
      <w:bookmarkEnd w:id="39"/>
      <w:proofErr w:type="gramEnd"/>
    </w:p>
    <w:p w14:paraId="68D91AD7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E7A74F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Лауреаты Нобелевской премии по экономике и их вклад в развитие экономи</w:t>
      </w:r>
      <w:r>
        <w:rPr>
          <w:rFonts w:ascii="Times New Roman" w:hAnsi="Times New Roman" w:cs="Times New Roman"/>
          <w:sz w:val="20"/>
          <w:szCs w:val="20"/>
        </w:rPr>
        <w:softHyphen/>
        <w:t>ческой мысли.</w:t>
      </w:r>
    </w:p>
    <w:p w14:paraId="310A6F8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Организация предпринимательской деятельности. Проблемы ее реализации на современном этапе развития.</w:t>
      </w:r>
    </w:p>
    <w:p w14:paraId="78660C6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Роль малого бизнеса в развитии экономики РФ (региона, муниципального об</w:t>
      </w:r>
      <w:r>
        <w:rPr>
          <w:rFonts w:ascii="Times New Roman" w:hAnsi="Times New Roman" w:cs="Times New Roman"/>
          <w:sz w:val="20"/>
          <w:szCs w:val="20"/>
        </w:rPr>
        <w:softHyphen/>
        <w:t>разования).</w:t>
      </w:r>
    </w:p>
    <w:p w14:paraId="7DF77EC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Фискальная (налоговая) политика и ее роль в стабилизации экономики.</w:t>
      </w:r>
    </w:p>
    <w:p w14:paraId="1AC74F5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Бюджетный дефицит и концепции его регулирования.</w:t>
      </w:r>
    </w:p>
    <w:p w14:paraId="6B3C901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Уровень жизни: понятие и факторы, его определяющие.</w:t>
      </w:r>
    </w:p>
    <w:p w14:paraId="0D71362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Экономические кризисы в истории России.</w:t>
      </w:r>
    </w:p>
    <w:p w14:paraId="4B38123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Центральный банк РФ и его роль.</w:t>
      </w:r>
    </w:p>
    <w:p w14:paraId="411FDF30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Особенности миграционных процессов во второй половине ХХ века.</w:t>
      </w:r>
    </w:p>
    <w:p w14:paraId="7EC1FD0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Проблемы вступления России в ВТО.</w:t>
      </w:r>
    </w:p>
    <w:p w14:paraId="7315693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Россия на рынке технологий.</w:t>
      </w:r>
    </w:p>
    <w:p w14:paraId="17720AC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Финансовый кризис 1998 года в России.</w:t>
      </w:r>
    </w:p>
    <w:p w14:paraId="0D13EC6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Проблемы европейской интеграции: углубление и расширение ЕС.</w:t>
      </w:r>
    </w:p>
    <w:p w14:paraId="5061E8A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Электронные рынки как феномен мировой экономики.</w:t>
      </w:r>
    </w:p>
    <w:p w14:paraId="57279E2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Оффшорный бизнес и его роль в экономике России.</w:t>
      </w:r>
    </w:p>
    <w:p w14:paraId="25EAC9D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Внешний долг России и проблемы его урегулирования.</w:t>
      </w:r>
    </w:p>
    <w:p w14:paraId="3B4EBD4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Мировой опыт свободных экономических зон.</w:t>
      </w:r>
    </w:p>
    <w:p w14:paraId="56C0747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Возникновение и эволюция денег на Руси.</w:t>
      </w:r>
    </w:p>
    <w:p w14:paraId="3041802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Международные валютно-финансовые организации.</w:t>
      </w:r>
    </w:p>
    <w:p w14:paraId="5BDE407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 Теории глобализации (</w:t>
      </w:r>
      <w:proofErr w:type="spellStart"/>
      <w:r>
        <w:rPr>
          <w:rFonts w:ascii="Times New Roman" w:hAnsi="Times New Roman" w:cs="Times New Roman"/>
          <w:sz w:val="20"/>
          <w:szCs w:val="20"/>
        </w:rPr>
        <w:t>Т.Левитт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Дж</w:t>
      </w:r>
      <w:proofErr w:type="gramStart"/>
      <w:r>
        <w:rPr>
          <w:rFonts w:ascii="Times New Roman" w:hAnsi="Times New Roman" w:cs="Times New Roman"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</w:rPr>
        <w:t>тиглиц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Ж.П.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Аллегре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П.Даниелс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14:paraId="785C0F6F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0"/>
          <w:szCs w:val="20"/>
        </w:rPr>
      </w:pPr>
      <w:bookmarkStart w:id="40" w:name="bookmark41"/>
    </w:p>
    <w:p w14:paraId="7EC91F5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0"/>
          <w:szCs w:val="20"/>
        </w:rPr>
      </w:pPr>
    </w:p>
    <w:p w14:paraId="04C43CE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77620E5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07CDDD74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>тематическое планирование</w:t>
      </w:r>
      <w:bookmarkEnd w:id="40"/>
    </w:p>
    <w:p w14:paraId="7FB572B2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14:paraId="6EFE026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реализации содержания общеобразовательной учебной дисциплины «Эко</w:t>
      </w:r>
      <w:r>
        <w:rPr>
          <w:rFonts w:ascii="Times New Roman" w:hAnsi="Times New Roman" w:cs="Times New Roman"/>
          <w:sz w:val="22"/>
          <w:szCs w:val="22"/>
        </w:rPr>
        <w:softHyphen/>
        <w:t>номика» в пределах освоения ОПОП СПО на базе основного общего образования с получением среднего общего образования (ППКРС, ППССЗ) максимальная учебная нагрузка обучающихся составляет — 133 часа, из них аудиторная (обязательная) нагрузка обучающихся, включая практические заня</w:t>
      </w:r>
      <w:r>
        <w:rPr>
          <w:rFonts w:ascii="Times New Roman" w:hAnsi="Times New Roman" w:cs="Times New Roman"/>
          <w:sz w:val="22"/>
          <w:szCs w:val="22"/>
        </w:rPr>
        <w:softHyphen/>
        <w:t>тия, — 89 часов; внеаудиторная самостоятельная работа студентов — 44 часа.</w:t>
      </w:r>
    </w:p>
    <w:p w14:paraId="21AF57C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5EC73AD8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  <w:bookmarkStart w:id="41" w:name="bookmark42"/>
      <w:r>
        <w:rPr>
          <w:rFonts w:ascii="Times New Roman" w:hAnsi="Times New Roman" w:cs="Times New Roman"/>
          <w:smallCaps/>
          <w:sz w:val="22"/>
          <w:szCs w:val="22"/>
        </w:rPr>
        <w:t>примерные тематические планы</w:t>
      </w:r>
      <w:bookmarkEnd w:id="41"/>
    </w:p>
    <w:p w14:paraId="1C294A3C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8"/>
        <w:gridCol w:w="49"/>
        <w:gridCol w:w="1766"/>
      </w:tblGrid>
      <w:tr w:rsidR="00B3206B" w14:paraId="14DA16F1" w14:textId="77777777" w:rsidTr="00B3206B">
        <w:trPr>
          <w:trHeight w:val="350"/>
        </w:trPr>
        <w:tc>
          <w:tcPr>
            <w:tcW w:w="70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11AA7F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учебной работы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6CE02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B3206B" w14:paraId="7A7823B2" w14:textId="77777777" w:rsidTr="00B3206B">
        <w:trPr>
          <w:trHeight w:val="350"/>
        </w:trPr>
        <w:tc>
          <w:tcPr>
            <w:tcW w:w="8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AEEAE7" w14:textId="77777777" w:rsidR="00B3206B" w:rsidRDefault="00B3206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6611C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Социально-экономический профиль</w:t>
            </w:r>
          </w:p>
        </w:tc>
      </w:tr>
      <w:tr w:rsidR="00B3206B" w14:paraId="1A95FBC2" w14:textId="77777777" w:rsidTr="00B3206B">
        <w:trPr>
          <w:trHeight w:val="55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FE4A2A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Аудиторные занятия. Содержание обучения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019AE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Профессии СПО</w:t>
            </w:r>
          </w:p>
        </w:tc>
      </w:tr>
      <w:tr w:rsidR="00B3206B" w14:paraId="44621CD2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8094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80345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3015BE8B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F88B5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Экономика и экономическая наука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572E7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3206B" w14:paraId="3A35F186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3BB4E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 Потребности человека и ограниченность ресурсов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917E2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61B727DF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F72E7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 Факторы производства. Прибыль и рентабельность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7DDDD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3F8CECE5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8185E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 Выбор и альтернативная стоимость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9E9D8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6AF17051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8D67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 Типы экономических систем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8AC28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434ED4F5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6EC1F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 Собственность и конкуренция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37C1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73B61A48" w14:textId="77777777" w:rsidTr="00B3206B">
        <w:trPr>
          <w:trHeight w:val="595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4C9FE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 Экономическая свобода. Значение специализации и обмена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06101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597F0F20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1B41D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Семейный бюджет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93DA8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3206B" w14:paraId="3A977A59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74283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Товар и его стоимость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703BE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3892E187" w14:textId="77777777" w:rsidTr="00B3206B">
        <w:trPr>
          <w:trHeight w:val="480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3D788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Рыночная экономика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4D457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3206B" w14:paraId="4C4610F5" w14:textId="77777777" w:rsidTr="00B3206B">
        <w:trPr>
          <w:trHeight w:val="595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E2BC4D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Рыночный механизм. Рыночное равновесие. Рыночные структуры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EC206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2FA39695" w14:textId="77777777" w:rsidTr="00B3206B">
        <w:trPr>
          <w:trHeight w:val="658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056A5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 Экономика предприятия: цели, организационно-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правовые формы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E1FB7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56006E17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4A99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 Организация производства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1EE7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7B50EC97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8C50F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 Производственные затраты. Бюджет затрат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A905C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7B8251BB" w14:textId="77777777" w:rsidTr="00B3206B">
        <w:trPr>
          <w:trHeight w:val="38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914E85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Труд и заработная плата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E3349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3206B" w14:paraId="7E9D2347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86677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Рынок труда. Заработная плата и мотивация труда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B6BA3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207F3252" w14:textId="77777777" w:rsidTr="00B3206B">
        <w:trPr>
          <w:trHeight w:val="595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5F5D8A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Безработица. Политика государства в области занятости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475FC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5390EB5C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BA2B5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Наемный труд и профессиональные союзы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C6664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7A525BFA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A20AE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Деньги и банки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82723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3206B" w14:paraId="07C79F7B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F861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 Деньги и их роль в экономике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845B9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06B" w14:paraId="71F1B377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3DD9E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 Банковская система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DFAF7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06B" w14:paraId="19EBC3BD" w14:textId="77777777" w:rsidTr="00B3206B">
        <w:trPr>
          <w:trHeight w:val="590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EBEF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 Ценные бумаги: акции, облигации. Фондовые биржи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1B2F8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23F3580E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C0F60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 Инфляц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социальные последствия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AAE73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3206B" w14:paraId="69FD913C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85E8AD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Государство и экономика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C1BA7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3206B" w14:paraId="24F6A739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B99425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 Роль государства в развитии экономики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5381E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2DFD8D8B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A04C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 Налоги и налогообложение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55227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1669872A" w14:textId="77777777" w:rsidTr="00B3206B">
        <w:trPr>
          <w:trHeight w:val="595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2BCC2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 Государственный бюджет. Дефицит и профицит бюджета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32EDB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15EA22AE" w14:textId="77777777" w:rsidTr="00B3206B">
        <w:trPr>
          <w:trHeight w:val="595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73169E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7.4. Показатели экономического роста. Экономиче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циклы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7ACB9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64C565D9" w14:textId="77777777" w:rsidTr="00B3206B">
        <w:trPr>
          <w:trHeight w:val="595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412F3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7.5. Основы денежно-кредитной политики государ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D7886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206B" w14:paraId="1CC72BCB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E1266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Международная экономика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A03F8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206B" w14:paraId="402AF7E4" w14:textId="77777777" w:rsidTr="00B3206B">
        <w:trPr>
          <w:trHeight w:val="590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7D766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 Международная торговля — индикатор интегра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ции национальных экономик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F36EE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608EBC56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74BED8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 Валюта. Обменные курсы валют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A3637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0A081A59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DC1FB5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8.3. Глобализация мировой экономики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553F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2FA4B744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E76E3E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8.4. Особенности современной экономики России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D3D48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206B" w14:paraId="324699C8" w14:textId="77777777" w:rsidTr="00B3206B">
        <w:trPr>
          <w:trHeight w:val="37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1789D0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ECFCB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3206B" w14:paraId="5D006423" w14:textId="77777777" w:rsidTr="00B3206B">
        <w:trPr>
          <w:trHeight w:val="374"/>
        </w:trPr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864B05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Внеаудиторная самостоятельная работа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F8F5F5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06B" w14:paraId="643AF8D3" w14:textId="77777777" w:rsidTr="00B3206B">
        <w:trPr>
          <w:trHeight w:val="8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0E6C07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устных выступлений эссе, рефератов,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кладов,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информационных технологий и т. п.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53362B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1251B936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06B" w14:paraId="58733852" w14:textId="77777777" w:rsidTr="00B3206B">
        <w:trPr>
          <w:trHeight w:val="374"/>
        </w:trPr>
        <w:tc>
          <w:tcPr>
            <w:tcW w:w="89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896E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в форме дифференцированного зачета или экзамена</w:t>
            </w:r>
          </w:p>
        </w:tc>
      </w:tr>
      <w:tr w:rsidR="00B3206B" w14:paraId="6F44BBAE" w14:textId="77777777" w:rsidTr="00B3206B">
        <w:trPr>
          <w:trHeight w:val="384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449866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76F7F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  <w:p w14:paraId="359D514D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E0F1B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  <w:bookmarkStart w:id="42" w:name="bookmark43"/>
    </w:p>
    <w:p w14:paraId="62A56B0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7F07767B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>характеристика основных видов учебной деятельности студентов</w:t>
      </w:r>
      <w:bookmarkEnd w:id="42"/>
    </w:p>
    <w:p w14:paraId="5C593A74" w14:textId="77777777" w:rsidR="00B3206B" w:rsidRDefault="00B3206B" w:rsidP="00B3206B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5779"/>
      </w:tblGrid>
      <w:tr w:rsidR="00B3206B" w14:paraId="6DC8C473" w14:textId="77777777" w:rsidTr="00B3206B">
        <w:trPr>
          <w:trHeight w:val="610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245206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14:paraId="1A6BA0E0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076C0C" w14:textId="77777777" w:rsidR="00B3206B" w:rsidRDefault="00B320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B3206B" w14:paraId="630FEBBB" w14:textId="77777777" w:rsidTr="00B3206B">
        <w:trPr>
          <w:trHeight w:val="125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25638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689767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актуальности изучения экономики как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ставной части общественных наук.</w:t>
            </w:r>
          </w:p>
          <w:p w14:paraId="2284FDF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целей и задач учебной дисциплины, 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крытие ее связи с другими учебными предметами и прак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тикой рыночной экономики</w:t>
            </w:r>
          </w:p>
        </w:tc>
      </w:tr>
      <w:tr w:rsidR="00B3206B" w14:paraId="6C2C6946" w14:textId="77777777" w:rsidTr="00B3206B">
        <w:trPr>
          <w:trHeight w:val="346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D3609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1. экономика и экономическая наука</w:t>
            </w:r>
          </w:p>
        </w:tc>
      </w:tr>
      <w:tr w:rsidR="00B3206B" w14:paraId="1557F328" w14:textId="77777777" w:rsidTr="00B3206B">
        <w:trPr>
          <w:trHeight w:val="169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CF9118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 Потребности человека и ограниченность ресурсов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FE50D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основных экономических понятий «по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требности человека» и «ограниченность ресурсов». Раскрытие понятия экономики, предмет экономической науки, определение связей понятий «потребление», «про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изводство», «распределение».</w:t>
            </w:r>
          </w:p>
          <w:p w14:paraId="6670ED9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потребностей человека, рынков труда, капиталов и ресурсов</w:t>
            </w:r>
          </w:p>
        </w:tc>
      </w:tr>
      <w:tr w:rsidR="00B3206B" w14:paraId="021F5969" w14:textId="77777777" w:rsidTr="00B3206B">
        <w:trPr>
          <w:trHeight w:val="1896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18009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 Факторы производства. Прибыль и рентабельность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DAE656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Освещение сущности концепции факторов производства, различие понятий ренты и заработной платы.</w:t>
            </w:r>
          </w:p>
          <w:p w14:paraId="29C35067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значения предпринимательства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хозяйственной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  <w:p w14:paraId="44F04D1E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отличать предпринимательскую деятельность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CB5F9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Произведение расчета прибыли, понимание методов анали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за прибыли, рентабельности (продукции, капитала и др.)</w:t>
            </w:r>
          </w:p>
        </w:tc>
      </w:tr>
      <w:tr w:rsidR="00B3206B" w14:paraId="10EE8B87" w14:textId="77777777" w:rsidTr="00B3206B">
        <w:trPr>
          <w:trHeight w:val="1459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B5C90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 Выбор и альтернативная стоимость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EE71CE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Раскрытие понятия зависимости потребности покупателя на рынке от цены на этот продукт.</w:t>
            </w:r>
          </w:p>
          <w:p w14:paraId="4D90CF4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факторов, влияющих на формирование цены на рынке.</w:t>
            </w:r>
          </w:p>
          <w:p w14:paraId="476BE2F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материала, построение кривой спроса с 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зованием материалов из сборника задач по экономике</w:t>
            </w:r>
          </w:p>
        </w:tc>
      </w:tr>
      <w:tr w:rsidR="00B3206B" w14:paraId="2DBC5D10" w14:textId="77777777" w:rsidTr="00B3206B">
        <w:trPr>
          <w:trHeight w:val="145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6B683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 Типы экономических систем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89422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различий элементов экономических систем. Выявление характерных черт постиндустриального общества ХХ века и новых экономических особенностей XXI века информатизации в разных сферах общества. Раскрытие традиционной и административно-командной экономических систем</w:t>
            </w:r>
          </w:p>
        </w:tc>
      </w:tr>
      <w:tr w:rsidR="00B3206B" w14:paraId="46F4ED83" w14:textId="77777777" w:rsidTr="00B3206B">
        <w:trPr>
          <w:trHeight w:val="147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4B08F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 Собственность и конкуренция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A33FD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«собственность», виды собственности в различных странах.</w:t>
            </w:r>
          </w:p>
          <w:p w14:paraId="04D44A9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различия государственной, муниципальной и частной собственности.</w:t>
            </w:r>
          </w:p>
          <w:p w14:paraId="5F3D1FA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форм: чистой конкуренции, чистой монополии, монополистической конкуренции, олигархии</w:t>
            </w:r>
          </w:p>
        </w:tc>
      </w:tr>
      <w:tr w:rsidR="00B3206B" w14:paraId="0C821FCD" w14:textId="77777777" w:rsidTr="00B3206B">
        <w:trPr>
          <w:trHeight w:val="101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48A73D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 Экономическая свобода. Значение специализации и обмена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44912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этапов становления рыночной экономики. Изучение вопроса о развитии предпринимательства в условиях рыночной экономики. Изучение роли государ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ства, в том числе в обеспечении равновесия в обществе</w:t>
            </w:r>
          </w:p>
        </w:tc>
      </w:tr>
      <w:tr w:rsidR="00B3206B" w14:paraId="70C0E81E" w14:textId="77777777" w:rsidTr="00B3206B">
        <w:trPr>
          <w:trHeight w:val="374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0AB4A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2. семейный бюджет</w:t>
            </w:r>
          </w:p>
        </w:tc>
      </w:tr>
      <w:tr w:rsidR="00B3206B" w14:paraId="10A08BC9" w14:textId="77777777" w:rsidTr="00B3206B">
        <w:trPr>
          <w:trHeight w:val="797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95C08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070D9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семейного бюджета, групп денежных доходов семьи, влияния семейного бюджета на этические нормы и нравственные ценности отдельных людей</w:t>
            </w:r>
          </w:p>
        </w:tc>
      </w:tr>
      <w:tr w:rsidR="00B3206B" w14:paraId="1CF998A8" w14:textId="77777777" w:rsidTr="00B3206B">
        <w:trPr>
          <w:trHeight w:val="365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1F4727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з. товар и его стоимость</w:t>
            </w:r>
          </w:p>
        </w:tc>
      </w:tr>
      <w:tr w:rsidR="00B3206B" w14:paraId="325BD776" w14:textId="77777777" w:rsidTr="00B3206B">
        <w:trPr>
          <w:trHeight w:val="806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6237AE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ECF1A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стоимости товара в теории трудовой стоимости, предельной полезности, соотношения предель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ной полезности и издержек производства</w:t>
            </w:r>
          </w:p>
        </w:tc>
      </w:tr>
      <w:tr w:rsidR="00B3206B" w14:paraId="3C934D32" w14:textId="77777777" w:rsidTr="00B3206B">
        <w:trPr>
          <w:trHeight w:val="610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659A7E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14:paraId="3CE49855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B4D67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B3206B" w14:paraId="38914A14" w14:textId="77777777" w:rsidTr="00B3206B">
        <w:trPr>
          <w:trHeight w:val="384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054E1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4. рыночная экономика</w:t>
            </w:r>
          </w:p>
        </w:tc>
      </w:tr>
      <w:tr w:rsidR="00B3206B" w14:paraId="072ACDC9" w14:textId="77777777" w:rsidTr="00B3206B">
        <w:trPr>
          <w:trHeight w:val="171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D3C20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Рыночный механизм. 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ночное равновесие. Рыночные структуры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C64095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влияния уровня спроса цены товара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услу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ги. Изучение ключевых характеристик товара: качества, технических характеристик, гарантий, возможности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обретения в кредит, стиля, дизайна, послепродажного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служивания и полезных свойств товара.</w:t>
            </w:r>
          </w:p>
          <w:p w14:paraId="06A87205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Раскрытие структуры доходов потребителей, расчета спроса на товар</w:t>
            </w:r>
          </w:p>
        </w:tc>
      </w:tr>
      <w:tr w:rsidR="00B3206B" w14:paraId="63D7E4CE" w14:textId="77777777" w:rsidTr="00B3206B">
        <w:trPr>
          <w:trHeight w:val="1277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2552B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 Экономика предприятия.</w:t>
            </w:r>
          </w:p>
          <w:p w14:paraId="02E20C66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</w:t>
            </w:r>
          </w:p>
          <w:p w14:paraId="35024C18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2E008D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определения предприятия и их классификации. Раскрытие понятия «организационное единство». Сопо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ставление понятий «предприятие» и «юридическое лицо». Изучение схемы организационно-правовых форм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приятий, характеристика каждой из них</w:t>
            </w:r>
          </w:p>
        </w:tc>
      </w:tr>
      <w:tr w:rsidR="00B3206B" w14:paraId="1EEB839B" w14:textId="77777777" w:rsidTr="00B3206B">
        <w:trPr>
          <w:trHeight w:val="215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71ACE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 Организация 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02A2E8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классификатора производственных процессов. Раскрытие различия простых, синтетических и аналити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ческих производственных процессов.</w:t>
            </w:r>
          </w:p>
          <w:p w14:paraId="603096B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Формулировка цели составления маршрутной технологи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карты.</w:t>
            </w:r>
          </w:p>
          <w:p w14:paraId="4311DA2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понятий: «производственный цикл», «поточное производство»;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метод»; «единичный метод организации производства»; «ремонты»; «инструменталь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ное и транспортное хозяйство»</w:t>
            </w:r>
          </w:p>
        </w:tc>
      </w:tr>
      <w:tr w:rsidR="00B3206B" w14:paraId="3AFE45C8" w14:textId="77777777" w:rsidTr="00B3206B">
        <w:trPr>
          <w:trHeight w:val="281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249EE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 Производственные затра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ты. Бюджет затрат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F2178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Усвоение понятия затрат и расходов в коммерческих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низациях.</w:t>
            </w:r>
          </w:p>
          <w:p w14:paraId="697E8F88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структуры производственных расходов: прямых и косвенных.</w:t>
            </w:r>
          </w:p>
          <w:p w14:paraId="3755324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себестоимости и калькулирования — двух основных подходов к определению затрат.</w:t>
            </w:r>
          </w:p>
          <w:p w14:paraId="5A77319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состава и содержания бюджета затрат коммер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ческого предприятия.</w:t>
            </w:r>
          </w:p>
          <w:p w14:paraId="29B5B57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особенностей нормативного, позаказного,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попередельного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попроцессного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методов учета затрат. Проведение анализа плановой сметы или бюджета произ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водства и продажи продукции предприятия</w:t>
            </w:r>
          </w:p>
        </w:tc>
      </w:tr>
      <w:tr w:rsidR="00B3206B" w14:paraId="58922647" w14:textId="77777777" w:rsidTr="00B3206B">
        <w:trPr>
          <w:trHeight w:val="384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C7D70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5. труд и заработная плата</w:t>
            </w:r>
          </w:p>
        </w:tc>
      </w:tr>
      <w:tr w:rsidR="00B3206B" w14:paraId="098332DB" w14:textId="77777777" w:rsidTr="00B3206B">
        <w:trPr>
          <w:trHeight w:val="2160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D344B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Рынок труда. Заработная плата и мотивация труда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00E36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рынка труда. Отличие двух основных способов купли-продажи рабочей силы: индивидуального трудового контракта и коллективных соглашений (догово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ров).</w:t>
            </w:r>
          </w:p>
          <w:p w14:paraId="72217B46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факторов формирования рынка труда: заработ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ной платы, престижа профессии и удовлетворения, тяже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сти и сложности труда, потребности в свободном времени. Изучение понятий: «цена рабочей силы», «заработная плата», «основные формы оплаты труда»</w:t>
            </w:r>
          </w:p>
        </w:tc>
      </w:tr>
      <w:tr w:rsidR="00B3206B" w14:paraId="506C7F60" w14:textId="77777777" w:rsidTr="00B3206B">
        <w:trPr>
          <w:trHeight w:val="149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42A9F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Безработица. Политика государства в области занятости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7E46B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«безработица»: добровольная и вынуж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денная, полная и частичная. Характеристика понятий: «явная», «скрытая», «фрикционная», «структурная», «циклическая», «застойная», «естественная» безработица. Изучение основных причин безработицы, социальных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следствий и вопросов трудоустройства безработных</w:t>
            </w:r>
          </w:p>
        </w:tc>
      </w:tr>
      <w:tr w:rsidR="00B3206B" w14:paraId="6E96D6C5" w14:textId="77777777" w:rsidTr="00B3206B">
        <w:trPr>
          <w:trHeight w:val="84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5F60F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Наемный труд и профессиональные союзы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89EF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характеристики категорий экономически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тивного населения в разных странах, целей создания профсоюзов</w:t>
            </w:r>
          </w:p>
        </w:tc>
      </w:tr>
      <w:tr w:rsidR="00B3206B" w14:paraId="0A8F6535" w14:textId="77777777" w:rsidTr="00B3206B">
        <w:trPr>
          <w:trHeight w:val="610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BA459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14:paraId="240BAB36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B400C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B3206B" w14:paraId="07B15B62" w14:textId="77777777" w:rsidTr="00B3206B">
        <w:trPr>
          <w:trHeight w:val="360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2A66AA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6. деньги и банки</w:t>
            </w:r>
          </w:p>
        </w:tc>
      </w:tr>
      <w:tr w:rsidR="00B3206B" w14:paraId="77E3B7FA" w14:textId="77777777" w:rsidTr="00B3206B">
        <w:trPr>
          <w:trHeight w:val="125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0B66FD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 Деньги и их роль в 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мике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7ACE1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определения денег: как ценности; эталона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мена; натуральных и символических; мер стоимости. Характеристика роли денег, связи денег и масштаба цен, мировых денег.</w:t>
            </w:r>
          </w:p>
          <w:p w14:paraId="1C40AAC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видов денег</w:t>
            </w:r>
          </w:p>
        </w:tc>
      </w:tr>
      <w:tr w:rsidR="00B3206B" w14:paraId="6C4E0630" w14:textId="77777777" w:rsidTr="00B3206B">
        <w:trPr>
          <w:trHeight w:val="147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15FA6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 Банковская система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34937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структуры банковской системы РФ, дея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банков и их роли в экономике страны.</w:t>
            </w:r>
          </w:p>
          <w:p w14:paraId="3009354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поддержки стабильности и динамичности банков. Изучение основных банковских операций и сделок, исключительной роли Центрального банка РФ, его задач и функций</w:t>
            </w:r>
          </w:p>
        </w:tc>
      </w:tr>
      <w:tr w:rsidR="00B3206B" w14:paraId="35D89647" w14:textId="77777777" w:rsidTr="00B3206B">
        <w:trPr>
          <w:trHeight w:val="1032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504305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6.4. Инфляция и ее социаль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последствия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27D9B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экономических и социальных последствий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фляций, отличия и взаимосвязи инфляции спроса и издер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жек. Расчет изменения силы инфляционных процессов. Характеристика видов инфляций</w:t>
            </w:r>
          </w:p>
        </w:tc>
      </w:tr>
      <w:tr w:rsidR="00B3206B" w14:paraId="063850D7" w14:textId="77777777" w:rsidTr="00B3206B">
        <w:trPr>
          <w:trHeight w:val="365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09F63D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7. государство и экономика</w:t>
            </w:r>
          </w:p>
        </w:tc>
      </w:tr>
      <w:tr w:rsidR="00B3206B" w14:paraId="05BE10B9" w14:textId="77777777" w:rsidTr="00B3206B">
        <w:trPr>
          <w:trHeight w:val="1253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81F0F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 Роль государства в 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тии экономики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05272A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необходимости государственного регулирования экономики, функций правительства США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>XVIII</w:t>
            </w:r>
            <w:r w:rsidRPr="00B3206B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веке, сформулированных А. Смитом.</w:t>
            </w:r>
          </w:p>
          <w:p w14:paraId="65BC596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методов государственного регулирования 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мики</w:t>
            </w:r>
          </w:p>
        </w:tc>
      </w:tr>
      <w:tr w:rsidR="00B3206B" w14:paraId="383238EC" w14:textId="77777777" w:rsidTr="00B3206B">
        <w:trPr>
          <w:trHeight w:val="2136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942FF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 Налоги и налогообложение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002D3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основных этапов возникновения налоговой 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стемы в мире.</w:t>
            </w:r>
          </w:p>
          <w:p w14:paraId="10D413DE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Раскрытие становления налоговой системы в России. Характеристика реформ налоговых систем в различных странах, общих принципов налогообложения.</w:t>
            </w:r>
          </w:p>
          <w:p w14:paraId="330AE08D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налогового законодательства, твердых, пропор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циональных, прогрессивных и регрессивных ставок,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собов взимания налогов.</w:t>
            </w:r>
          </w:p>
          <w:p w14:paraId="43553DD7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функций и видов налогов</w:t>
            </w:r>
          </w:p>
        </w:tc>
      </w:tr>
      <w:tr w:rsidR="00B3206B" w14:paraId="0B5CD50D" w14:textId="77777777" w:rsidTr="00B3206B">
        <w:trPr>
          <w:trHeight w:val="1253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BE8B13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 Государственный бюд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жет. Дефицит и профицит бюджета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EA53D6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Формулировка целей создания государственного бюдже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та. Изучение экономической сущности понятий «дефи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цит» и «профицит бюджета».</w:t>
            </w:r>
          </w:p>
          <w:p w14:paraId="419EFD0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возможных причин бюджетного дефицита,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факторов, обеспечивающих сбалансированный бюджет</w:t>
            </w:r>
          </w:p>
        </w:tc>
      </w:tr>
      <w:tr w:rsidR="00B3206B" w14:paraId="53DA2312" w14:textId="77777777" w:rsidTr="00B3206B">
        <w:trPr>
          <w:trHeight w:val="1253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66045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7.4. Показатели экономиче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роста. Экономические циклы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C1C61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понятия «национальный продукт». Характеристика разницы между ВВП и ВНП. Формулировка конечной цели экономического роста. Исследование причин кризисных явлений. Раскрытие сути цикличности в экономике</w:t>
            </w:r>
          </w:p>
        </w:tc>
      </w:tr>
      <w:tr w:rsidR="00B3206B" w14:paraId="76DC8ED0" w14:textId="77777777" w:rsidTr="00B3206B">
        <w:trPr>
          <w:trHeight w:val="125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804FF7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7.5. Основы денежно-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кредитной политики государ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889C2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Раскрытие определения денежно-кредитной политики. Изучение инструментов денежно-кредитной политики, используемых центральными банками различных стран. Изучение сущности резервов кредитных организаций в ЦБ РФ</w:t>
            </w:r>
          </w:p>
        </w:tc>
      </w:tr>
      <w:tr w:rsidR="00B3206B" w14:paraId="20E181D0" w14:textId="77777777" w:rsidTr="00B3206B">
        <w:trPr>
          <w:trHeight w:val="360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5FB64E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8. международная экономика</w:t>
            </w:r>
          </w:p>
        </w:tc>
      </w:tr>
      <w:tr w:rsidR="00B3206B" w14:paraId="55A9F982" w14:textId="77777777" w:rsidTr="00B3206B">
        <w:trPr>
          <w:trHeight w:val="136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3DDA3D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 Международная торгов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ля — индикатор интеграции национальных экономик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A093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«международная торговля», факторов; определяющих производственные различия националь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ных экономик.</w:t>
            </w:r>
          </w:p>
          <w:p w14:paraId="666F44A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Раскрытие понятия «индикатор интеграции националь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ных экономик»</w:t>
            </w:r>
          </w:p>
        </w:tc>
      </w:tr>
      <w:tr w:rsidR="00B3206B" w14:paraId="32B7C81C" w14:textId="77777777" w:rsidTr="00B3206B">
        <w:trPr>
          <w:trHeight w:val="610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D5E29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14:paraId="4C61B58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7F038B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B3206B" w14:paraId="0DD8DDC9" w14:textId="77777777" w:rsidTr="00B3206B">
        <w:trPr>
          <w:trHeight w:val="59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84A121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26495A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«Всемирная торговая организация» (ВТО), принципов построения торговой системы ВТО</w:t>
            </w:r>
          </w:p>
        </w:tc>
      </w:tr>
      <w:tr w:rsidR="00B3206B" w14:paraId="6C71A607" w14:textId="77777777" w:rsidTr="00B3206B">
        <w:trPr>
          <w:trHeight w:val="147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C12490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 Валюта. Обменные курсы валют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A47929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основных принципов валютного регулирования и валютного контроля в РФ.</w:t>
            </w:r>
          </w:p>
          <w:p w14:paraId="47C8F35C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«валютный курс»; факторов, влияю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щих на валютный курс.</w:t>
            </w:r>
          </w:p>
          <w:p w14:paraId="032CE59F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понятия «валютный паритет», особенностей регулирования валютного курса</w:t>
            </w:r>
          </w:p>
        </w:tc>
      </w:tr>
      <w:tr w:rsidR="00B3206B" w14:paraId="649ED3D0" w14:textId="77777777" w:rsidTr="00B3206B">
        <w:trPr>
          <w:trHeight w:val="811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FB4D42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8.3. Глобализация мировой экономики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CFD157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процесса глобализации мировой экономики; сущности глобализации мирового экономического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общества</w:t>
            </w:r>
          </w:p>
        </w:tc>
      </w:tr>
      <w:tr w:rsidR="00B3206B" w14:paraId="4D60355F" w14:textId="77777777" w:rsidTr="00B3206B">
        <w:trPr>
          <w:trHeight w:val="1267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30D14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8.4. Особенности современной экономики России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8FD76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признаков экономического роста России. Формулирование роли Российской Федерации в мировом хозяйстве.</w:t>
            </w:r>
          </w:p>
          <w:p w14:paraId="1A8076F4" w14:textId="77777777" w:rsidR="00B3206B" w:rsidRDefault="00B320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факторов, способствующих росту стабилизаци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онного фонда и резервов страны</w:t>
            </w:r>
          </w:p>
        </w:tc>
      </w:tr>
    </w:tbl>
    <w:p w14:paraId="7EEC695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  <w:bookmarkStart w:id="43" w:name="bookmark44"/>
    </w:p>
    <w:p w14:paraId="4E91CA5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4A0BDA72" w14:textId="77777777" w:rsidR="00BA00FB" w:rsidRPr="00AA055E" w:rsidRDefault="00BA00FB" w:rsidP="00AA05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услови</w:t>
      </w:r>
      <w:r w:rsidR="00AA055E">
        <w:rPr>
          <w:caps/>
          <w:sz w:val="24"/>
          <w:szCs w:val="24"/>
        </w:rPr>
        <w:t>я реализации УЧЕБНОЙ дисциплины</w:t>
      </w:r>
    </w:p>
    <w:p w14:paraId="43C830C3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F473F">
        <w:rPr>
          <w:rFonts w:ascii="Times New Roman" w:hAnsi="Times New Roman" w:cs="Times New Roman"/>
          <w:sz w:val="22"/>
          <w:szCs w:val="22"/>
        </w:rPr>
        <w:t>Требования к  материально-техническому обеспечению</w:t>
      </w:r>
    </w:p>
    <w:p w14:paraId="72039183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ab/>
      </w:r>
      <w:r w:rsidRPr="009F473F">
        <w:rPr>
          <w:rFonts w:ascii="Times New Roman" w:hAnsi="Times New Roman" w:cs="Times New Roman"/>
          <w:sz w:val="22"/>
          <w:szCs w:val="22"/>
          <w:lang w:val="sah-RU"/>
        </w:rPr>
        <w:t xml:space="preserve">Программа </w:t>
      </w:r>
      <w:r w:rsidRPr="009F473F">
        <w:rPr>
          <w:rFonts w:ascii="Times New Roman" w:hAnsi="Times New Roman" w:cs="Times New Roman"/>
          <w:sz w:val="22"/>
          <w:szCs w:val="22"/>
        </w:rPr>
        <w:t xml:space="preserve">учебной дисциплины </w:t>
      </w:r>
      <w:r w:rsidRPr="009F473F">
        <w:rPr>
          <w:rFonts w:ascii="Times New Roman" w:hAnsi="Times New Roman" w:cs="Times New Roman"/>
          <w:sz w:val="22"/>
          <w:szCs w:val="22"/>
          <w:lang w:val="sah-RU"/>
        </w:rPr>
        <w:t>р</w:t>
      </w:r>
      <w:proofErr w:type="spellStart"/>
      <w:r w:rsidRPr="009F473F">
        <w:rPr>
          <w:rFonts w:ascii="Times New Roman" w:hAnsi="Times New Roman" w:cs="Times New Roman"/>
          <w:sz w:val="22"/>
          <w:szCs w:val="22"/>
        </w:rPr>
        <w:t>еализ</w:t>
      </w:r>
      <w:proofErr w:type="spellEnd"/>
      <w:r w:rsidRPr="009F473F">
        <w:rPr>
          <w:rFonts w:ascii="Times New Roman" w:hAnsi="Times New Roman" w:cs="Times New Roman"/>
          <w:sz w:val="22"/>
          <w:szCs w:val="22"/>
          <w:lang w:val="sah-RU"/>
        </w:rPr>
        <w:t xml:space="preserve">уется в </w:t>
      </w:r>
      <w:r w:rsidRPr="009F47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473F">
        <w:rPr>
          <w:rFonts w:ascii="Times New Roman" w:hAnsi="Times New Roman" w:cs="Times New Roman"/>
          <w:sz w:val="22"/>
          <w:szCs w:val="22"/>
        </w:rPr>
        <w:t>учебно</w:t>
      </w:r>
      <w:proofErr w:type="spellEnd"/>
      <w:r w:rsidRPr="009F473F">
        <w:rPr>
          <w:rFonts w:ascii="Times New Roman" w:hAnsi="Times New Roman" w:cs="Times New Roman"/>
          <w:sz w:val="22"/>
          <w:szCs w:val="22"/>
          <w:lang w:val="sah-RU"/>
        </w:rPr>
        <w:t>м</w:t>
      </w:r>
      <w:r w:rsidRPr="009F473F">
        <w:rPr>
          <w:rFonts w:ascii="Times New Roman" w:hAnsi="Times New Roman" w:cs="Times New Roman"/>
          <w:sz w:val="22"/>
          <w:szCs w:val="22"/>
        </w:rPr>
        <w:t xml:space="preserve"> кабинет</w:t>
      </w:r>
      <w:r w:rsidRPr="009F473F">
        <w:rPr>
          <w:rFonts w:ascii="Times New Roman" w:hAnsi="Times New Roman" w:cs="Times New Roman"/>
          <w:sz w:val="22"/>
          <w:szCs w:val="22"/>
          <w:lang w:val="sah-RU"/>
        </w:rPr>
        <w:t>е № 21</w:t>
      </w:r>
      <w:r w:rsidRPr="009F473F">
        <w:rPr>
          <w:rFonts w:ascii="Times New Roman" w:hAnsi="Times New Roman" w:cs="Times New Roman"/>
          <w:sz w:val="22"/>
          <w:szCs w:val="22"/>
        </w:rPr>
        <w:t xml:space="preserve"> «</w:t>
      </w:r>
      <w:r w:rsidRPr="009F473F">
        <w:rPr>
          <w:rFonts w:ascii="Times New Roman" w:hAnsi="Times New Roman" w:cs="Times New Roman"/>
          <w:sz w:val="22"/>
          <w:szCs w:val="22"/>
          <w:lang w:val="sah-RU"/>
        </w:rPr>
        <w:t xml:space="preserve">Кабинет </w:t>
      </w:r>
      <w:r>
        <w:rPr>
          <w:rFonts w:ascii="Times New Roman" w:hAnsi="Times New Roman" w:cs="Times New Roman"/>
          <w:sz w:val="22"/>
          <w:szCs w:val="22"/>
          <w:lang w:val="sah-RU"/>
        </w:rPr>
        <w:t>права</w:t>
      </w:r>
      <w:r w:rsidRPr="009F473F">
        <w:rPr>
          <w:rFonts w:ascii="Times New Roman" w:hAnsi="Times New Roman" w:cs="Times New Roman"/>
          <w:sz w:val="22"/>
          <w:szCs w:val="22"/>
        </w:rPr>
        <w:t>»</w:t>
      </w:r>
      <w:r w:rsidRPr="009F473F">
        <w:rPr>
          <w:rFonts w:ascii="Times New Roman" w:hAnsi="Times New Roman" w:cs="Times New Roman"/>
          <w:sz w:val="22"/>
          <w:szCs w:val="22"/>
          <w:lang w:val="sah-RU"/>
        </w:rPr>
        <w:t>.</w:t>
      </w:r>
    </w:p>
    <w:p w14:paraId="0DF24548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ab/>
        <w:t>Оборудование учебного кабинета:</w:t>
      </w:r>
    </w:p>
    <w:p w14:paraId="225883D8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- посадочные места по количеству обучающихся</w:t>
      </w:r>
      <w:r w:rsidRPr="009F473F">
        <w:rPr>
          <w:rFonts w:ascii="Times New Roman" w:hAnsi="Times New Roman" w:cs="Times New Roman"/>
          <w:sz w:val="22"/>
          <w:szCs w:val="22"/>
          <w:lang w:val="sah-RU"/>
        </w:rPr>
        <w:t xml:space="preserve"> – 30 мест</w:t>
      </w:r>
      <w:r w:rsidRPr="009F473F">
        <w:rPr>
          <w:rFonts w:ascii="Times New Roman" w:hAnsi="Times New Roman" w:cs="Times New Roman"/>
          <w:sz w:val="22"/>
          <w:szCs w:val="22"/>
        </w:rPr>
        <w:t>;</w:t>
      </w:r>
    </w:p>
    <w:p w14:paraId="38C6C126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- рабочее место преподавателя;</w:t>
      </w:r>
    </w:p>
    <w:p w14:paraId="3BEC93D0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Освоение программы учебной дисциплины «</w:t>
      </w:r>
      <w:r>
        <w:rPr>
          <w:rFonts w:ascii="Times New Roman" w:hAnsi="Times New Roman" w:cs="Times New Roman"/>
          <w:sz w:val="22"/>
          <w:szCs w:val="22"/>
        </w:rPr>
        <w:t>Право</w:t>
      </w:r>
      <w:r w:rsidRPr="009F473F">
        <w:rPr>
          <w:rFonts w:ascii="Times New Roman" w:hAnsi="Times New Roman" w:cs="Times New Roman"/>
          <w:sz w:val="22"/>
          <w:szCs w:val="22"/>
        </w:rPr>
        <w:t>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вне-учебной деятельности обучающихся.</w:t>
      </w:r>
    </w:p>
    <w:p w14:paraId="7DEF7790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9F473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9F473F">
        <w:rPr>
          <w:rFonts w:ascii="Times New Roman" w:hAnsi="Times New Roman" w:cs="Times New Roman"/>
          <w:sz w:val="22"/>
          <w:szCs w:val="22"/>
        </w:rPr>
        <w:t>.</w:t>
      </w:r>
    </w:p>
    <w:p w14:paraId="66CAC9D1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истории, создавать презентации, видеоматериалы, иные документы.</w:t>
      </w:r>
    </w:p>
    <w:p w14:paraId="0CAD5688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В состав учебно-методического и материально-технического обеспечения программы учебной дисциплины «</w:t>
      </w:r>
      <w:r>
        <w:rPr>
          <w:rFonts w:ascii="Times New Roman" w:hAnsi="Times New Roman" w:cs="Times New Roman"/>
          <w:sz w:val="22"/>
          <w:szCs w:val="22"/>
        </w:rPr>
        <w:t>Право</w:t>
      </w:r>
      <w:r w:rsidRPr="009F473F">
        <w:rPr>
          <w:rFonts w:ascii="Times New Roman" w:hAnsi="Times New Roman" w:cs="Times New Roman"/>
          <w:sz w:val="22"/>
          <w:szCs w:val="22"/>
        </w:rPr>
        <w:t>» входят:</w:t>
      </w:r>
    </w:p>
    <w:p w14:paraId="70DD5FB1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•</w:t>
      </w:r>
      <w:r w:rsidRPr="009F473F">
        <w:rPr>
          <w:rFonts w:ascii="Times New Roman" w:hAnsi="Times New Roman" w:cs="Times New Roman"/>
          <w:sz w:val="22"/>
          <w:szCs w:val="22"/>
        </w:rPr>
        <w:tab/>
        <w:t>многофункциональный комплекс преподавателя;</w:t>
      </w:r>
    </w:p>
    <w:p w14:paraId="77AD03A8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•</w:t>
      </w:r>
      <w:r w:rsidRPr="009F473F">
        <w:rPr>
          <w:rFonts w:ascii="Times New Roman" w:hAnsi="Times New Roman" w:cs="Times New Roman"/>
          <w:sz w:val="22"/>
          <w:szCs w:val="22"/>
        </w:rPr>
        <w:tab/>
        <w:t>наглядные пособия (комплекты учебных таблиц, плакатов, портретов выдающихся ученых, поэтов, писателей и др.);</w:t>
      </w:r>
    </w:p>
    <w:p w14:paraId="437235B3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•</w:t>
      </w:r>
      <w:r w:rsidRPr="009F473F">
        <w:rPr>
          <w:rFonts w:ascii="Times New Roman" w:hAnsi="Times New Roman" w:cs="Times New Roman"/>
          <w:sz w:val="22"/>
          <w:szCs w:val="22"/>
        </w:rPr>
        <w:tab/>
        <w:t>информационно-коммуникационные средства;</w:t>
      </w:r>
    </w:p>
    <w:p w14:paraId="0F82DCA3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•</w:t>
      </w:r>
      <w:r w:rsidRPr="009F473F">
        <w:rPr>
          <w:rFonts w:ascii="Times New Roman" w:hAnsi="Times New Roman" w:cs="Times New Roman"/>
          <w:sz w:val="22"/>
          <w:szCs w:val="22"/>
        </w:rPr>
        <w:tab/>
        <w:t>экранно-звуковые пособия;</w:t>
      </w:r>
    </w:p>
    <w:p w14:paraId="2A570D11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•</w:t>
      </w:r>
      <w:r w:rsidRPr="009F473F">
        <w:rPr>
          <w:rFonts w:ascii="Times New Roman" w:hAnsi="Times New Roman" w:cs="Times New Roman"/>
          <w:sz w:val="22"/>
          <w:szCs w:val="22"/>
        </w:rPr>
        <w:tab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689D1353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•</w:t>
      </w:r>
      <w:r w:rsidRPr="009F473F">
        <w:rPr>
          <w:rFonts w:ascii="Times New Roman" w:hAnsi="Times New Roman" w:cs="Times New Roman"/>
          <w:sz w:val="22"/>
          <w:szCs w:val="22"/>
        </w:rPr>
        <w:tab/>
        <w:t>библиотечный фонд.</w:t>
      </w:r>
    </w:p>
    <w:p w14:paraId="6CFB424C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В библиотечный фонд входят учебники, учебно-методические комплекты (УМК), обеспечивающие освоение учебной дисциплины «</w:t>
      </w:r>
      <w:r>
        <w:rPr>
          <w:rFonts w:ascii="Times New Roman" w:hAnsi="Times New Roman" w:cs="Times New Roman"/>
          <w:sz w:val="22"/>
          <w:szCs w:val="22"/>
        </w:rPr>
        <w:t>Право</w:t>
      </w:r>
      <w:r w:rsidRPr="009F473F">
        <w:rPr>
          <w:rFonts w:ascii="Times New Roman" w:hAnsi="Times New Roman" w:cs="Times New Roman"/>
          <w:sz w:val="22"/>
          <w:szCs w:val="22"/>
        </w:rPr>
        <w:t>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14:paraId="7E2B5411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Библиотечный фонд может быть дополнен энциклопедиями, справочниками, научной и научно-популярной и другой литературой по вопросам исторического образования.</w:t>
      </w:r>
    </w:p>
    <w:p w14:paraId="5F45171F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В процессе освоения программы учебной дисциплины «</w:t>
      </w:r>
      <w:r>
        <w:rPr>
          <w:rFonts w:ascii="Times New Roman" w:hAnsi="Times New Roman" w:cs="Times New Roman"/>
          <w:sz w:val="22"/>
          <w:szCs w:val="22"/>
        </w:rPr>
        <w:t>Право</w:t>
      </w:r>
      <w:r w:rsidRPr="009F473F">
        <w:rPr>
          <w:rFonts w:ascii="Times New Roman" w:hAnsi="Times New Roman" w:cs="Times New Roman"/>
          <w:sz w:val="22"/>
          <w:szCs w:val="22"/>
        </w:rPr>
        <w:t>» студенты должны иметь возможность доступа к электронным учебным материалам по предмету, имеющимся в свободном доступе в сети Интернет (электронным книгам, практикумам, тестам и др.)</w:t>
      </w:r>
    </w:p>
    <w:p w14:paraId="7894DF58" w14:textId="77777777" w:rsidR="00BA00FB" w:rsidRPr="009F473F" w:rsidRDefault="00BA00FB" w:rsidP="00BA00FB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02492012" w14:textId="77777777" w:rsidR="00BA00FB" w:rsidRPr="009F473F" w:rsidRDefault="00BA00FB" w:rsidP="00BA00F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F473F">
        <w:rPr>
          <w:rFonts w:ascii="Times New Roman" w:hAnsi="Times New Roman" w:cs="Times New Roman"/>
          <w:b/>
          <w:bCs/>
          <w:sz w:val="22"/>
          <w:szCs w:val="22"/>
        </w:rPr>
        <w:t>Перечень рекомендуемых учебных изданий:</w:t>
      </w:r>
    </w:p>
    <w:p w14:paraId="4A5FF1A2" w14:textId="77777777" w:rsidR="00BA00FB" w:rsidRPr="009F473F" w:rsidRDefault="00BA00FB" w:rsidP="00BA00F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5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4"/>
        <w:gridCol w:w="1843"/>
        <w:gridCol w:w="1561"/>
        <w:gridCol w:w="1187"/>
      </w:tblGrid>
      <w:tr w:rsidR="00BA00FB" w:rsidRPr="009F473F" w14:paraId="5F418E8E" w14:textId="77777777" w:rsidTr="0096626A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C4D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473F">
              <w:rPr>
                <w:rFonts w:ascii="Times New Roman" w:hAnsi="Times New Roman" w:cs="Times New Roman"/>
                <w:b/>
                <w:bCs/>
              </w:rPr>
              <w:t>Наименование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CEC3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473F">
              <w:rPr>
                <w:rFonts w:ascii="Times New Roman" w:hAnsi="Times New Roman" w:cs="Times New Roman"/>
                <w:b/>
                <w:bCs/>
              </w:rPr>
              <w:t>Автор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BAD2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473F">
              <w:rPr>
                <w:rFonts w:ascii="Times New Roman" w:hAnsi="Times New Roman" w:cs="Times New Roman"/>
                <w:b/>
                <w:bCs/>
              </w:rPr>
              <w:t>Издательство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FC08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473F">
              <w:rPr>
                <w:rFonts w:ascii="Times New Roman" w:hAnsi="Times New Roman" w:cs="Times New Roman"/>
                <w:b/>
                <w:bCs/>
              </w:rPr>
              <w:t>Год издания</w:t>
            </w:r>
          </w:p>
        </w:tc>
      </w:tr>
      <w:tr w:rsidR="0096626A" w14:paraId="02078073" w14:textId="77777777" w:rsidTr="0096626A">
        <w:trPr>
          <w:trHeight w:val="20"/>
        </w:trPr>
        <w:tc>
          <w:tcPr>
            <w:tcW w:w="4964" w:type="dxa"/>
            <w:hideMark/>
          </w:tcPr>
          <w:p w14:paraId="7106BAA5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Основа экономики</w:t>
            </w:r>
          </w:p>
        </w:tc>
        <w:tc>
          <w:tcPr>
            <w:tcW w:w="1843" w:type="dxa"/>
            <w:hideMark/>
          </w:tcPr>
          <w:p w14:paraId="2A333CB6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В.Г.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Слагона</w:t>
            </w:r>
            <w:proofErr w:type="spellEnd"/>
          </w:p>
        </w:tc>
        <w:tc>
          <w:tcPr>
            <w:tcW w:w="1561" w:type="dxa"/>
            <w:hideMark/>
          </w:tcPr>
          <w:p w14:paraId="0AACD3D5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инфра-</w:t>
            </w:r>
          </w:p>
        </w:tc>
        <w:tc>
          <w:tcPr>
            <w:tcW w:w="1187" w:type="dxa"/>
            <w:hideMark/>
          </w:tcPr>
          <w:p w14:paraId="23475152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2007</w:t>
            </w:r>
          </w:p>
        </w:tc>
      </w:tr>
      <w:tr w:rsidR="0096626A" w14:paraId="23299EB3" w14:textId="77777777" w:rsidTr="0096626A">
        <w:trPr>
          <w:trHeight w:val="20"/>
        </w:trPr>
        <w:tc>
          <w:tcPr>
            <w:tcW w:w="4964" w:type="dxa"/>
            <w:hideMark/>
          </w:tcPr>
          <w:p w14:paraId="74D75E17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Основы экономики и предпринимательства</w:t>
            </w:r>
          </w:p>
        </w:tc>
        <w:tc>
          <w:tcPr>
            <w:tcW w:w="1843" w:type="dxa"/>
            <w:hideMark/>
          </w:tcPr>
          <w:p w14:paraId="05419FE8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Л.Н.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Череданова</w:t>
            </w:r>
            <w:proofErr w:type="spellEnd"/>
          </w:p>
        </w:tc>
        <w:tc>
          <w:tcPr>
            <w:tcW w:w="1561" w:type="dxa"/>
            <w:hideMark/>
          </w:tcPr>
          <w:p w14:paraId="41A041F3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Академия</w:t>
            </w:r>
          </w:p>
        </w:tc>
        <w:tc>
          <w:tcPr>
            <w:tcW w:w="1187" w:type="dxa"/>
            <w:hideMark/>
          </w:tcPr>
          <w:p w14:paraId="3C0EE9BC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2004</w:t>
            </w:r>
          </w:p>
        </w:tc>
      </w:tr>
      <w:tr w:rsidR="0096626A" w14:paraId="4717B5F0" w14:textId="77777777" w:rsidTr="0096626A">
        <w:trPr>
          <w:trHeight w:val="20"/>
        </w:trPr>
        <w:tc>
          <w:tcPr>
            <w:tcW w:w="4964" w:type="dxa"/>
            <w:hideMark/>
          </w:tcPr>
          <w:p w14:paraId="0EBA04DC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Бизнес-планирование</w:t>
            </w:r>
          </w:p>
        </w:tc>
        <w:tc>
          <w:tcPr>
            <w:tcW w:w="1843" w:type="dxa"/>
            <w:hideMark/>
          </w:tcPr>
          <w:p w14:paraId="11591882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Пивоварова К.В.</w:t>
            </w:r>
          </w:p>
        </w:tc>
        <w:tc>
          <w:tcPr>
            <w:tcW w:w="1561" w:type="dxa"/>
            <w:hideMark/>
          </w:tcPr>
          <w:p w14:paraId="220DE9A0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Академия</w:t>
            </w:r>
          </w:p>
        </w:tc>
        <w:tc>
          <w:tcPr>
            <w:tcW w:w="1187" w:type="dxa"/>
            <w:hideMark/>
          </w:tcPr>
          <w:p w14:paraId="0AC87406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2006</w:t>
            </w:r>
          </w:p>
        </w:tc>
      </w:tr>
      <w:tr w:rsidR="0096626A" w14:paraId="6935D1F4" w14:textId="77777777" w:rsidTr="0096626A">
        <w:trPr>
          <w:trHeight w:val="20"/>
        </w:trPr>
        <w:tc>
          <w:tcPr>
            <w:tcW w:w="4964" w:type="dxa"/>
            <w:hideMark/>
          </w:tcPr>
          <w:p w14:paraId="73AB9505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Новый экономический словарь</w:t>
            </w:r>
          </w:p>
        </w:tc>
        <w:tc>
          <w:tcPr>
            <w:tcW w:w="1843" w:type="dxa"/>
            <w:hideMark/>
          </w:tcPr>
          <w:p w14:paraId="1880E30B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Азрилиян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1" w:type="dxa"/>
            <w:hideMark/>
          </w:tcPr>
          <w:p w14:paraId="2392EB26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Омега-л</w:t>
            </w:r>
          </w:p>
        </w:tc>
        <w:tc>
          <w:tcPr>
            <w:tcW w:w="1187" w:type="dxa"/>
            <w:hideMark/>
          </w:tcPr>
          <w:p w14:paraId="5653D596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2007</w:t>
            </w:r>
          </w:p>
        </w:tc>
      </w:tr>
      <w:tr w:rsidR="0096626A" w14:paraId="129D16F6" w14:textId="77777777" w:rsidTr="0096626A">
        <w:trPr>
          <w:trHeight w:val="20"/>
        </w:trPr>
        <w:tc>
          <w:tcPr>
            <w:tcW w:w="4964" w:type="dxa"/>
            <w:hideMark/>
          </w:tcPr>
          <w:p w14:paraId="50C45E26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Экономика предприятия</w:t>
            </w:r>
          </w:p>
        </w:tc>
        <w:tc>
          <w:tcPr>
            <w:tcW w:w="1843" w:type="dxa"/>
            <w:hideMark/>
          </w:tcPr>
          <w:p w14:paraId="185CAFD9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Л.Н.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Чечевицына</w:t>
            </w:r>
            <w:proofErr w:type="spellEnd"/>
          </w:p>
        </w:tc>
        <w:tc>
          <w:tcPr>
            <w:tcW w:w="1561" w:type="dxa"/>
            <w:hideMark/>
          </w:tcPr>
          <w:p w14:paraId="36D2DBB8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Феникс</w:t>
            </w:r>
          </w:p>
        </w:tc>
        <w:tc>
          <w:tcPr>
            <w:tcW w:w="1187" w:type="dxa"/>
            <w:hideMark/>
          </w:tcPr>
          <w:p w14:paraId="5243EB0C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2011</w:t>
            </w:r>
          </w:p>
        </w:tc>
      </w:tr>
      <w:tr w:rsidR="0096626A" w14:paraId="6AE12A0B" w14:textId="77777777" w:rsidTr="0096626A">
        <w:trPr>
          <w:trHeight w:val="20"/>
        </w:trPr>
        <w:tc>
          <w:tcPr>
            <w:tcW w:w="4964" w:type="dxa"/>
            <w:hideMark/>
          </w:tcPr>
          <w:p w14:paraId="2F86888D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Основа экономики</w:t>
            </w:r>
          </w:p>
        </w:tc>
        <w:tc>
          <w:tcPr>
            <w:tcW w:w="1843" w:type="dxa"/>
            <w:hideMark/>
          </w:tcPr>
          <w:p w14:paraId="57315101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О.Н.Терещенко</w:t>
            </w:r>
            <w:proofErr w:type="spellEnd"/>
          </w:p>
        </w:tc>
        <w:tc>
          <w:tcPr>
            <w:tcW w:w="1561" w:type="dxa"/>
            <w:hideMark/>
          </w:tcPr>
          <w:p w14:paraId="19FD6DA8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Академия</w:t>
            </w:r>
          </w:p>
        </w:tc>
        <w:tc>
          <w:tcPr>
            <w:tcW w:w="1187" w:type="dxa"/>
            <w:hideMark/>
          </w:tcPr>
          <w:p w14:paraId="2A6474CA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</w:tr>
      <w:tr w:rsidR="0096626A" w14:paraId="6763DC9D" w14:textId="77777777" w:rsidTr="0096626A">
        <w:trPr>
          <w:trHeight w:val="20"/>
        </w:trPr>
        <w:tc>
          <w:tcPr>
            <w:tcW w:w="4964" w:type="dxa"/>
            <w:hideMark/>
          </w:tcPr>
          <w:p w14:paraId="5B16DED5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Экономика (базовый уровень)</w:t>
            </w:r>
          </w:p>
        </w:tc>
        <w:tc>
          <w:tcPr>
            <w:tcW w:w="1843" w:type="dxa"/>
            <w:hideMark/>
          </w:tcPr>
          <w:p w14:paraId="176F6E84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И.В.Липсиц</w:t>
            </w:r>
            <w:proofErr w:type="spellEnd"/>
          </w:p>
        </w:tc>
        <w:tc>
          <w:tcPr>
            <w:tcW w:w="1561" w:type="dxa"/>
            <w:hideMark/>
          </w:tcPr>
          <w:p w14:paraId="28EF8F54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Вита пресс</w:t>
            </w:r>
          </w:p>
        </w:tc>
        <w:tc>
          <w:tcPr>
            <w:tcW w:w="1187" w:type="dxa"/>
            <w:hideMark/>
          </w:tcPr>
          <w:p w14:paraId="095A4709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</w:tr>
      <w:tr w:rsidR="0096626A" w14:paraId="4893A579" w14:textId="77777777" w:rsidTr="0096626A">
        <w:trPr>
          <w:trHeight w:val="20"/>
        </w:trPr>
        <w:tc>
          <w:tcPr>
            <w:tcW w:w="4964" w:type="dxa"/>
            <w:hideMark/>
          </w:tcPr>
          <w:p w14:paraId="7D1363A6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Правовое обеспечение профессиональной и предпринимательской деятельности</w:t>
            </w:r>
          </w:p>
        </w:tc>
        <w:tc>
          <w:tcPr>
            <w:tcW w:w="1843" w:type="dxa"/>
            <w:hideMark/>
          </w:tcPr>
          <w:p w14:paraId="6BE2D7BB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О.И</w:t>
            </w:r>
            <w:proofErr w:type="gramStart"/>
            <w:r>
              <w:rPr>
                <w:rFonts w:ascii="Times New Roman" w:eastAsia="Calibri" w:hAnsi="Times New Roman" w:cs="Times New Roman"/>
              </w:rPr>
              <w:t>,Ф</w:t>
            </w:r>
            <w:proofErr w:type="gramEnd"/>
            <w:r>
              <w:rPr>
                <w:rFonts w:ascii="Times New Roman" w:eastAsia="Calibri" w:hAnsi="Times New Roman" w:cs="Times New Roman"/>
              </w:rPr>
              <w:t>едорянич</w:t>
            </w:r>
            <w:proofErr w:type="spellEnd"/>
          </w:p>
        </w:tc>
        <w:tc>
          <w:tcPr>
            <w:tcW w:w="1561" w:type="dxa"/>
            <w:hideMark/>
          </w:tcPr>
          <w:p w14:paraId="787B07A8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Академия</w:t>
            </w:r>
          </w:p>
        </w:tc>
        <w:tc>
          <w:tcPr>
            <w:tcW w:w="1187" w:type="dxa"/>
            <w:hideMark/>
          </w:tcPr>
          <w:p w14:paraId="22E1B96F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2015</w:t>
            </w:r>
          </w:p>
        </w:tc>
      </w:tr>
      <w:tr w:rsidR="0096626A" w14:paraId="7A6D0B7B" w14:textId="77777777" w:rsidTr="0096626A">
        <w:trPr>
          <w:trHeight w:val="20"/>
        </w:trPr>
        <w:tc>
          <w:tcPr>
            <w:tcW w:w="4964" w:type="dxa"/>
            <w:hideMark/>
          </w:tcPr>
          <w:p w14:paraId="633FFE1A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Предпринимательское право России</w:t>
            </w:r>
          </w:p>
        </w:tc>
        <w:tc>
          <w:tcPr>
            <w:tcW w:w="1843" w:type="dxa"/>
            <w:hideMark/>
          </w:tcPr>
          <w:p w14:paraId="290421E9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ВС Белых</w:t>
            </w:r>
          </w:p>
        </w:tc>
        <w:tc>
          <w:tcPr>
            <w:tcW w:w="1561" w:type="dxa"/>
            <w:hideMark/>
          </w:tcPr>
          <w:p w14:paraId="1E95A1CB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Проспект</w:t>
            </w:r>
          </w:p>
        </w:tc>
        <w:tc>
          <w:tcPr>
            <w:tcW w:w="1187" w:type="dxa"/>
            <w:hideMark/>
          </w:tcPr>
          <w:p w14:paraId="6D6C9A6C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</w:tr>
      <w:tr w:rsidR="0096626A" w14:paraId="369B54CA" w14:textId="77777777" w:rsidTr="0096626A">
        <w:trPr>
          <w:trHeight w:val="20"/>
        </w:trPr>
        <w:tc>
          <w:tcPr>
            <w:tcW w:w="4964" w:type="dxa"/>
            <w:hideMark/>
          </w:tcPr>
          <w:p w14:paraId="445E5D67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Предпринимательское право</w:t>
            </w:r>
          </w:p>
        </w:tc>
        <w:tc>
          <w:tcPr>
            <w:tcW w:w="1843" w:type="dxa"/>
            <w:hideMark/>
          </w:tcPr>
          <w:p w14:paraId="73320BA9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ИВ Ершова</w:t>
            </w:r>
          </w:p>
        </w:tc>
        <w:tc>
          <w:tcPr>
            <w:tcW w:w="1561" w:type="dxa"/>
            <w:hideMark/>
          </w:tcPr>
          <w:p w14:paraId="61F64B07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Проспект</w:t>
            </w:r>
          </w:p>
        </w:tc>
        <w:tc>
          <w:tcPr>
            <w:tcW w:w="1187" w:type="dxa"/>
            <w:hideMark/>
          </w:tcPr>
          <w:p w14:paraId="40A93677" w14:textId="77777777" w:rsidR="0096626A" w:rsidRDefault="0096626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2017</w:t>
            </w:r>
          </w:p>
        </w:tc>
      </w:tr>
      <w:tr w:rsidR="00BA00FB" w:rsidRPr="009F473F" w14:paraId="0F285286" w14:textId="77777777" w:rsidTr="0096626A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FE5" w14:textId="77777777" w:rsidR="00BA00FB" w:rsidRPr="00993774" w:rsidRDefault="00BA00FB" w:rsidP="00BA00FB">
            <w:pPr>
              <w:rPr>
                <w:rFonts w:ascii="Times New Roman" w:eastAsia="Calibri" w:hAnsi="Times New Roman" w:cs="Times New Roman"/>
              </w:rPr>
            </w:pPr>
            <w:r w:rsidRPr="00993774">
              <w:rPr>
                <w:rFonts w:ascii="Times New Roman" w:eastAsia="Calibri" w:hAnsi="Times New Roman" w:cs="Times New Roman"/>
              </w:rPr>
              <w:t>Право. Основа правовой культуры. 10кл.  Часть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F4BF" w14:textId="77777777" w:rsidR="00BA00FB" w:rsidRPr="00993774" w:rsidRDefault="00BA00FB" w:rsidP="00BA00F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93774">
              <w:rPr>
                <w:rFonts w:ascii="Times New Roman" w:eastAsia="Calibri" w:hAnsi="Times New Roman" w:cs="Times New Roman"/>
              </w:rPr>
              <w:t>Е.А.Певцова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11D6" w14:textId="77777777" w:rsidR="00BA00FB" w:rsidRPr="00705632" w:rsidRDefault="00BA00FB" w:rsidP="00BA00FB">
            <w:pPr>
              <w:rPr>
                <w:rFonts w:ascii="Times New Roman" w:eastAsia="Calibri" w:hAnsi="Times New Roman" w:cs="Times New Roman"/>
              </w:rPr>
            </w:pPr>
            <w:r w:rsidRPr="00705632">
              <w:rPr>
                <w:rFonts w:ascii="Times New Roman" w:eastAsia="Calibri" w:hAnsi="Times New Roman" w:cs="Times New Roman"/>
              </w:rPr>
              <w:t>Русское сл</w:t>
            </w:r>
            <w:r>
              <w:rPr>
                <w:rFonts w:ascii="Times New Roman" w:eastAsia="Calibri" w:hAnsi="Times New Roman" w:cs="Times New Roman"/>
              </w:rPr>
              <w:t>ово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2D0E" w14:textId="77777777" w:rsidR="00BA00FB" w:rsidRPr="00993774" w:rsidRDefault="00BA00FB" w:rsidP="00BA00FB">
            <w:pPr>
              <w:rPr>
                <w:rFonts w:ascii="Times New Roman" w:eastAsia="Calibri" w:hAnsi="Times New Roman" w:cs="Times New Roman"/>
                <w:b/>
              </w:rPr>
            </w:pPr>
            <w:r w:rsidRPr="00993774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</w:tr>
      <w:tr w:rsidR="00BA00FB" w:rsidRPr="009F473F" w14:paraId="28A94B42" w14:textId="77777777" w:rsidTr="0096626A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8964" w14:textId="77777777" w:rsidR="00BA00FB" w:rsidRPr="00993774" w:rsidRDefault="00BA00FB" w:rsidP="00BA00FB">
            <w:pPr>
              <w:rPr>
                <w:rFonts w:ascii="Times New Roman" w:eastAsia="Calibri" w:hAnsi="Times New Roman" w:cs="Times New Roman"/>
              </w:rPr>
            </w:pPr>
            <w:r w:rsidRPr="00993774">
              <w:rPr>
                <w:rFonts w:ascii="Times New Roman" w:eastAsia="Calibri" w:hAnsi="Times New Roman" w:cs="Times New Roman"/>
              </w:rPr>
              <w:t>Право. Основа правовой культуры 10кл часть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8956" w14:textId="77777777" w:rsidR="00BA00FB" w:rsidRPr="00993774" w:rsidRDefault="00BA00FB" w:rsidP="00BA00F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93774">
              <w:rPr>
                <w:rFonts w:ascii="Times New Roman" w:eastAsia="Calibri" w:hAnsi="Times New Roman" w:cs="Times New Roman"/>
              </w:rPr>
              <w:t>Е.А.Певцова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7112" w14:textId="77777777" w:rsidR="00BA00FB" w:rsidRPr="00705632" w:rsidRDefault="00BA00FB" w:rsidP="00BA00FB">
            <w:pPr>
              <w:rPr>
                <w:rFonts w:ascii="Times New Roman" w:eastAsia="Calibri" w:hAnsi="Times New Roman" w:cs="Times New Roman"/>
              </w:rPr>
            </w:pPr>
            <w:r w:rsidRPr="00705632">
              <w:rPr>
                <w:rFonts w:ascii="Times New Roman" w:eastAsia="Calibri" w:hAnsi="Times New Roman" w:cs="Times New Roman"/>
              </w:rPr>
              <w:t>Русское слов</w:t>
            </w:r>
            <w:r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AEA9" w14:textId="77777777" w:rsidR="00BA00FB" w:rsidRPr="00993774" w:rsidRDefault="00BA00FB" w:rsidP="00BA00FB">
            <w:pPr>
              <w:rPr>
                <w:rFonts w:ascii="Times New Roman" w:eastAsia="Calibri" w:hAnsi="Times New Roman" w:cs="Times New Roman"/>
                <w:b/>
              </w:rPr>
            </w:pPr>
            <w:r w:rsidRPr="00993774">
              <w:rPr>
                <w:rFonts w:ascii="Times New Roman" w:eastAsia="Calibri" w:hAnsi="Times New Roman" w:cs="Times New Roman"/>
                <w:b/>
              </w:rPr>
              <w:t>2014</w:t>
            </w:r>
          </w:p>
        </w:tc>
      </w:tr>
    </w:tbl>
    <w:p w14:paraId="01B8EFDB" w14:textId="77777777" w:rsidR="00BA00FB" w:rsidRPr="009F473F" w:rsidRDefault="00BA00FB" w:rsidP="00BA00F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ED665F9" w14:textId="77777777" w:rsidR="00BA00FB" w:rsidRPr="009F473F" w:rsidRDefault="00BA00FB" w:rsidP="00BA00FB">
      <w:pPr>
        <w:pStyle w:val="a6"/>
        <w:rPr>
          <w:sz w:val="20"/>
        </w:rPr>
      </w:pPr>
      <w:r w:rsidRPr="009F473F">
        <w:rPr>
          <w:sz w:val="20"/>
        </w:rPr>
        <w:t>Интернет-ресурсы</w:t>
      </w:r>
    </w:p>
    <w:p w14:paraId="7212CAE3" w14:textId="77777777" w:rsidR="0096626A" w:rsidRPr="0096626A" w:rsidRDefault="0096626A" w:rsidP="0096626A">
      <w:pPr>
        <w:pStyle w:val="1"/>
        <w:jc w:val="center"/>
        <w:rPr>
          <w:rFonts w:eastAsia="Courier New"/>
          <w:b w:val="0"/>
          <w:bCs w:val="0"/>
          <w:color w:val="000000"/>
          <w:kern w:val="0"/>
          <w:sz w:val="22"/>
          <w:szCs w:val="22"/>
          <w:lang w:bidi="ru-RU"/>
        </w:rPr>
      </w:pPr>
      <w:r w:rsidRPr="0096626A">
        <w:rPr>
          <w:rFonts w:eastAsia="Courier New"/>
          <w:b w:val="0"/>
          <w:bCs w:val="0"/>
          <w:color w:val="000000"/>
          <w:kern w:val="0"/>
          <w:sz w:val="22"/>
          <w:szCs w:val="22"/>
          <w:lang w:bidi="ru-RU"/>
        </w:rPr>
        <w:t>интернет-ресурсы</w:t>
      </w:r>
    </w:p>
    <w:p w14:paraId="55FE579B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>www.aup.ru (Административно-управленческий портал).</w:t>
      </w:r>
    </w:p>
    <w:p w14:paraId="1973B9F1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>www.economicus.ru (Проект института «Экономическая школа»).</w:t>
      </w:r>
    </w:p>
    <w:p w14:paraId="07B103DB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626A">
        <w:rPr>
          <w:rFonts w:ascii="Times New Roman" w:hAnsi="Times New Roman" w:cs="Times New Roman"/>
          <w:sz w:val="20"/>
          <w:szCs w:val="20"/>
        </w:rPr>
        <w:t>www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6626A">
        <w:rPr>
          <w:rFonts w:ascii="Times New Roman" w:hAnsi="Times New Roman" w:cs="Times New Roman"/>
          <w:sz w:val="20"/>
          <w:szCs w:val="20"/>
        </w:rPr>
        <w:t>informika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6626A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 xml:space="preserve"> (Государственное научное предприятие для продвижения новых </w:t>
      </w:r>
      <w:proofErr w:type="spellStart"/>
      <w:r w:rsidRPr="0096626A">
        <w:rPr>
          <w:rFonts w:ascii="Times New Roman" w:hAnsi="Times New Roman" w:cs="Times New Roman"/>
          <w:sz w:val="20"/>
          <w:szCs w:val="20"/>
        </w:rPr>
        <w:t>инфор¬мационных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 xml:space="preserve"> технологий в сферах образования и науки России).</w:t>
      </w:r>
    </w:p>
    <w:p w14:paraId="2CEDAFF7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>www.economictheory.narod.ru (Экономическая теория On-Line, книги, статьи).</w:t>
      </w:r>
    </w:p>
    <w:p w14:paraId="3584748B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>www.ecsocman.edu.ru (Федеральный образовательный портал «Экономика, социология, менеджмент»).</w:t>
      </w:r>
    </w:p>
    <w:p w14:paraId="3577BBDC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626A">
        <w:rPr>
          <w:rFonts w:ascii="Times New Roman" w:hAnsi="Times New Roman" w:cs="Times New Roman"/>
          <w:sz w:val="20"/>
          <w:szCs w:val="20"/>
        </w:rPr>
        <w:t>Гомола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 xml:space="preserve"> Александр Иванович</w:t>
      </w:r>
    </w:p>
    <w:p w14:paraId="4D6EA5B6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>Примерная программа общеобразовательной учебной дисциплины «Экономика» для профессиональных образовательных организаций</w:t>
      </w:r>
    </w:p>
    <w:p w14:paraId="28D81933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 xml:space="preserve">Редактор </w:t>
      </w:r>
      <w:proofErr w:type="spellStart"/>
      <w:r w:rsidRPr="0096626A">
        <w:rPr>
          <w:rFonts w:ascii="Times New Roman" w:hAnsi="Times New Roman" w:cs="Times New Roman"/>
          <w:sz w:val="20"/>
          <w:szCs w:val="20"/>
        </w:rPr>
        <w:t>Г.Е.Конопля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 xml:space="preserve"> Компьютерная верстка: </w:t>
      </w:r>
      <w:proofErr w:type="spellStart"/>
      <w:r w:rsidRPr="0096626A">
        <w:rPr>
          <w:rFonts w:ascii="Times New Roman" w:hAnsi="Times New Roman" w:cs="Times New Roman"/>
          <w:sz w:val="20"/>
          <w:szCs w:val="20"/>
        </w:rPr>
        <w:t>Р.Ю.Волкова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 xml:space="preserve"> Корректор Е.В. Кудряшова</w:t>
      </w:r>
    </w:p>
    <w:p w14:paraId="054B8A74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 xml:space="preserve">Изд. № 101117377. Подписано в печать 29.07.2015. Формат 60 х 90/8. </w:t>
      </w:r>
      <w:proofErr w:type="spellStart"/>
      <w:r w:rsidRPr="0096626A">
        <w:rPr>
          <w:rFonts w:ascii="Times New Roman" w:hAnsi="Times New Roman" w:cs="Times New Roman"/>
          <w:sz w:val="20"/>
          <w:szCs w:val="20"/>
        </w:rPr>
        <w:t>Усл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6626A">
        <w:rPr>
          <w:rFonts w:ascii="Times New Roman" w:hAnsi="Times New Roman" w:cs="Times New Roman"/>
          <w:sz w:val="20"/>
          <w:szCs w:val="20"/>
        </w:rPr>
        <w:t>печ</w:t>
      </w:r>
      <w:proofErr w:type="spellEnd"/>
      <w:r w:rsidRPr="0096626A">
        <w:rPr>
          <w:rFonts w:ascii="Times New Roman" w:hAnsi="Times New Roman" w:cs="Times New Roman"/>
          <w:sz w:val="20"/>
          <w:szCs w:val="20"/>
        </w:rPr>
        <w:t>. л. 2,75.</w:t>
      </w:r>
    </w:p>
    <w:p w14:paraId="3E0B3E36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>ООО «Издательский центр «Академия». www.academia-moscow.ru 129085, Москва, пр-т Мира, 101В, стр. 1.</w:t>
      </w:r>
    </w:p>
    <w:p w14:paraId="505E6EB0" w14:textId="77777777" w:rsidR="0096626A" w:rsidRPr="0096626A" w:rsidRDefault="0096626A" w:rsidP="00966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626A">
        <w:rPr>
          <w:rFonts w:ascii="Times New Roman" w:hAnsi="Times New Roman" w:cs="Times New Roman"/>
          <w:sz w:val="20"/>
          <w:szCs w:val="20"/>
        </w:rPr>
        <w:t>Тел./факс: (495) 648-0507, 616-00-29.</w:t>
      </w:r>
    </w:p>
    <w:p w14:paraId="51C9444E" w14:textId="77777777" w:rsidR="00BA00FB" w:rsidRPr="009F473F" w:rsidRDefault="00BA00FB" w:rsidP="0082060B">
      <w:pPr>
        <w:pStyle w:val="1"/>
        <w:jc w:val="center"/>
        <w:rPr>
          <w:sz w:val="24"/>
          <w:szCs w:val="24"/>
        </w:rPr>
      </w:pPr>
      <w:r w:rsidRPr="009F473F">
        <w:rPr>
          <w:sz w:val="24"/>
          <w:szCs w:val="24"/>
        </w:rPr>
        <w:t>ОРГАНИ</w:t>
      </w:r>
      <w:r w:rsidR="0082060B">
        <w:rPr>
          <w:sz w:val="24"/>
          <w:szCs w:val="24"/>
        </w:rPr>
        <w:t>ЗАЦИЯ ОБРАЗОВАТЕЛЬНОГО ПРОЦЕССА</w:t>
      </w:r>
    </w:p>
    <w:p w14:paraId="314E5388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 xml:space="preserve">Перед изучением каждого раздела проводятся обзорные занятия. В процессе изучения предмета </w:t>
      </w:r>
      <w:proofErr w:type="gramStart"/>
      <w:r w:rsidRPr="009F473F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9F473F">
        <w:rPr>
          <w:rFonts w:ascii="Times New Roman" w:hAnsi="Times New Roman" w:cs="Times New Roman"/>
          <w:sz w:val="22"/>
          <w:szCs w:val="22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используются современные интерактивные методы, технические средства обучения и наглядные пособия.</w:t>
      </w:r>
    </w:p>
    <w:p w14:paraId="24E7512A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Кадровое обеспечение образовательного процесса</w:t>
      </w:r>
    </w:p>
    <w:p w14:paraId="59217A0B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Реализация примерной рабочей программы учебной дисциплины «</w:t>
      </w:r>
      <w:r>
        <w:rPr>
          <w:rFonts w:ascii="Times New Roman" w:hAnsi="Times New Roman" w:cs="Times New Roman"/>
          <w:sz w:val="22"/>
          <w:szCs w:val="22"/>
        </w:rPr>
        <w:t>Право</w:t>
      </w:r>
      <w:r w:rsidRPr="009F473F">
        <w:rPr>
          <w:rFonts w:ascii="Times New Roman" w:hAnsi="Times New Roman" w:cs="Times New Roman"/>
          <w:sz w:val="22"/>
          <w:szCs w:val="22"/>
        </w:rPr>
        <w:t xml:space="preserve">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7453E444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lastRenderedPageBreak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5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992"/>
        <w:gridCol w:w="1703"/>
        <w:gridCol w:w="1132"/>
      </w:tblGrid>
      <w:tr w:rsidR="00BA00FB" w:rsidRPr="009F473F" w14:paraId="16791E6E" w14:textId="77777777" w:rsidTr="00BA00FB">
        <w:trPr>
          <w:cantSplit/>
          <w:trHeight w:val="25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68F099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18"/>
              </w:rPr>
            </w:pPr>
            <w:r w:rsidRPr="009F473F">
              <w:rPr>
                <w:rFonts w:ascii="Times New Roman" w:hAnsi="Times New Roman" w:cs="Times New Roman"/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E30D00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18"/>
              </w:rPr>
            </w:pPr>
            <w:r w:rsidRPr="009F473F">
              <w:rPr>
                <w:rFonts w:ascii="Times New Roman" w:hAnsi="Times New Roman" w:cs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7696A9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18"/>
              </w:rPr>
            </w:pPr>
            <w:r w:rsidRPr="009F473F">
              <w:rPr>
                <w:rFonts w:ascii="Times New Roman" w:hAnsi="Times New Roman" w:cs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7EAD2E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18"/>
              </w:rPr>
            </w:pPr>
            <w:r w:rsidRPr="009F473F">
              <w:rPr>
                <w:rFonts w:ascii="Times New Roman" w:hAnsi="Times New Roman" w:cs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C6AB1C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18"/>
              </w:rPr>
            </w:pPr>
            <w:r w:rsidRPr="009F473F">
              <w:rPr>
                <w:rFonts w:ascii="Times New Roman" w:hAnsi="Times New Roman" w:cs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9F0C23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18"/>
              </w:rPr>
            </w:pPr>
            <w:r w:rsidRPr="009F473F">
              <w:rPr>
                <w:rFonts w:ascii="Times New Roman" w:hAnsi="Times New Roman" w:cs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A1990C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18"/>
              </w:rPr>
            </w:pPr>
            <w:r w:rsidRPr="009F473F">
              <w:rPr>
                <w:rFonts w:ascii="Times New Roman" w:hAnsi="Times New Roman" w:cs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BA00FB" w:rsidRPr="009F473F" w14:paraId="4F050591" w14:textId="77777777" w:rsidTr="00BA00F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16DC" w14:textId="77777777" w:rsidR="00BA00FB" w:rsidRPr="009F473F" w:rsidRDefault="0096626A" w:rsidP="0096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ОДП.3</w:t>
            </w:r>
            <w:r w:rsidR="00BA00FB">
              <w:rPr>
                <w:rFonts w:ascii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Экономика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D8E7" w14:textId="77777777" w:rsidR="00BA00FB" w:rsidRPr="009F473F" w:rsidRDefault="00BA00FB" w:rsidP="00BA00FB">
            <w:pPr>
              <w:rPr>
                <w:rFonts w:ascii="Times New Roman" w:hAnsi="Times New Roman" w:cs="Times New Roman"/>
                <w:sz w:val="20"/>
              </w:rPr>
            </w:pPr>
            <w:r w:rsidRPr="009F473F">
              <w:rPr>
                <w:rFonts w:ascii="Times New Roman" w:hAnsi="Times New Roman" w:cs="Times New Roman"/>
                <w:sz w:val="20"/>
              </w:rPr>
              <w:t>Игнатьева Мария Васильевна</w:t>
            </w:r>
          </w:p>
          <w:p w14:paraId="395BEDBC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F473F">
              <w:rPr>
                <w:rFonts w:ascii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1AA5" w14:textId="77777777" w:rsidR="00BA00FB" w:rsidRPr="009F473F" w:rsidRDefault="00BA00FB" w:rsidP="00BA00FB">
            <w:pPr>
              <w:rPr>
                <w:rFonts w:ascii="Times New Roman" w:hAnsi="Times New Roman" w:cs="Times New Roman"/>
                <w:sz w:val="20"/>
                <w:lang w:val="sah-RU"/>
              </w:rPr>
            </w:pPr>
            <w:proofErr w:type="spellStart"/>
            <w:r w:rsidRPr="009F473F">
              <w:rPr>
                <w:rFonts w:ascii="Times New Roman" w:hAnsi="Times New Roman" w:cs="Times New Roman"/>
                <w:sz w:val="20"/>
              </w:rPr>
              <w:t>Высш</w:t>
            </w:r>
            <w:proofErr w:type="spellEnd"/>
            <w:r w:rsidRPr="009F473F">
              <w:rPr>
                <w:rFonts w:ascii="Times New Roman" w:hAnsi="Times New Roman" w:cs="Times New Roman"/>
                <w:sz w:val="20"/>
                <w:lang w:val="sah-RU"/>
              </w:rPr>
              <w:t>ее</w:t>
            </w:r>
          </w:p>
          <w:p w14:paraId="4956DB25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F473F">
              <w:rPr>
                <w:rFonts w:ascii="Times New Roman" w:hAnsi="Times New Roman" w:cs="Times New Roman"/>
                <w:sz w:val="20"/>
              </w:rPr>
              <w:t xml:space="preserve"> ЯГУ, ИЮФ, ИО, историк, преподаватель истории, 1995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04EB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sah-RU"/>
              </w:rPr>
            </w:pPr>
            <w:proofErr w:type="spellStart"/>
            <w:r w:rsidRPr="009F473F">
              <w:rPr>
                <w:rFonts w:ascii="Times New Roman" w:hAnsi="Times New Roman" w:cs="Times New Roman"/>
                <w:sz w:val="20"/>
              </w:rPr>
              <w:t>Высш</w:t>
            </w:r>
            <w:proofErr w:type="spellEnd"/>
            <w:r w:rsidRPr="009F473F">
              <w:rPr>
                <w:rFonts w:ascii="Times New Roman" w:hAnsi="Times New Roman" w:cs="Times New Roman"/>
                <w:sz w:val="20"/>
                <w:lang w:val="sah-RU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631E" w14:textId="77777777" w:rsidR="00BA00FB" w:rsidRPr="009F473F" w:rsidRDefault="00BA00FB" w:rsidP="00BA00FB">
            <w:pPr>
              <w:rPr>
                <w:rFonts w:ascii="Times New Roman" w:hAnsi="Times New Roman" w:cs="Times New Roman"/>
                <w:sz w:val="20"/>
              </w:rPr>
            </w:pPr>
            <w:r w:rsidRPr="009F473F">
              <w:rPr>
                <w:rFonts w:ascii="Times New Roman" w:hAnsi="Times New Roman" w:cs="Times New Roman"/>
                <w:sz w:val="20"/>
              </w:rPr>
              <w:t>О. – 24</w:t>
            </w:r>
          </w:p>
          <w:p w14:paraId="109E5523" w14:textId="77777777" w:rsidR="00BA00FB" w:rsidRPr="009F473F" w:rsidRDefault="00BA00FB" w:rsidP="00BA00FB">
            <w:pPr>
              <w:rPr>
                <w:rFonts w:ascii="Times New Roman" w:hAnsi="Times New Roman" w:cs="Times New Roman"/>
                <w:sz w:val="20"/>
              </w:rPr>
            </w:pPr>
            <w:r w:rsidRPr="009F473F">
              <w:rPr>
                <w:rFonts w:ascii="Times New Roman" w:hAnsi="Times New Roman" w:cs="Times New Roman"/>
                <w:sz w:val="20"/>
              </w:rPr>
              <w:t>П. – 22</w:t>
            </w:r>
          </w:p>
          <w:p w14:paraId="2534CE06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73F">
              <w:rPr>
                <w:rFonts w:ascii="Times New Roman" w:hAnsi="Times New Roman" w:cs="Times New Roman"/>
                <w:sz w:val="20"/>
              </w:rPr>
              <w:t>д.у</w:t>
            </w:r>
            <w:proofErr w:type="spellEnd"/>
            <w:r w:rsidRPr="009F473F">
              <w:rPr>
                <w:rFonts w:ascii="Times New Roman" w:hAnsi="Times New Roman" w:cs="Times New Roman"/>
                <w:sz w:val="20"/>
              </w:rPr>
              <w:t>. – 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7965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F473F">
              <w:rPr>
                <w:rFonts w:ascii="Times New Roman" w:hAnsi="Times New Roman" w:cs="Times New Roman"/>
                <w:sz w:val="20"/>
              </w:rPr>
              <w:t>Курсы ИНТ Р</w:t>
            </w:r>
            <w:proofErr w:type="gramStart"/>
            <w:r w:rsidRPr="009F473F">
              <w:rPr>
                <w:rFonts w:ascii="Times New Roman" w:hAnsi="Times New Roman" w:cs="Times New Roman"/>
                <w:sz w:val="20"/>
              </w:rPr>
              <w:t>С(</w:t>
            </w:r>
            <w:proofErr w:type="gramEnd"/>
            <w:r w:rsidRPr="009F473F">
              <w:rPr>
                <w:rFonts w:ascii="Times New Roman" w:hAnsi="Times New Roman" w:cs="Times New Roman"/>
                <w:sz w:val="20"/>
              </w:rPr>
              <w:t>Я) "Педагогическое проектирование КОС ориентированных на проверку сформированных компетенций", 2013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0E4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F473F">
              <w:rPr>
                <w:rFonts w:ascii="Times New Roman" w:hAnsi="Times New Roman" w:cs="Times New Roman"/>
                <w:sz w:val="20"/>
              </w:rPr>
              <w:t>штатный</w:t>
            </w:r>
          </w:p>
        </w:tc>
      </w:tr>
    </w:tbl>
    <w:p w14:paraId="0EB3643F" w14:textId="77777777" w:rsidR="00BA00FB" w:rsidRPr="0082060B" w:rsidRDefault="00BA00FB" w:rsidP="0082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13196CD4" w14:textId="77777777" w:rsidR="00BA00FB" w:rsidRPr="0082060B" w:rsidRDefault="00BA00FB" w:rsidP="00820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Контроль и оценка результа</w:t>
      </w:r>
      <w:r w:rsidR="0082060B">
        <w:rPr>
          <w:caps/>
          <w:sz w:val="24"/>
          <w:szCs w:val="24"/>
        </w:rPr>
        <w:t>тов освоения УЧЕБНОЙ Дисциплины</w:t>
      </w:r>
    </w:p>
    <w:p w14:paraId="5170AD5F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6AB803BB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 xml:space="preserve">Для текущего контроля </w:t>
      </w:r>
      <w:r w:rsidRPr="009F473F">
        <w:rPr>
          <w:rFonts w:ascii="Times New Roman" w:hAnsi="Times New Roman" w:cs="Times New Roman"/>
          <w:sz w:val="22"/>
          <w:szCs w:val="22"/>
          <w:lang w:val="sah-RU"/>
        </w:rPr>
        <w:t>разработан</w:t>
      </w:r>
      <w:r w:rsidRPr="009F473F">
        <w:rPr>
          <w:rFonts w:ascii="Times New Roman" w:hAnsi="Times New Roman" w:cs="Times New Roman"/>
          <w:sz w:val="22"/>
          <w:szCs w:val="22"/>
        </w:rPr>
        <w:t xml:space="preserve">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</w:t>
      </w:r>
      <w:proofErr w:type="gramStart"/>
      <w:r w:rsidRPr="009F473F">
        <w:rPr>
          <w:rFonts w:ascii="Times New Roman" w:hAnsi="Times New Roman" w:cs="Times New Roman"/>
          <w:sz w:val="22"/>
          <w:szCs w:val="22"/>
        </w:rPr>
        <w:t>дств вкл</w:t>
      </w:r>
      <w:proofErr w:type="gramEnd"/>
      <w:r w:rsidRPr="009F473F">
        <w:rPr>
          <w:rFonts w:ascii="Times New Roman" w:hAnsi="Times New Roman" w:cs="Times New Roman"/>
          <w:sz w:val="22"/>
          <w:szCs w:val="22"/>
        </w:rPr>
        <w:t>ючает средства поэтапного контроля формирования компетенций:</w:t>
      </w:r>
    </w:p>
    <w:p w14:paraId="3073FE31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  <w:lang w:val="sah-RU"/>
        </w:rPr>
      </w:pPr>
      <w:r w:rsidRPr="009F473F">
        <w:rPr>
          <w:rFonts w:ascii="Times New Roman" w:hAnsi="Times New Roman" w:cs="Times New Roman"/>
          <w:sz w:val="22"/>
          <w:szCs w:val="22"/>
        </w:rPr>
        <w:t>вопросы для проведения устного опроса на лекциях и практических занятиях;</w:t>
      </w:r>
    </w:p>
    <w:p w14:paraId="6CEB6ECC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задания для самостоятельной работы (составление рефератов по темам примерной программы);</w:t>
      </w:r>
    </w:p>
    <w:p w14:paraId="1F066F83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вопросы и задания к контрольной работе;</w:t>
      </w:r>
    </w:p>
    <w:p w14:paraId="54F0C18A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тесты для контроля знаний; практические занятия.</w:t>
      </w:r>
    </w:p>
    <w:p w14:paraId="333DB9E1" w14:textId="77777777" w:rsidR="00BA00FB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Результаты освоения выражаются в освоении общих и профессиональных компетенций, определенных в программе.</w:t>
      </w:r>
    </w:p>
    <w:p w14:paraId="6210B20C" w14:textId="77777777" w:rsidR="00BA00FB" w:rsidRPr="009F473F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BA00FB" w14:paraId="3F7FE240" w14:textId="77777777" w:rsidTr="0082060B">
        <w:tc>
          <w:tcPr>
            <w:tcW w:w="3936" w:type="dxa"/>
          </w:tcPr>
          <w:p w14:paraId="358B50E0" w14:textId="77777777" w:rsidR="00BA00FB" w:rsidRPr="00DA1BB2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1B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Знать:</w:t>
            </w:r>
          </w:p>
          <w:p w14:paraId="3CAA6509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З.1.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экономическ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 сферу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жизни общества, как пространство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, в котором осуществляется экономическая деятельность индивидов, семей, отдельных предприятий и государства</w:t>
            </w:r>
          </w:p>
        </w:tc>
        <w:tc>
          <w:tcPr>
            <w:tcW w:w="5528" w:type="dxa"/>
          </w:tcPr>
          <w:p w14:paraId="6FF2E4EE" w14:textId="77777777" w:rsidR="00BA00FB" w:rsidRDefault="00BA00FB" w:rsidP="00BA00F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00FB">
              <w:rPr>
                <w:rFonts w:ascii="Times New Roman" w:hAnsi="Times New Roman" w:cs="Times New Roman"/>
                <w:sz w:val="22"/>
                <w:szCs w:val="22"/>
              </w:rPr>
              <w:t>Верная характеристика экономическ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 сферы</w:t>
            </w:r>
            <w:r w:rsidRPr="00BA00FB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жизни общества, как пространства</w:t>
            </w:r>
            <w:r w:rsidRPr="00BA00FB">
              <w:rPr>
                <w:rFonts w:ascii="Times New Roman" w:hAnsi="Times New Roman" w:cs="Times New Roman"/>
                <w:sz w:val="22"/>
                <w:szCs w:val="22"/>
              </w:rPr>
              <w:t>, в котором осуществляется экономическая деятельность индивидов, семей, отдельных предприятий и государства</w:t>
            </w:r>
          </w:p>
          <w:p w14:paraId="5445766C" w14:textId="77777777" w:rsidR="00BA00FB" w:rsidRDefault="00BA00FB" w:rsidP="00BA00F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Верное определение понятий экономика, экономическая сфера общества, предприятие</w:t>
            </w:r>
          </w:p>
          <w:p w14:paraId="07DCDFBC" w14:textId="77777777" w:rsidR="00BA00FB" w:rsidRPr="00BA00FB" w:rsidRDefault="00BA00FB" w:rsidP="00BA00F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Грамотный анализ роли экономики как основы общественной жизни</w:t>
            </w:r>
          </w:p>
        </w:tc>
      </w:tr>
      <w:tr w:rsidR="00BA00FB" w14:paraId="02DDCC81" w14:textId="77777777" w:rsidTr="0082060B">
        <w:tc>
          <w:tcPr>
            <w:tcW w:w="3936" w:type="dxa"/>
          </w:tcPr>
          <w:p w14:paraId="28177882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З.2. сущность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экономических институтов, их роли в социально-экономическом развитии общества;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значение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этических норм и нравственных ценностей в экономической деятельности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отдельных людей и общества;</w:t>
            </w:r>
          </w:p>
        </w:tc>
        <w:tc>
          <w:tcPr>
            <w:tcW w:w="5528" w:type="dxa"/>
          </w:tcPr>
          <w:p w14:paraId="2776E31A" w14:textId="77777777" w:rsidR="00BA00FB" w:rsidRDefault="00BA00FB" w:rsidP="00BA00F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Верное определение сущности эконмических институтов</w:t>
            </w:r>
          </w:p>
          <w:p w14:paraId="16F3280D" w14:textId="77777777" w:rsidR="00BA00FB" w:rsidRDefault="00BA00FB" w:rsidP="00BA00F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Верная трактовка роли экономических институтов</w:t>
            </w:r>
          </w:p>
          <w:p w14:paraId="095438C4" w14:textId="77777777" w:rsidR="00BA00FB" w:rsidRDefault="00BA00FB" w:rsidP="00BA00F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развитии общества;</w:t>
            </w:r>
          </w:p>
          <w:p w14:paraId="7F1279F6" w14:textId="77777777" w:rsidR="00BA00FB" w:rsidRDefault="00BA00FB" w:rsidP="00BA00F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оценка </w:t>
            </w:r>
            <w:r w:rsidRPr="00BA00FB">
              <w:rPr>
                <w:rFonts w:ascii="Times New Roman" w:hAnsi="Times New Roman" w:cs="Times New Roman"/>
                <w:sz w:val="22"/>
                <w:szCs w:val="22"/>
              </w:rPr>
              <w:t xml:space="preserve">этических норм и </w:t>
            </w:r>
            <w:r w:rsidRPr="00BA00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нравственных ценностей в экономической деятельности отдельных людей и общества;</w:t>
            </w:r>
          </w:p>
        </w:tc>
      </w:tr>
      <w:tr w:rsidR="00BA00FB" w14:paraId="2C2A7728" w14:textId="77777777" w:rsidTr="0082060B">
        <w:tc>
          <w:tcPr>
            <w:tcW w:w="3936" w:type="dxa"/>
          </w:tcPr>
          <w:p w14:paraId="11FB2757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З.3. место и роль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России в современной мировой экономике;</w:t>
            </w:r>
          </w:p>
          <w:p w14:paraId="6B20EA1B" w14:textId="77777777" w:rsidR="00030B98" w:rsidRDefault="00030B98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C1F2CF" w14:textId="77777777" w:rsidR="00030B98" w:rsidRDefault="00030B98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8CE9B4" w14:textId="77777777" w:rsidR="00030B98" w:rsidRDefault="00030B98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FEE9DEA" w14:textId="77777777" w:rsidR="00BA00FB" w:rsidRDefault="00030B98" w:rsidP="00030B9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Верная трактовка места и роли </w:t>
            </w:r>
            <w:r w:rsidRPr="00030B98">
              <w:rPr>
                <w:rFonts w:ascii="Times New Roman" w:hAnsi="Times New Roman" w:cs="Times New Roman"/>
                <w:sz w:val="22"/>
                <w:szCs w:val="22"/>
              </w:rPr>
              <w:t>России в современной мировой экономике;</w:t>
            </w:r>
          </w:p>
          <w:p w14:paraId="002D2035" w14:textId="77777777" w:rsidR="00030B98" w:rsidRDefault="00030B98" w:rsidP="00030B9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Грамотная аргументация определения </w:t>
            </w:r>
            <w:r w:rsidRPr="00030B98">
              <w:rPr>
                <w:rFonts w:ascii="Times New Roman" w:hAnsi="Times New Roman" w:cs="Times New Roman"/>
                <w:sz w:val="22"/>
                <w:szCs w:val="22"/>
              </w:rPr>
              <w:t>места и роли России в современной мировой экономике;</w:t>
            </w:r>
          </w:p>
          <w:p w14:paraId="5E395104" w14:textId="77777777" w:rsidR="00030B98" w:rsidRDefault="00030B98" w:rsidP="00030B9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оценка</w:t>
            </w:r>
            <w:r>
              <w:t xml:space="preserve"> </w:t>
            </w:r>
            <w:r w:rsidRPr="00030B98">
              <w:rPr>
                <w:rFonts w:ascii="Times New Roman" w:hAnsi="Times New Roman" w:cs="Times New Roman"/>
                <w:sz w:val="22"/>
                <w:szCs w:val="22"/>
              </w:rPr>
              <w:t>и роли России в современной мировой экономике;</w:t>
            </w:r>
          </w:p>
          <w:p w14:paraId="57E5F665" w14:textId="77777777" w:rsidR="00030B98" w:rsidRDefault="00030B98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0FB" w14:paraId="7A6F6ACE" w14:textId="77777777" w:rsidTr="0082060B">
        <w:tc>
          <w:tcPr>
            <w:tcW w:w="3936" w:type="dxa"/>
          </w:tcPr>
          <w:p w14:paraId="7429F3AC" w14:textId="77777777" w:rsidR="00BA00FB" w:rsidRPr="00DA1BB2" w:rsidRDefault="00BA00FB" w:rsidP="00BA00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З.4. особенности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современного рынка труда,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этику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трудовых отношений;</w:t>
            </w:r>
          </w:p>
          <w:p w14:paraId="08760BE4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3B2EDCA" w14:textId="77777777" w:rsidR="00030B98" w:rsidRPr="00030B98" w:rsidRDefault="00030B98" w:rsidP="00030B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30B98">
              <w:rPr>
                <w:rFonts w:ascii="Times New Roman" w:hAnsi="Times New Roman" w:cs="Times New Roman"/>
                <w:sz w:val="22"/>
                <w:szCs w:val="22"/>
              </w:rPr>
              <w:t>Верная характеристика  особенностей современного рынка труда,</w:t>
            </w:r>
          </w:p>
          <w:p w14:paraId="72592E8E" w14:textId="77777777" w:rsidR="00030B98" w:rsidRPr="00030B98" w:rsidRDefault="00030B98" w:rsidP="00030B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30B98">
              <w:rPr>
                <w:rFonts w:ascii="Times New Roman" w:hAnsi="Times New Roman" w:cs="Times New Roman"/>
                <w:sz w:val="22"/>
                <w:szCs w:val="22"/>
              </w:rPr>
              <w:t>Адекватная оценка этики трудовых отношений</w:t>
            </w:r>
          </w:p>
          <w:p w14:paraId="625BE50F" w14:textId="77777777" w:rsidR="00BA00FB" w:rsidRPr="00030B98" w:rsidRDefault="00030B98" w:rsidP="00030B98">
            <w:pPr>
              <w:pStyle w:val="a3"/>
              <w:numPr>
                <w:ilvl w:val="0"/>
                <w:numId w:val="9"/>
              </w:numPr>
            </w:pPr>
            <w:r w:rsidRPr="00030B98">
              <w:rPr>
                <w:rFonts w:ascii="Times New Roman" w:hAnsi="Times New Roman" w:cs="Times New Roman"/>
                <w:sz w:val="22"/>
                <w:szCs w:val="22"/>
              </w:rPr>
              <w:t xml:space="preserve">Верное определение    понятий этика трудовых отношений, рынок труда, трудовые отношения, безработица, рабочая сила, оплата труда </w:t>
            </w:r>
          </w:p>
        </w:tc>
      </w:tr>
      <w:tr w:rsidR="00BA00FB" w14:paraId="233CE03C" w14:textId="77777777" w:rsidTr="0082060B">
        <w:tc>
          <w:tcPr>
            <w:tcW w:w="3936" w:type="dxa"/>
          </w:tcPr>
          <w:p w14:paraId="1F61526E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1BB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73A40785" w14:textId="77777777" w:rsidR="00BA00FB" w:rsidRPr="00DA1BB2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У.1.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ориентироваться в текущих экономиче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ских событиях в России и в мире</w:t>
            </w:r>
          </w:p>
        </w:tc>
        <w:tc>
          <w:tcPr>
            <w:tcW w:w="5528" w:type="dxa"/>
          </w:tcPr>
          <w:p w14:paraId="76C1770B" w14:textId="77777777" w:rsidR="00BA00FB" w:rsidRDefault="00030B98" w:rsidP="001927D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B98">
              <w:rPr>
                <w:rFonts w:ascii="Times New Roman" w:hAnsi="Times New Roman" w:cs="Times New Roman"/>
                <w:sz w:val="22"/>
                <w:szCs w:val="22"/>
              </w:rPr>
              <w:t xml:space="preserve">Верная 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текущих экономических событий в России и в мире</w:t>
            </w:r>
          </w:p>
          <w:p w14:paraId="7700D967" w14:textId="77777777" w:rsidR="00030B98" w:rsidRDefault="00030B98" w:rsidP="001927D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B98">
              <w:rPr>
                <w:rFonts w:ascii="Times New Roman" w:hAnsi="Times New Roman" w:cs="Times New Roman"/>
                <w:sz w:val="22"/>
                <w:szCs w:val="22"/>
              </w:rPr>
              <w:t>Обоснованность выбора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экономической информации </w:t>
            </w:r>
          </w:p>
          <w:p w14:paraId="76A140B9" w14:textId="77777777" w:rsidR="00030B98" w:rsidRPr="00030B98" w:rsidRDefault="001927D4" w:rsidP="001927D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Грамотное определение места России  в мире </w:t>
            </w:r>
          </w:p>
        </w:tc>
      </w:tr>
      <w:tr w:rsidR="00BA00FB" w14:paraId="1B7D92B2" w14:textId="77777777" w:rsidTr="0082060B">
        <w:tc>
          <w:tcPr>
            <w:tcW w:w="3936" w:type="dxa"/>
          </w:tcPr>
          <w:p w14:paraId="71732E58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У.2.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</w:tc>
        <w:tc>
          <w:tcPr>
            <w:tcW w:w="5528" w:type="dxa"/>
          </w:tcPr>
          <w:p w14:paraId="6AC5C9EC" w14:textId="77777777" w:rsidR="00BA00FB" w:rsidRDefault="001927D4" w:rsidP="00BC2B2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Обоснованный выбор решения </w:t>
            </w:r>
            <w:r w:rsidRPr="001927D4">
              <w:rPr>
                <w:rFonts w:ascii="Times New Roman" w:hAnsi="Times New Roman" w:cs="Times New Roman"/>
                <w:sz w:val="22"/>
                <w:szCs w:val="22"/>
              </w:rPr>
              <w:t>в условиях относительной ограниченности доступных ресурсов</w:t>
            </w:r>
          </w:p>
          <w:p w14:paraId="40E04890" w14:textId="77777777" w:rsidR="00BC2B2E" w:rsidRDefault="00AA055E" w:rsidP="00BA00F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оценка последствий</w:t>
            </w:r>
            <w:r w:rsidR="00BC2B2E">
              <w:rPr>
                <w:rFonts w:ascii="Times New Roman" w:hAnsi="Times New Roman" w:cs="Times New Roman"/>
                <w:sz w:val="22"/>
                <w:szCs w:val="22"/>
              </w:rPr>
              <w:t xml:space="preserve"> принятых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решений </w:t>
            </w:r>
          </w:p>
          <w:p w14:paraId="774C9074" w14:textId="77777777" w:rsidR="00BC2B2E" w:rsidRDefault="00BC2B2E" w:rsidP="00BA00F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Ответственность за последствия принятых решений</w:t>
            </w:r>
          </w:p>
          <w:p w14:paraId="4F4EB1AB" w14:textId="77777777" w:rsidR="00BC2B2E" w:rsidRPr="00BC2B2E" w:rsidRDefault="00BC2B2E" w:rsidP="00BA00F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B2E">
              <w:rPr>
                <w:rFonts w:ascii="Times New Roman" w:hAnsi="Times New Roman" w:cs="Times New Roman"/>
                <w:sz w:val="22"/>
                <w:szCs w:val="22"/>
              </w:rPr>
              <w:t>Рациональное распределение времени на все этапы решения практической задачи;</w:t>
            </w:r>
          </w:p>
          <w:p w14:paraId="1902CCF5" w14:textId="77777777" w:rsidR="00AA055E" w:rsidRDefault="00AA055E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0FB" w14:paraId="133744F7" w14:textId="77777777" w:rsidTr="0082060B">
        <w:tc>
          <w:tcPr>
            <w:tcW w:w="3936" w:type="dxa"/>
          </w:tcPr>
          <w:p w14:paraId="3B717947" w14:textId="77777777" w:rsidR="00BA00FB" w:rsidRPr="00DA1BB2" w:rsidRDefault="00BA00FB" w:rsidP="00BA00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У.3.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владе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навыками поиска актуальной экономической информации в различных источниках, включая Интернет;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      </w:r>
          </w:p>
          <w:p w14:paraId="0B465EA1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5A9050E" w14:textId="77777777" w:rsidR="00BA00FB" w:rsidRPr="00BC2B2E" w:rsidRDefault="00030B98" w:rsidP="00BC2B2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C2B2E">
              <w:rPr>
                <w:rFonts w:ascii="Times New Roman" w:hAnsi="Times New Roman" w:cs="Times New Roman"/>
                <w:sz w:val="22"/>
                <w:szCs w:val="22"/>
              </w:rPr>
              <w:t>Обоснованность выбора</w:t>
            </w:r>
            <w:r w:rsidR="00BC2B2E" w:rsidRPr="00BC2B2E">
              <w:rPr>
                <w:rFonts w:ascii="Times New Roman" w:hAnsi="Times New Roman" w:cs="Times New Roman"/>
                <w:sz w:val="22"/>
                <w:szCs w:val="22"/>
              </w:rPr>
              <w:t xml:space="preserve"> метода поиска, анализа  и  оценки  информации</w:t>
            </w:r>
          </w:p>
          <w:p w14:paraId="6033B743" w14:textId="77777777" w:rsidR="00BC2B2E" w:rsidRPr="00BC2B2E" w:rsidRDefault="00BC2B2E" w:rsidP="00BC2B2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C2B2E">
              <w:rPr>
                <w:rFonts w:ascii="Times New Roman" w:hAnsi="Times New Roman" w:cs="Times New Roman"/>
                <w:sz w:val="22"/>
                <w:szCs w:val="22"/>
              </w:rPr>
              <w:t>Верное определение фактов, аргументов, оценочных суждений</w:t>
            </w:r>
          </w:p>
          <w:p w14:paraId="3B0A62A0" w14:textId="77777777" w:rsidR="00BC2B2E" w:rsidRPr="00BC2B2E" w:rsidRDefault="00BC2B2E" w:rsidP="00BC2B2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C2B2E">
              <w:rPr>
                <w:rFonts w:ascii="Times New Roman" w:hAnsi="Times New Roman" w:cs="Times New Roman"/>
                <w:sz w:val="22"/>
                <w:szCs w:val="22"/>
              </w:rPr>
              <w:t>Грамотный анализ, преобразование, использование экономической информации для решения практических задач</w:t>
            </w:r>
          </w:p>
          <w:p w14:paraId="18767370" w14:textId="77777777" w:rsidR="00BC2B2E" w:rsidRPr="00BC2B2E" w:rsidRDefault="00BC2B2E" w:rsidP="00BC2B2E">
            <w:pPr>
              <w:pStyle w:val="a3"/>
              <w:numPr>
                <w:ilvl w:val="0"/>
                <w:numId w:val="13"/>
              </w:numPr>
            </w:pPr>
            <w:r w:rsidRPr="00BC2B2E">
              <w:rPr>
                <w:rFonts w:ascii="Times New Roman" w:hAnsi="Times New Roman" w:cs="Times New Roman"/>
                <w:sz w:val="22"/>
                <w:szCs w:val="22"/>
              </w:rPr>
              <w:t>Рациональное распределение времени на все этапы решения практической задачи;</w:t>
            </w:r>
          </w:p>
        </w:tc>
      </w:tr>
      <w:tr w:rsidR="00BA00FB" w14:paraId="56FA40A4" w14:textId="77777777" w:rsidTr="0082060B">
        <w:tc>
          <w:tcPr>
            <w:tcW w:w="3936" w:type="dxa"/>
          </w:tcPr>
          <w:p w14:paraId="4A5D70D3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У.4.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      </w:r>
          </w:p>
        </w:tc>
        <w:tc>
          <w:tcPr>
            <w:tcW w:w="5528" w:type="dxa"/>
          </w:tcPr>
          <w:p w14:paraId="7DBE3839" w14:textId="77777777" w:rsidR="00BA00FB" w:rsidRDefault="00BC2B2E" w:rsidP="00BC2B2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Грамотная разработка и реализация проектов </w:t>
            </w:r>
            <w:r w:rsidRPr="00BC2B2E">
              <w:rPr>
                <w:rFonts w:ascii="Times New Roman" w:hAnsi="Times New Roman" w:cs="Times New Roman"/>
                <w:sz w:val="22"/>
                <w:szCs w:val="22"/>
              </w:rPr>
              <w:t>экономической и междисциплинарной направленности на основе базовых экономических знаний и ценностных ориентиров;</w:t>
            </w:r>
          </w:p>
          <w:p w14:paraId="057FE04A" w14:textId="77777777" w:rsidR="00BC2B2E" w:rsidRDefault="00BC2B2E" w:rsidP="00BC2B2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Грамотная защита </w:t>
            </w:r>
            <w:r w:rsidRPr="00BC2B2E">
              <w:rPr>
                <w:rFonts w:ascii="Times New Roman" w:hAnsi="Times New Roman" w:cs="Times New Roman"/>
                <w:sz w:val="22"/>
                <w:szCs w:val="22"/>
              </w:rPr>
              <w:t>проектов экономической и междисциплинарной направленности на основе базовых экономических знаний и ценностных ориентиров;</w:t>
            </w:r>
          </w:p>
          <w:p w14:paraId="15CC3AD8" w14:textId="77777777" w:rsidR="00BC2B2E" w:rsidRDefault="00BC2B2E" w:rsidP="00BC2B2E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B2E">
              <w:rPr>
                <w:rFonts w:ascii="Times New Roman" w:hAnsi="Times New Roman" w:cs="Times New Roman"/>
                <w:sz w:val="22"/>
                <w:szCs w:val="22"/>
              </w:rPr>
              <w:t>Рациональное распределение времени на все этапы решения практической задачи;</w:t>
            </w:r>
          </w:p>
        </w:tc>
      </w:tr>
      <w:tr w:rsidR="00BA00FB" w14:paraId="103AA60A" w14:textId="77777777" w:rsidTr="0082060B">
        <w:tc>
          <w:tcPr>
            <w:tcW w:w="3936" w:type="dxa"/>
          </w:tcPr>
          <w:p w14:paraId="598EBB0E" w14:textId="77777777" w:rsidR="00BA00FB" w:rsidRPr="00DA1BB2" w:rsidRDefault="00BA00FB" w:rsidP="00BA00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У.5.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полученные знания и сформированные навыки для эффективного исполнения основных социально-экономических ролей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(потребителя, производителя, покупателя, продавца, заёмщика, акционера, наёмного работника, работодателя, налогоплательщика);</w:t>
            </w:r>
          </w:p>
          <w:p w14:paraId="53AADC01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CC6FCFC" w14:textId="77777777" w:rsidR="00BC2B2E" w:rsidRPr="00BC2B2E" w:rsidRDefault="00BC2B2E" w:rsidP="00BC2B2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C2B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Адекватное применение полученных знаний</w:t>
            </w:r>
          </w:p>
          <w:p w14:paraId="58E43B98" w14:textId="77777777" w:rsidR="00BA00FB" w:rsidRDefault="00BC2B2E" w:rsidP="00BC2B2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2B2E">
              <w:rPr>
                <w:rFonts w:ascii="Times New Roman" w:hAnsi="Times New Roman" w:cs="Times New Roman"/>
                <w:sz w:val="22"/>
                <w:szCs w:val="22"/>
              </w:rPr>
              <w:t xml:space="preserve">Эффективное  исполнение основных социально-экономических ролей (потребителя, производителя, покупателя, продавца, </w:t>
            </w:r>
            <w:r w:rsidRPr="00BC2B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заёмщика, акционера, наёмного работника, работодателя, налогоплательщика);</w:t>
            </w:r>
            <w:proofErr w:type="gramEnd"/>
          </w:p>
          <w:p w14:paraId="46CF0D36" w14:textId="77777777" w:rsidR="0096626A" w:rsidRPr="0096626A" w:rsidRDefault="0096626A" w:rsidP="0096626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Верное определение понятия  социально-экономические роли</w:t>
            </w:r>
          </w:p>
        </w:tc>
      </w:tr>
      <w:tr w:rsidR="00BA00FB" w14:paraId="59D123B6" w14:textId="77777777" w:rsidTr="0082060B">
        <w:tc>
          <w:tcPr>
            <w:tcW w:w="3936" w:type="dxa"/>
          </w:tcPr>
          <w:p w14:paraId="350083CF" w14:textId="77777777" w:rsidR="00BA00FB" w:rsidRDefault="00BA00FB" w:rsidP="00BA00FB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У.6. 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>самоопредел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яться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и самореализ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овываться</w:t>
            </w:r>
            <w:r w:rsidRPr="00DA1BB2">
              <w:rPr>
                <w:rFonts w:ascii="Times New Roman" w:hAnsi="Times New Roman" w:cs="Times New Roman"/>
                <w:sz w:val="22"/>
                <w:szCs w:val="22"/>
              </w:rPr>
              <w:t xml:space="preserve"> в экономической деятельности, в том числе в области предпринимательства</w:t>
            </w:r>
          </w:p>
        </w:tc>
        <w:tc>
          <w:tcPr>
            <w:tcW w:w="5528" w:type="dxa"/>
          </w:tcPr>
          <w:p w14:paraId="6FCD5C2F" w14:textId="77777777" w:rsidR="0096626A" w:rsidRDefault="0096626A" w:rsidP="00BC2B2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Адекватное самоопределение и самореализация в экономической деятельности, в области предпринимательства</w:t>
            </w:r>
          </w:p>
          <w:p w14:paraId="34567BEC" w14:textId="77777777" w:rsidR="0096626A" w:rsidRDefault="0096626A" w:rsidP="00BC2B2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Обоснованность выбора экономической деятельности</w:t>
            </w:r>
          </w:p>
          <w:p w14:paraId="74DCE885" w14:textId="77777777" w:rsidR="00BA00FB" w:rsidRPr="00BC2B2E" w:rsidRDefault="0096626A" w:rsidP="00BC2B2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Слаженное действие в команде  </w:t>
            </w:r>
          </w:p>
        </w:tc>
      </w:tr>
    </w:tbl>
    <w:p w14:paraId="4753DE73" w14:textId="77777777" w:rsidR="00BA00FB" w:rsidRPr="009F473F" w:rsidRDefault="00BA00FB" w:rsidP="00BA00FB">
      <w:pPr>
        <w:shd w:val="clear" w:color="auto" w:fill="FFFFFF"/>
        <w:spacing w:line="437" w:lineRule="exact"/>
        <w:rPr>
          <w:rFonts w:ascii="Times New Roman" w:hAnsi="Times New Roman" w:cs="Times New Roman"/>
          <w:spacing w:val="-16"/>
          <w:sz w:val="22"/>
          <w:szCs w:val="22"/>
        </w:rPr>
      </w:pPr>
    </w:p>
    <w:p w14:paraId="7789B9BD" w14:textId="77777777" w:rsidR="00BA00FB" w:rsidRPr="009F473F" w:rsidRDefault="00BA00FB" w:rsidP="00BA00FB">
      <w:pPr>
        <w:shd w:val="clear" w:color="auto" w:fill="FFFFFF"/>
        <w:ind w:right="10"/>
        <w:rPr>
          <w:rFonts w:ascii="Times New Roman" w:hAnsi="Times New Roman" w:cs="Times New Roman"/>
          <w:spacing w:val="-19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529"/>
      </w:tblGrid>
      <w:tr w:rsidR="00BA00FB" w:rsidRPr="009F473F" w14:paraId="7F3A608F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914D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Коды проверяемых компетенций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ABD" w14:textId="77777777" w:rsidR="00BA00FB" w:rsidRPr="009F473F" w:rsidRDefault="00BA00FB" w:rsidP="00BA00F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Показатели оценки результата</w:t>
            </w:r>
          </w:p>
        </w:tc>
      </w:tr>
      <w:tr w:rsidR="00BA00FB" w:rsidRPr="009F473F" w14:paraId="3E6D8F6F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E39" w14:textId="77777777" w:rsidR="00BA00FB" w:rsidRPr="009F473F" w:rsidRDefault="00BA00FB" w:rsidP="00BA00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 2. Организовывать собственную деятельность, выбирать типовые методы и способы выполнения поставленных задач, оценивать их эффективность и качество.</w:t>
            </w:r>
          </w:p>
          <w:p w14:paraId="30A0DFB6" w14:textId="77777777" w:rsidR="00BA00FB" w:rsidRPr="009F473F" w:rsidRDefault="00BA00FB" w:rsidP="00BA0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1E76" w14:textId="77777777" w:rsidR="00BA00FB" w:rsidRPr="009F473F" w:rsidRDefault="00BA00FB" w:rsidP="00BA00F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Обоснованность выбора вида </w:t>
            </w: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типовых методов и способов выполнения поставленных задач;</w:t>
            </w:r>
          </w:p>
          <w:p w14:paraId="40A46A70" w14:textId="77777777" w:rsidR="00BA00FB" w:rsidRPr="009F473F" w:rsidRDefault="00BA00FB" w:rsidP="00BA00F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Style w:val="FontStyle70"/>
                <w:b/>
              </w:rPr>
              <w:t xml:space="preserve"> </w:t>
            </w:r>
            <w:r w:rsidRPr="009F473F">
              <w:rPr>
                <w:rStyle w:val="FontStyle70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при подготовке верного ответа;</w:t>
            </w:r>
          </w:p>
          <w:p w14:paraId="7E940ECB" w14:textId="77777777" w:rsidR="00BA00FB" w:rsidRPr="009F473F" w:rsidRDefault="00BA00FB" w:rsidP="00BA00F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Соответствие подготовленного плана собственной деятельности   требуемым критериям;</w:t>
            </w:r>
          </w:p>
          <w:p w14:paraId="11088639" w14:textId="77777777" w:rsidR="00BA00FB" w:rsidRPr="009F473F" w:rsidRDefault="00BA00FB" w:rsidP="00BA00F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Рациональное распределение времени на все этапы решения задачи;</w:t>
            </w:r>
          </w:p>
          <w:p w14:paraId="0F11F195" w14:textId="77777777" w:rsidR="00BA00FB" w:rsidRPr="009F473F" w:rsidRDefault="00BA00FB" w:rsidP="00BA00F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Совпадение результатов самоанализа и экспертного анализа </w:t>
            </w:r>
            <w:r w:rsidRPr="009F473F">
              <w:rPr>
                <w:rStyle w:val="FontStyle70"/>
              </w:rPr>
              <w:t>эффективности организации собственной деятельности;</w:t>
            </w:r>
          </w:p>
        </w:tc>
      </w:tr>
      <w:tr w:rsidR="00BA00FB" w:rsidRPr="009F473F" w14:paraId="477A1A9E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78E8" w14:textId="77777777" w:rsidR="00BA00FB" w:rsidRPr="009F473F" w:rsidRDefault="00BA00FB" w:rsidP="00BA00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1F1D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N w:val="0"/>
              <w:ind w:hanging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Грамотный анализ рабочей ситуации</w:t>
            </w:r>
          </w:p>
          <w:p w14:paraId="06999CA4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N w:val="0"/>
              <w:ind w:hanging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Верное осуществление текущего и итогового контроля</w:t>
            </w:r>
          </w:p>
          <w:p w14:paraId="4E1AF1DB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N w:val="0"/>
              <w:ind w:hanging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Адекватная оценка и коррекция собственной деятельности</w:t>
            </w:r>
          </w:p>
          <w:p w14:paraId="7ABD33D3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N w:val="0"/>
              <w:ind w:hanging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Ответственность за результаты своей работы</w:t>
            </w:r>
          </w:p>
        </w:tc>
      </w:tr>
      <w:tr w:rsidR="00BA00FB" w:rsidRPr="009F473F" w14:paraId="2DCD7828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E7B5" w14:textId="77777777" w:rsidR="00BA00FB" w:rsidRPr="009F473F" w:rsidRDefault="00BA00FB" w:rsidP="00BA00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C919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num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Обоснованность выбора метода поиска, анализа  и  оценки  информации, необходимой  для  постановки  и  решения     задач, профессионального и личностного развития;</w:t>
            </w:r>
          </w:p>
          <w:p w14:paraId="20337C5B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num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Грамотное использование оптимальных, эффективных методов поиска, анализа  и  оценки  информации;</w:t>
            </w:r>
          </w:p>
          <w:p w14:paraId="72367257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num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Нахождение необходимой информации за короткий промежуток времени</w:t>
            </w:r>
          </w:p>
        </w:tc>
      </w:tr>
      <w:tr w:rsidR="00BA00FB" w:rsidRPr="009F473F" w14:paraId="591A2F95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5672" w14:textId="77777777" w:rsidR="00BA00FB" w:rsidRPr="009F473F" w:rsidRDefault="00BA00FB" w:rsidP="00BA00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2AEE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num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Обоснованность выбора информационно-коммуникационных технологий для совершенствования учебной деятельности;</w:t>
            </w:r>
          </w:p>
          <w:p w14:paraId="12D7CC4C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num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Соответствие требованиям использования информационно-коммуникационных технологий;</w:t>
            </w:r>
          </w:p>
          <w:p w14:paraId="7BC53F4C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num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BA00FB" w:rsidRPr="009F473F" w14:paraId="72DC15F0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5366" w14:textId="77777777" w:rsidR="00BA00FB" w:rsidRPr="009F473F" w:rsidRDefault="00BA00FB" w:rsidP="00BA00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proofErr w:type="gramEnd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 6. Работать в команде, эффективно общаться с коллегами, руководством, клиентами.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5BF4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Слаженное действие в работе в команде</w:t>
            </w:r>
          </w:p>
          <w:p w14:paraId="285068B3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Эффективное принятие решений в команде </w:t>
            </w:r>
          </w:p>
          <w:p w14:paraId="2FCD5253" w14:textId="77777777" w:rsidR="00BA00FB" w:rsidRPr="009F473F" w:rsidRDefault="00BA00FB" w:rsidP="00BA00FB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N w:val="0"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Рациональное распределение обязанностей в команде</w:t>
            </w:r>
          </w:p>
        </w:tc>
      </w:tr>
      <w:tr w:rsidR="00BA00FB" w:rsidRPr="009F473F" w14:paraId="17DF68A5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8596" w14:textId="77777777" w:rsidR="00BA00FB" w:rsidRPr="009F473F" w:rsidRDefault="00BA00FB" w:rsidP="00BA00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КК-1.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B8677" w14:textId="77777777" w:rsidR="00BA00FB" w:rsidRPr="009F473F" w:rsidRDefault="00BA00FB" w:rsidP="00BA00FB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Собственное понимание окружающего мира;</w:t>
            </w:r>
          </w:p>
          <w:p w14:paraId="3C3234D6" w14:textId="77777777" w:rsidR="00BA00FB" w:rsidRPr="009F473F" w:rsidRDefault="00BA00FB" w:rsidP="00BA00FB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Верное понимание своей роли и предназначения в этом мире</w:t>
            </w:r>
          </w:p>
          <w:p w14:paraId="6D21C106" w14:textId="77777777" w:rsidR="00BA00FB" w:rsidRPr="009F473F" w:rsidRDefault="00BA00FB" w:rsidP="00BA00FB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Рациональный выбор целевых и смысловых установок для своих поступков и действий</w:t>
            </w:r>
          </w:p>
          <w:p w14:paraId="42F6F9F1" w14:textId="77777777" w:rsidR="00BA00FB" w:rsidRPr="009F473F" w:rsidRDefault="00BA00FB" w:rsidP="00BA00FB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Принятие решения за короткий промежуток времени</w:t>
            </w:r>
          </w:p>
        </w:tc>
      </w:tr>
      <w:tr w:rsidR="00BA00FB" w:rsidRPr="009F473F" w14:paraId="4607B055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077" w14:textId="77777777" w:rsidR="00BA00FB" w:rsidRPr="009F473F" w:rsidRDefault="00BA00FB" w:rsidP="00BA00FB">
            <w:pPr>
              <w:ind w:firstLine="6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КК-3. Уметь организовать учебно-познавательную деятельность, добывать знания непосредственно из реальности, владеть приемами действий в нестандартных ситуациях, уметь отличать факты от </w:t>
            </w:r>
            <w:proofErr w:type="gramStart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домыслов</w:t>
            </w:r>
            <w:proofErr w:type="gramEnd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, владеть измерительными навыками, использоваться вероятностными, статистическими и иными методами познания. </w:t>
            </w:r>
          </w:p>
          <w:p w14:paraId="5021CCDB" w14:textId="77777777" w:rsidR="00BA00FB" w:rsidRPr="009F473F" w:rsidRDefault="00BA00FB" w:rsidP="00BA00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CF7E" w14:textId="77777777" w:rsidR="00BA00FB" w:rsidRPr="009F473F" w:rsidRDefault="00BA00FB" w:rsidP="00BA00FB">
            <w:pPr>
              <w:pStyle w:val="a8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</w:pPr>
            <w:r w:rsidRPr="009F473F"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  <w:t>Обоснованность выбора вида типовых методов и способов</w:t>
            </w:r>
          </w:p>
          <w:p w14:paraId="5570D7C2" w14:textId="77777777" w:rsidR="00BA00FB" w:rsidRPr="009F473F" w:rsidRDefault="00BA00FB" w:rsidP="00BA00FB">
            <w:pPr>
              <w:pStyle w:val="a8"/>
              <w:spacing w:line="240" w:lineRule="auto"/>
              <w:ind w:left="317"/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</w:pPr>
            <w:r w:rsidRPr="009F473F"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  <w:t>выполнения учебно-познавательных задач;</w:t>
            </w:r>
          </w:p>
          <w:p w14:paraId="65121626" w14:textId="77777777" w:rsidR="00BA00FB" w:rsidRPr="009F473F" w:rsidRDefault="00BA00FB" w:rsidP="00BA00FB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N w:val="0"/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Верная организация целеполагания, планирования, анализа, рефлексии, самооценки.</w:t>
            </w:r>
          </w:p>
          <w:p w14:paraId="01E8A67F" w14:textId="77777777" w:rsidR="00BA00FB" w:rsidRPr="009F473F" w:rsidRDefault="00BA00FB" w:rsidP="00BA00FB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Умение</w:t>
            </w: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добывать знания непосредственно из реальности, владеть приемами действий в нестандартных ситуациях, уметь отличать факты от </w:t>
            </w:r>
            <w:proofErr w:type="gramStart"/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домыслов</w:t>
            </w:r>
            <w:proofErr w:type="gramEnd"/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14:paraId="5547FED2" w14:textId="77777777" w:rsidR="00BA00FB" w:rsidRPr="009F473F" w:rsidRDefault="00BA00FB" w:rsidP="00BA00FB">
            <w:pPr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N w:val="0"/>
              <w:ind w:left="317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sz w:val="22"/>
                <w:szCs w:val="22"/>
              </w:rPr>
              <w:t>Использование различных методов познания</w:t>
            </w:r>
          </w:p>
        </w:tc>
      </w:tr>
      <w:tr w:rsidR="00BA00FB" w:rsidRPr="009F473F" w14:paraId="5972B8B1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88E4" w14:textId="77777777" w:rsidR="00BA00FB" w:rsidRPr="009F473F" w:rsidRDefault="00BA00FB" w:rsidP="00BA0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КК-4. Уметь самостоятельно искать, анализировать и отбирать необходимую информацию, организовывать, преобразовывать, сохранять и передавать ее.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6EC4" w14:textId="77777777" w:rsidR="00BA00FB" w:rsidRPr="009F473F" w:rsidRDefault="00BA00FB" w:rsidP="00BA00FB">
            <w:pPr>
              <w:pStyle w:val="a8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</w:pPr>
            <w:r w:rsidRPr="009F473F"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  <w:t xml:space="preserve">Самостоятельный поиск необходимой информации; </w:t>
            </w:r>
          </w:p>
          <w:p w14:paraId="7A1A2A2B" w14:textId="77777777" w:rsidR="00BA00FB" w:rsidRPr="009F473F" w:rsidRDefault="00BA00FB" w:rsidP="00BA00FB">
            <w:pPr>
              <w:pStyle w:val="a8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</w:pPr>
            <w:r w:rsidRPr="009F473F"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  <w:t>Грамотный анализ  и отбор  необходимой информации;</w:t>
            </w:r>
          </w:p>
          <w:p w14:paraId="58D0B313" w14:textId="77777777" w:rsidR="00BA00FB" w:rsidRPr="009F473F" w:rsidRDefault="00BA00FB" w:rsidP="00BA00FB">
            <w:pPr>
              <w:pStyle w:val="a8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</w:pPr>
            <w:r w:rsidRPr="009F473F"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  <w:t>Верная организация, преобразование, сохранение и передача информации.</w:t>
            </w:r>
          </w:p>
        </w:tc>
      </w:tr>
      <w:tr w:rsidR="00BA00FB" w:rsidRPr="009F473F" w14:paraId="7485C936" w14:textId="77777777" w:rsidTr="00BA00F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4182" w14:textId="77777777" w:rsidR="00BA00FB" w:rsidRPr="009F473F" w:rsidRDefault="00BA00FB" w:rsidP="00BA00F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КК-5. Уметь взаимодействовать с людьми,  работать в группе, владеть различными социальными ролями в коллективе.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DE97" w14:textId="77777777" w:rsidR="00BA00FB" w:rsidRPr="009F473F" w:rsidRDefault="00BA00FB" w:rsidP="00BA00FB">
            <w:pPr>
              <w:pStyle w:val="a8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</w:pPr>
            <w:r w:rsidRPr="009F473F"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  <w:t>Адекватное взаимодействие с людьми</w:t>
            </w:r>
          </w:p>
          <w:p w14:paraId="07F4E97A" w14:textId="77777777" w:rsidR="00BA00FB" w:rsidRPr="009F473F" w:rsidRDefault="00BA00FB" w:rsidP="00BA00FB">
            <w:pPr>
              <w:pStyle w:val="a8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</w:pPr>
            <w:r w:rsidRPr="009F473F"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  <w:t>Слаженная работа в группе</w:t>
            </w:r>
          </w:p>
          <w:p w14:paraId="59AD9DA6" w14:textId="77777777" w:rsidR="00BA00FB" w:rsidRPr="009F473F" w:rsidRDefault="00BA00FB" w:rsidP="00BA00FB">
            <w:pPr>
              <w:pStyle w:val="a8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</w:pPr>
            <w:r w:rsidRPr="009F473F">
              <w:rPr>
                <w:rFonts w:ascii="Times New Roman" w:eastAsia="Courier New" w:hAnsi="Times New Roman"/>
                <w:bCs/>
                <w:color w:val="000000"/>
                <w:lang w:eastAsia="ru-RU" w:bidi="ru-RU"/>
              </w:rPr>
              <w:t>Эффективное владение различными социальными ролями в коллективе.</w:t>
            </w:r>
          </w:p>
        </w:tc>
      </w:tr>
    </w:tbl>
    <w:p w14:paraId="4B8509A3" w14:textId="77777777" w:rsidR="00BA00FB" w:rsidRPr="009F473F" w:rsidRDefault="00BA00FB" w:rsidP="00BA00FB">
      <w:pPr>
        <w:rPr>
          <w:rFonts w:ascii="Times New Roman" w:hAnsi="Times New Roman" w:cs="Times New Roman"/>
          <w:sz w:val="22"/>
          <w:szCs w:val="22"/>
          <w:lang w:val="sah-RU"/>
        </w:rPr>
      </w:pPr>
    </w:p>
    <w:p w14:paraId="49CF9725" w14:textId="77777777" w:rsidR="00BA00FB" w:rsidRPr="009F473F" w:rsidRDefault="00BA00FB" w:rsidP="00BA00FB">
      <w:pPr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9F473F">
        <w:rPr>
          <w:rFonts w:ascii="Times New Roman" w:hAnsi="Times New Roman" w:cs="Times New Roman"/>
          <w:bCs/>
          <w:i/>
          <w:sz w:val="22"/>
          <w:szCs w:val="22"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BA00FB" w:rsidRPr="009F473F" w14:paraId="6C4E45E1" w14:textId="77777777" w:rsidTr="00BA00FB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E6339E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5711B0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Оценка уровня подготовки</w:t>
            </w:r>
          </w:p>
        </w:tc>
      </w:tr>
      <w:tr w:rsidR="00BA00FB" w:rsidRPr="009F473F" w14:paraId="739CD382" w14:textId="77777777" w:rsidTr="00BA00FB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BCABE" w14:textId="77777777" w:rsidR="00BA00FB" w:rsidRPr="009F473F" w:rsidRDefault="00BA00FB" w:rsidP="00BA00FB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D9432" w14:textId="77777777" w:rsidR="00BA00FB" w:rsidRPr="009F473F" w:rsidRDefault="00BA00FB" w:rsidP="00BA00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B0C59" w14:textId="77777777" w:rsidR="00BA00FB" w:rsidRPr="009F473F" w:rsidRDefault="00BA00FB" w:rsidP="00BA00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оценка уровня</w:t>
            </w:r>
          </w:p>
          <w:p w14:paraId="0C855F11" w14:textId="77777777" w:rsidR="00BA00FB" w:rsidRPr="009F473F" w:rsidRDefault="00BA00FB" w:rsidP="00BA00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BA00FB" w:rsidRPr="009F473F" w14:paraId="27A41DF4" w14:textId="77777777" w:rsidTr="00BA00FB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B153D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1ABE78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9DE5B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отлично</w:t>
            </w:r>
          </w:p>
        </w:tc>
      </w:tr>
      <w:tr w:rsidR="00BA00FB" w:rsidRPr="009F473F" w14:paraId="31A7D01E" w14:textId="77777777" w:rsidTr="00BA00FB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1DEBC3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EA74AD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AECB7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хорошо</w:t>
            </w:r>
          </w:p>
        </w:tc>
      </w:tr>
      <w:tr w:rsidR="00BA00FB" w:rsidRPr="009F473F" w14:paraId="0DB9886B" w14:textId="77777777" w:rsidTr="00BA00FB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7EC1D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59C684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16F59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удовлетворительно</w:t>
            </w:r>
          </w:p>
        </w:tc>
      </w:tr>
      <w:tr w:rsidR="00BA00FB" w:rsidRPr="009F473F" w14:paraId="6409FD99" w14:textId="77777777" w:rsidTr="00BA00FB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3379B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8FAC4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473F">
              <w:rPr>
                <w:rFonts w:ascii="Times New Roman" w:hAnsi="Times New Roman" w:cs="Times New Roman"/>
                <w:sz w:val="22"/>
                <w:szCs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919A8" w14:textId="77777777" w:rsidR="00BA00FB" w:rsidRPr="009F473F" w:rsidRDefault="00BA00FB" w:rsidP="00BA00FB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F473F">
              <w:rPr>
                <w:rFonts w:ascii="Times New Roman" w:hAnsi="Times New Roman" w:cs="Times New Roman"/>
                <w:bCs/>
                <w:kern w:val="24"/>
                <w:position w:val="1"/>
                <w:sz w:val="22"/>
                <w:szCs w:val="22"/>
              </w:rPr>
              <w:t>неудовлетворительно</w:t>
            </w:r>
          </w:p>
        </w:tc>
      </w:tr>
    </w:tbl>
    <w:p w14:paraId="6E52BFEE" w14:textId="77777777" w:rsidR="00BA00FB" w:rsidRPr="009F473F" w:rsidRDefault="00BA00FB" w:rsidP="00BA00FB">
      <w:pPr>
        <w:keepNext/>
        <w:keepLines/>
        <w:suppressLineNumbers/>
        <w:suppressAutoHyphens/>
        <w:jc w:val="both"/>
        <w:rPr>
          <w:rFonts w:ascii="Times New Roman" w:hAnsi="Times New Roman" w:cs="Times New Roman"/>
          <w:sz w:val="22"/>
          <w:szCs w:val="22"/>
          <w:lang w:val="sah-RU"/>
        </w:rPr>
      </w:pPr>
    </w:p>
    <w:p w14:paraId="7799F622" w14:textId="77777777" w:rsidR="00BA00FB" w:rsidRPr="009F473F" w:rsidRDefault="00BA00FB" w:rsidP="00BA00FB">
      <w:pPr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Разработчик:</w:t>
      </w:r>
    </w:p>
    <w:p w14:paraId="68846D1C" w14:textId="77777777" w:rsidR="00BA00FB" w:rsidRPr="009F473F" w:rsidRDefault="00BA00FB" w:rsidP="00BA00FB">
      <w:pPr>
        <w:rPr>
          <w:rFonts w:ascii="Times New Roman" w:hAnsi="Times New Roman" w:cs="Times New Roman"/>
          <w:sz w:val="22"/>
          <w:szCs w:val="22"/>
        </w:rPr>
      </w:pPr>
    </w:p>
    <w:p w14:paraId="3B5AC7A1" w14:textId="77777777" w:rsidR="00BA00FB" w:rsidRPr="009F473F" w:rsidRDefault="00BA00FB" w:rsidP="00BA00FB">
      <w:pPr>
        <w:rPr>
          <w:rFonts w:ascii="Times New Roman" w:hAnsi="Times New Roman" w:cs="Times New Roman"/>
          <w:sz w:val="22"/>
          <w:szCs w:val="22"/>
        </w:rPr>
      </w:pPr>
      <w:r w:rsidRPr="009F473F">
        <w:rPr>
          <w:rFonts w:ascii="Times New Roman" w:hAnsi="Times New Roman" w:cs="Times New Roman"/>
          <w:sz w:val="22"/>
          <w:szCs w:val="22"/>
        </w:rPr>
        <w:t>Преподаватель: ______________________________ Игнатьева М.В.</w:t>
      </w:r>
    </w:p>
    <w:p w14:paraId="24A93A04" w14:textId="77777777" w:rsidR="00BA00FB" w:rsidRDefault="00BA00FB" w:rsidP="00BA00FB"/>
    <w:p w14:paraId="0B236CB8" w14:textId="77777777" w:rsidR="00BA00FB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690E8A56" w14:textId="77777777" w:rsidR="00BA00FB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6DDDE79F" w14:textId="77777777" w:rsidR="00BA00FB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750BAB8E" w14:textId="77777777" w:rsidR="00BA00FB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5BC15CE5" w14:textId="77777777" w:rsidR="00BA00FB" w:rsidRDefault="00BA00FB" w:rsidP="00BA00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2415B634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6FFBA9C7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4AD1CAC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031C32F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3019AD9A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6425CA61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18D1D87D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456AE071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30312F43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69EED981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0B1B2499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B57C94A" w14:textId="77777777" w:rsidR="00BA00FB" w:rsidRDefault="00BA00F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61D1EF3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4DD2772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1E3113A4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5BCB4E9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19228A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7F2D906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120A09E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629A86C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72F0D1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53167E6D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0FD0F97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74BCE3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2334DA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536DD8E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44DE5AEA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152A40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7A6BF61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1ACC9DC2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36CCE761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6DD54E26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B2406CF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026088B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6E229210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3F4A5A49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p w14:paraId="227680B5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bookmarkEnd w:id="43"/>
    <w:p w14:paraId="37345F98" w14:textId="77777777" w:rsidR="00B3206B" w:rsidRDefault="00B3206B" w:rsidP="00B3206B">
      <w:pPr>
        <w:pStyle w:val="a3"/>
        <w:jc w:val="both"/>
        <w:rPr>
          <w:rFonts w:ascii="Times New Roman" w:hAnsi="Times New Roman" w:cs="Times New Roman"/>
          <w:smallCaps/>
          <w:sz w:val="22"/>
          <w:szCs w:val="22"/>
        </w:rPr>
      </w:pPr>
    </w:p>
    <w:sectPr w:rsidR="00B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3D43"/>
    <w:multiLevelType w:val="hybridMultilevel"/>
    <w:tmpl w:val="03F6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B587D"/>
    <w:multiLevelType w:val="hybridMultilevel"/>
    <w:tmpl w:val="EA4C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9DF"/>
    <w:multiLevelType w:val="hybridMultilevel"/>
    <w:tmpl w:val="6350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E4CD9"/>
    <w:multiLevelType w:val="hybridMultilevel"/>
    <w:tmpl w:val="DA4A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495C"/>
    <w:multiLevelType w:val="hybridMultilevel"/>
    <w:tmpl w:val="2F36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50130"/>
    <w:multiLevelType w:val="hybridMultilevel"/>
    <w:tmpl w:val="926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A5A3E"/>
    <w:multiLevelType w:val="hybridMultilevel"/>
    <w:tmpl w:val="F0DA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119E8"/>
    <w:multiLevelType w:val="hybridMultilevel"/>
    <w:tmpl w:val="4A88B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7043A"/>
    <w:multiLevelType w:val="hybridMultilevel"/>
    <w:tmpl w:val="CC72B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C18CA"/>
    <w:multiLevelType w:val="hybridMultilevel"/>
    <w:tmpl w:val="8A98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4"/>
    <w:rsid w:val="00021C58"/>
    <w:rsid w:val="00030B98"/>
    <w:rsid w:val="001927D4"/>
    <w:rsid w:val="001C6712"/>
    <w:rsid w:val="004D7F65"/>
    <w:rsid w:val="00773D8E"/>
    <w:rsid w:val="0082060B"/>
    <w:rsid w:val="0096626A"/>
    <w:rsid w:val="009A72B0"/>
    <w:rsid w:val="009B0392"/>
    <w:rsid w:val="00AA055E"/>
    <w:rsid w:val="00B3206B"/>
    <w:rsid w:val="00B67330"/>
    <w:rsid w:val="00B97C4C"/>
    <w:rsid w:val="00BA00FB"/>
    <w:rsid w:val="00BC2B2E"/>
    <w:rsid w:val="00C92F41"/>
    <w:rsid w:val="00DA1BB2"/>
    <w:rsid w:val="00F96D4D"/>
    <w:rsid w:val="00F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8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B3206B"/>
    <w:pPr>
      <w:widowControl/>
      <w:spacing w:before="100" w:beforeAutospacing="1" w:after="100" w:afterAutospacing="1"/>
      <w:ind w:left="470" w:right="113" w:hanging="357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06B"/>
    <w:pPr>
      <w:keepNext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206B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B320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4">
    <w:name w:val="Hyperlink"/>
    <w:basedOn w:val="a0"/>
    <w:unhideWhenUsed/>
    <w:rsid w:val="00B3206B"/>
    <w:rPr>
      <w:color w:val="0066CC"/>
      <w:u w:val="single"/>
    </w:rPr>
  </w:style>
  <w:style w:type="table" w:styleId="a5">
    <w:name w:val="Table Grid"/>
    <w:basedOn w:val="a1"/>
    <w:uiPriority w:val="59"/>
    <w:rsid w:val="001C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0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A00FB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BA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A00FB"/>
    <w:pPr>
      <w:widowControl/>
      <w:spacing w:line="360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FontStyle70">
    <w:name w:val="Font Style70"/>
    <w:uiPriority w:val="99"/>
    <w:rsid w:val="00BA00FB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B3206B"/>
    <w:pPr>
      <w:widowControl/>
      <w:spacing w:before="100" w:beforeAutospacing="1" w:after="100" w:afterAutospacing="1"/>
      <w:ind w:left="470" w:right="113" w:hanging="357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06B"/>
    <w:pPr>
      <w:keepNext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206B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B320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4">
    <w:name w:val="Hyperlink"/>
    <w:basedOn w:val="a0"/>
    <w:unhideWhenUsed/>
    <w:rsid w:val="00B3206B"/>
    <w:rPr>
      <w:color w:val="0066CC"/>
      <w:u w:val="single"/>
    </w:rPr>
  </w:style>
  <w:style w:type="table" w:styleId="a5">
    <w:name w:val="Table Grid"/>
    <w:basedOn w:val="a1"/>
    <w:uiPriority w:val="59"/>
    <w:rsid w:val="001C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0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A00FB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BA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A00FB"/>
    <w:pPr>
      <w:widowControl/>
      <w:spacing w:line="360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FontStyle70">
    <w:name w:val="Font Style70"/>
    <w:uiPriority w:val="99"/>
    <w:rsid w:val="00BA00F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25</Pages>
  <Words>9149</Words>
  <Characters>52151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Баулина</cp:lastModifiedBy>
  <cp:revision>10</cp:revision>
  <dcterms:created xsi:type="dcterms:W3CDTF">2017-04-17T13:10:00Z</dcterms:created>
  <dcterms:modified xsi:type="dcterms:W3CDTF">2024-05-20T06:43:00Z</dcterms:modified>
</cp:coreProperties>
</file>