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58E" w:rsidRDefault="0065058E" w:rsidP="00990401">
      <w:pPr>
        <w:spacing w:before="160"/>
        <w:ind w:left="105" w:right="187"/>
        <w:jc w:val="center"/>
        <w:rPr>
          <w:b/>
          <w:sz w:val="28"/>
          <w:lang w:val="ru-RU"/>
        </w:rPr>
      </w:pPr>
    </w:p>
    <w:p w:rsidR="0065058E" w:rsidRDefault="0065058E" w:rsidP="0065058E">
      <w:pPr>
        <w:rPr>
          <w:lang w:val="ru-RU"/>
        </w:rPr>
      </w:pPr>
    </w:p>
    <w:p w:rsidR="0065058E" w:rsidRDefault="0065058E" w:rsidP="0065058E">
      <w:pPr>
        <w:rPr>
          <w:lang w:val="ru-RU"/>
        </w:rPr>
      </w:pPr>
    </w:p>
    <w:p w:rsidR="0065058E" w:rsidRPr="0065058E" w:rsidRDefault="0065058E" w:rsidP="0065058E">
      <w:pPr>
        <w:rPr>
          <w:lang w:val="ru-RU"/>
        </w:rPr>
      </w:pPr>
    </w:p>
    <w:tbl>
      <w:tblPr>
        <w:tblW w:w="0" w:type="auto"/>
        <w:tblInd w:w="-176" w:type="dxa"/>
        <w:tblLook w:val="04A0"/>
      </w:tblPr>
      <w:tblGrid>
        <w:gridCol w:w="1560"/>
        <w:gridCol w:w="8187"/>
      </w:tblGrid>
      <w:tr w:rsidR="0065058E" w:rsidRPr="00971763" w:rsidTr="00A028A0">
        <w:trPr>
          <w:trHeight w:val="518"/>
        </w:trPr>
        <w:tc>
          <w:tcPr>
            <w:tcW w:w="156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5058E" w:rsidRPr="00961F86" w:rsidRDefault="00873339" w:rsidP="0065058E"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-46577</wp:posOffset>
                  </wp:positionH>
                  <wp:positionV relativeFrom="paragraph">
                    <wp:posOffset>7199</wp:posOffset>
                  </wp:positionV>
                  <wp:extent cx="955964" cy="876485"/>
                  <wp:effectExtent l="19050" t="19050" r="0" b="0"/>
                  <wp:wrapNone/>
                  <wp:docPr id="20" name="Рисунок 20" descr="Описание: 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763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5058E" w:rsidRPr="00961F86" w:rsidRDefault="0065058E" w:rsidP="0065058E"/>
          <w:p w:rsidR="0065058E" w:rsidRPr="00961F86" w:rsidRDefault="0065058E" w:rsidP="0065058E">
            <w:pPr>
              <w:jc w:val="center"/>
            </w:pPr>
          </w:p>
          <w:p w:rsidR="0065058E" w:rsidRPr="00961F86" w:rsidRDefault="0065058E" w:rsidP="0065058E">
            <w:pPr>
              <w:jc w:val="center"/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58E" w:rsidRPr="008F7098" w:rsidRDefault="00EA2300" w:rsidP="00EA2300">
            <w:pPr>
              <w:jc w:val="center"/>
              <w:rPr>
                <w:sz w:val="24"/>
                <w:szCs w:val="24"/>
                <w:lang w:val="ru-RU"/>
              </w:rPr>
            </w:pPr>
            <w:r w:rsidRPr="008F7098">
              <w:rPr>
                <w:spacing w:val="-1"/>
                <w:sz w:val="24"/>
                <w:szCs w:val="24"/>
                <w:lang w:val="ru-RU"/>
              </w:rPr>
              <w:t>Министерство образования</w:t>
            </w:r>
            <w:r w:rsidR="0065058E" w:rsidRPr="008F7098">
              <w:rPr>
                <w:spacing w:val="-1"/>
                <w:sz w:val="24"/>
                <w:szCs w:val="24"/>
                <w:lang w:val="ru-RU"/>
              </w:rPr>
              <w:t xml:space="preserve"> и </w:t>
            </w:r>
            <w:r w:rsidRPr="008F7098">
              <w:rPr>
                <w:spacing w:val="-1"/>
                <w:sz w:val="24"/>
                <w:szCs w:val="24"/>
                <w:lang w:val="ru-RU"/>
              </w:rPr>
              <w:t xml:space="preserve">науки </w:t>
            </w:r>
            <w:r w:rsidR="0065058E" w:rsidRPr="008F7098">
              <w:rPr>
                <w:spacing w:val="-1"/>
                <w:sz w:val="24"/>
                <w:szCs w:val="24"/>
                <w:lang w:val="ru-RU"/>
              </w:rPr>
              <w:t>Республики Сах</w:t>
            </w:r>
            <w:proofErr w:type="gramStart"/>
            <w:r w:rsidR="0065058E" w:rsidRPr="008F7098">
              <w:rPr>
                <w:spacing w:val="-1"/>
                <w:sz w:val="24"/>
                <w:szCs w:val="24"/>
                <w:lang w:val="ru-RU"/>
              </w:rPr>
              <w:t>а</w:t>
            </w:r>
            <w:r w:rsidR="0065058E" w:rsidRPr="008F7098">
              <w:rPr>
                <w:sz w:val="24"/>
                <w:szCs w:val="24"/>
                <w:lang w:val="ru-RU"/>
              </w:rPr>
              <w:t>(</w:t>
            </w:r>
            <w:proofErr w:type="gramEnd"/>
            <w:r w:rsidR="0065058E" w:rsidRPr="008F7098">
              <w:rPr>
                <w:sz w:val="24"/>
                <w:szCs w:val="24"/>
                <w:lang w:val="ru-RU"/>
              </w:rPr>
              <w:t>Якутия)</w:t>
            </w:r>
          </w:p>
        </w:tc>
      </w:tr>
      <w:tr w:rsidR="0065058E" w:rsidRPr="00971763" w:rsidTr="00A028A0">
        <w:trPr>
          <w:trHeight w:val="893"/>
        </w:trPr>
        <w:tc>
          <w:tcPr>
            <w:tcW w:w="156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5058E" w:rsidRPr="0065058E" w:rsidRDefault="0065058E" w:rsidP="0065058E">
            <w:pPr>
              <w:rPr>
                <w:noProof/>
                <w:lang w:val="ru-RU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58E" w:rsidRPr="008F7098" w:rsidRDefault="0065058E" w:rsidP="0065058E">
            <w:pPr>
              <w:jc w:val="center"/>
              <w:rPr>
                <w:sz w:val="24"/>
                <w:szCs w:val="24"/>
                <w:lang w:val="ru-RU"/>
              </w:rPr>
            </w:pPr>
            <w:r w:rsidRPr="008F7098">
              <w:rPr>
                <w:sz w:val="24"/>
                <w:szCs w:val="24"/>
                <w:lang w:val="ru-RU"/>
              </w:rPr>
              <w:t xml:space="preserve">Государственное автономное профессиональное  образовательное учреждение </w:t>
            </w:r>
            <w:r w:rsidRPr="008F7098">
              <w:rPr>
                <w:spacing w:val="-1"/>
                <w:sz w:val="24"/>
                <w:szCs w:val="24"/>
                <w:lang w:val="ru-RU"/>
              </w:rPr>
              <w:t>Республики Саха (Якутия)</w:t>
            </w:r>
          </w:p>
          <w:p w:rsidR="0065058E" w:rsidRPr="008F7098" w:rsidRDefault="008F7098" w:rsidP="0065058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1"/>
                <w:sz w:val="24"/>
                <w:szCs w:val="24"/>
                <w:lang w:val="ru-RU"/>
              </w:rPr>
              <w:t>«</w:t>
            </w:r>
            <w:r w:rsidR="00C8633C" w:rsidRPr="008F7098">
              <w:rPr>
                <w:spacing w:val="-1"/>
                <w:sz w:val="24"/>
                <w:szCs w:val="24"/>
                <w:lang w:val="ru-RU"/>
              </w:rPr>
              <w:t>Якутский промышленный техникум им. Т.Г. Десяткина</w:t>
            </w:r>
            <w:r>
              <w:rPr>
                <w:spacing w:val="-1"/>
                <w:sz w:val="24"/>
                <w:szCs w:val="24"/>
                <w:lang w:val="ru-RU"/>
              </w:rPr>
              <w:t>»</w:t>
            </w:r>
          </w:p>
        </w:tc>
      </w:tr>
    </w:tbl>
    <w:p w:rsidR="0065058E" w:rsidRPr="00C8633C" w:rsidRDefault="0065058E" w:rsidP="0065058E">
      <w:pPr>
        <w:rPr>
          <w:lang w:val="ru-RU"/>
        </w:rPr>
      </w:pPr>
    </w:p>
    <w:p w:rsidR="0065058E" w:rsidRPr="00C8633C" w:rsidRDefault="0065058E" w:rsidP="0065058E">
      <w:pPr>
        <w:rPr>
          <w:lang w:val="ru-RU"/>
        </w:rPr>
      </w:pPr>
    </w:p>
    <w:p w:rsidR="0065058E" w:rsidRPr="00C8633C" w:rsidRDefault="0065058E" w:rsidP="0065058E">
      <w:pPr>
        <w:rPr>
          <w:lang w:val="ru-RU"/>
        </w:rPr>
      </w:pPr>
    </w:p>
    <w:p w:rsidR="0065058E" w:rsidRPr="00C8633C" w:rsidRDefault="0065058E" w:rsidP="0065058E">
      <w:pPr>
        <w:rPr>
          <w:lang w:val="ru-RU"/>
        </w:rPr>
      </w:pPr>
    </w:p>
    <w:tbl>
      <w:tblPr>
        <w:tblW w:w="10053" w:type="dxa"/>
        <w:jc w:val="center"/>
        <w:tblLook w:val="01E0"/>
      </w:tblPr>
      <w:tblGrid>
        <w:gridCol w:w="5185"/>
        <w:gridCol w:w="4868"/>
      </w:tblGrid>
      <w:tr w:rsidR="0065058E" w:rsidRPr="00D10ED6" w:rsidTr="0065058E">
        <w:trPr>
          <w:trHeight w:val="1374"/>
          <w:jc w:val="center"/>
        </w:trPr>
        <w:tc>
          <w:tcPr>
            <w:tcW w:w="5185" w:type="dxa"/>
          </w:tcPr>
          <w:p w:rsidR="0065058E" w:rsidRPr="00C8633C" w:rsidRDefault="0065058E" w:rsidP="0065058E">
            <w:pPr>
              <w:rPr>
                <w:lang w:val="ru-RU"/>
              </w:rPr>
            </w:pPr>
          </w:p>
        </w:tc>
        <w:tc>
          <w:tcPr>
            <w:tcW w:w="4868" w:type="dxa"/>
          </w:tcPr>
          <w:p w:rsidR="0065058E" w:rsidRPr="0065058E" w:rsidRDefault="0065058E" w:rsidP="0065058E">
            <w:pPr>
              <w:jc w:val="center"/>
              <w:rPr>
                <w:b/>
                <w:lang w:val="ru-RU"/>
              </w:rPr>
            </w:pPr>
            <w:r w:rsidRPr="0065058E">
              <w:rPr>
                <w:b/>
                <w:lang w:val="ru-RU"/>
              </w:rPr>
              <w:t>УТВЕРЖДАЮ</w:t>
            </w:r>
          </w:p>
          <w:p w:rsidR="0065058E" w:rsidRPr="0065058E" w:rsidRDefault="0065058E" w:rsidP="0065058E">
            <w:pPr>
              <w:jc w:val="center"/>
              <w:rPr>
                <w:b/>
                <w:bCs/>
                <w:lang w:val="ru-RU"/>
              </w:rPr>
            </w:pPr>
            <w:r w:rsidRPr="0065058E">
              <w:rPr>
                <w:b/>
                <w:lang w:val="ru-RU"/>
              </w:rPr>
              <w:t>Заместитель директора по УР</w:t>
            </w:r>
          </w:p>
          <w:p w:rsidR="0065058E" w:rsidRPr="0065058E" w:rsidRDefault="0065058E" w:rsidP="0065058E">
            <w:pPr>
              <w:spacing w:line="276" w:lineRule="auto"/>
              <w:rPr>
                <w:b/>
                <w:bCs/>
                <w:lang w:val="ru-RU"/>
              </w:rPr>
            </w:pPr>
          </w:p>
          <w:p w:rsidR="0065058E" w:rsidRPr="0065058E" w:rsidRDefault="0065058E" w:rsidP="0065058E">
            <w:pPr>
              <w:spacing w:line="276" w:lineRule="auto"/>
              <w:jc w:val="center"/>
              <w:rPr>
                <w:b/>
                <w:bCs/>
                <w:lang w:val="ru-RU"/>
              </w:rPr>
            </w:pPr>
            <w:r w:rsidRPr="0065058E">
              <w:rPr>
                <w:b/>
                <w:lang w:val="ru-RU"/>
              </w:rPr>
              <w:t xml:space="preserve">_________________ </w:t>
            </w:r>
            <w:r w:rsidR="00D10ED6">
              <w:rPr>
                <w:b/>
                <w:lang w:val="ru-RU"/>
              </w:rPr>
              <w:t>С.В. Иванова</w:t>
            </w:r>
          </w:p>
          <w:p w:rsidR="0065058E" w:rsidRPr="00C8633C" w:rsidRDefault="0065058E" w:rsidP="00CD7BB0">
            <w:pPr>
              <w:spacing w:line="276" w:lineRule="auto"/>
              <w:jc w:val="center"/>
              <w:rPr>
                <w:bCs/>
                <w:lang w:val="ru-RU"/>
              </w:rPr>
            </w:pPr>
            <w:r w:rsidRPr="00C8633C">
              <w:rPr>
                <w:b/>
                <w:lang w:val="ru-RU"/>
              </w:rPr>
              <w:t>«_____» __________ 20 __г.</w:t>
            </w:r>
          </w:p>
        </w:tc>
      </w:tr>
    </w:tbl>
    <w:p w:rsidR="0065058E" w:rsidRPr="00C8633C" w:rsidRDefault="0065058E" w:rsidP="0065058E">
      <w:pPr>
        <w:rPr>
          <w:lang w:val="ru-RU"/>
        </w:rPr>
      </w:pPr>
    </w:p>
    <w:p w:rsidR="0065058E" w:rsidRPr="00C8633C" w:rsidRDefault="0065058E" w:rsidP="0065058E">
      <w:pPr>
        <w:rPr>
          <w:lang w:val="ru-RU"/>
        </w:rPr>
      </w:pPr>
    </w:p>
    <w:p w:rsidR="0065058E" w:rsidRPr="00C8633C" w:rsidRDefault="0065058E" w:rsidP="0065058E">
      <w:pPr>
        <w:rPr>
          <w:lang w:val="ru-RU"/>
        </w:rPr>
      </w:pPr>
    </w:p>
    <w:p w:rsidR="0065058E" w:rsidRPr="008F7098" w:rsidRDefault="00971763" w:rsidP="0065058E">
      <w:pPr>
        <w:shd w:val="clear" w:color="auto" w:fill="FFFFFF"/>
        <w:spacing w:before="571"/>
        <w:ind w:left="-284"/>
        <w:jc w:val="center"/>
        <w:rPr>
          <w:sz w:val="28"/>
          <w:szCs w:val="28"/>
          <w:lang w:val="ru-RU"/>
        </w:rPr>
      </w:pPr>
      <w:r>
        <w:rPr>
          <w:b/>
          <w:bCs/>
          <w:spacing w:val="-2"/>
          <w:sz w:val="28"/>
          <w:szCs w:val="28"/>
          <w:lang w:val="ru-RU"/>
        </w:rPr>
        <w:t xml:space="preserve">АДАПТИРОВАННАЯ </w:t>
      </w:r>
      <w:r w:rsidR="0065058E" w:rsidRPr="008F7098">
        <w:rPr>
          <w:b/>
          <w:bCs/>
          <w:spacing w:val="-2"/>
          <w:sz w:val="28"/>
          <w:szCs w:val="28"/>
          <w:lang w:val="ru-RU"/>
        </w:rPr>
        <w:t>РАБОЧАЯ ПРОГРАММА УЧЕБНОЙ ДИСЦИПЛИНЫ</w:t>
      </w:r>
    </w:p>
    <w:p w:rsidR="0065058E" w:rsidRPr="008F7098" w:rsidRDefault="008F7098" w:rsidP="0065058E">
      <w:pPr>
        <w:shd w:val="clear" w:color="auto" w:fill="FFFFFF"/>
        <w:spacing w:before="250" w:line="317" w:lineRule="exact"/>
        <w:ind w:right="288"/>
        <w:jc w:val="center"/>
        <w:rPr>
          <w:b/>
          <w:bCs/>
          <w:sz w:val="28"/>
          <w:szCs w:val="28"/>
          <w:lang w:val="ru-RU"/>
        </w:rPr>
      </w:pPr>
      <w:r w:rsidRPr="008F7098">
        <w:rPr>
          <w:b/>
          <w:bCs/>
          <w:sz w:val="28"/>
          <w:szCs w:val="28"/>
          <w:lang w:val="ru-RU"/>
        </w:rPr>
        <w:t>ОП.05. ОСНОВЫ МАТЕРИАЛОВЕДЕНИЯ</w:t>
      </w:r>
    </w:p>
    <w:p w:rsidR="00EF65D9" w:rsidRPr="008F7098" w:rsidRDefault="0065058E" w:rsidP="00EF65D9">
      <w:pPr>
        <w:shd w:val="clear" w:color="auto" w:fill="FFFFFF"/>
        <w:ind w:right="288"/>
        <w:jc w:val="center"/>
        <w:rPr>
          <w:b/>
          <w:bCs/>
          <w:sz w:val="28"/>
          <w:szCs w:val="28"/>
          <w:lang w:val="ru-RU"/>
        </w:rPr>
      </w:pPr>
      <w:r w:rsidRPr="008F7098">
        <w:rPr>
          <w:b/>
          <w:bCs/>
          <w:spacing w:val="-1"/>
          <w:sz w:val="28"/>
          <w:szCs w:val="28"/>
          <w:lang w:val="ru-RU"/>
        </w:rPr>
        <w:t xml:space="preserve">программы подготовки квалифицированных </w:t>
      </w:r>
      <w:r w:rsidRPr="008F7098">
        <w:rPr>
          <w:b/>
          <w:bCs/>
          <w:sz w:val="28"/>
          <w:szCs w:val="28"/>
          <w:lang w:val="ru-RU"/>
        </w:rPr>
        <w:t xml:space="preserve">рабочих, служащих по профессии </w:t>
      </w:r>
    </w:p>
    <w:p w:rsidR="00FD2F3D" w:rsidRPr="008F7098" w:rsidRDefault="00FD2F3D" w:rsidP="00FD2F3D">
      <w:pPr>
        <w:shd w:val="clear" w:color="auto" w:fill="FFFFFF"/>
        <w:spacing w:line="317" w:lineRule="exact"/>
        <w:ind w:right="288"/>
        <w:jc w:val="center"/>
        <w:rPr>
          <w:sz w:val="28"/>
          <w:szCs w:val="28"/>
          <w:lang w:val="ru-RU"/>
        </w:rPr>
      </w:pPr>
      <w:r w:rsidRPr="008F7098">
        <w:rPr>
          <w:b/>
          <w:bCs/>
          <w:sz w:val="28"/>
          <w:szCs w:val="28"/>
          <w:lang w:val="ru-RU"/>
        </w:rPr>
        <w:t>15.01.20. Слесарь по контрольно-измерительным приборам и автоматике</w:t>
      </w:r>
    </w:p>
    <w:p w:rsidR="00FD2F3D" w:rsidRPr="008F7098" w:rsidRDefault="00FD2F3D" w:rsidP="00FD2F3D">
      <w:pPr>
        <w:shd w:val="clear" w:color="auto" w:fill="FFFFFF"/>
        <w:tabs>
          <w:tab w:val="left" w:leader="underscore" w:pos="8880"/>
        </w:tabs>
        <w:spacing w:before="245"/>
        <w:ind w:left="-284"/>
        <w:jc w:val="center"/>
        <w:rPr>
          <w:b/>
          <w:bCs/>
          <w:sz w:val="28"/>
          <w:szCs w:val="28"/>
          <w:lang w:val="ru-RU"/>
        </w:rPr>
      </w:pPr>
    </w:p>
    <w:p w:rsidR="008F7098" w:rsidRDefault="008F7098" w:rsidP="00FD2F3D">
      <w:pPr>
        <w:shd w:val="clear" w:color="auto" w:fill="FFFFFF"/>
        <w:spacing w:line="317" w:lineRule="exact"/>
        <w:ind w:right="288"/>
        <w:rPr>
          <w:bCs/>
          <w:sz w:val="28"/>
          <w:szCs w:val="28"/>
          <w:lang w:val="ru-RU"/>
        </w:rPr>
      </w:pPr>
    </w:p>
    <w:p w:rsidR="00FD2F3D" w:rsidRPr="008F7098" w:rsidRDefault="00FD2F3D" w:rsidP="00FD2F3D">
      <w:pPr>
        <w:shd w:val="clear" w:color="auto" w:fill="FFFFFF"/>
        <w:spacing w:line="317" w:lineRule="exact"/>
        <w:ind w:right="288"/>
        <w:rPr>
          <w:sz w:val="28"/>
          <w:szCs w:val="28"/>
          <w:lang w:val="ru-RU"/>
        </w:rPr>
      </w:pPr>
      <w:r w:rsidRPr="008F7098">
        <w:rPr>
          <w:bCs/>
          <w:sz w:val="28"/>
          <w:szCs w:val="28"/>
          <w:lang w:val="ru-RU"/>
        </w:rPr>
        <w:t>Квалификация выпускника:</w:t>
      </w:r>
    </w:p>
    <w:p w:rsidR="00EF65D9" w:rsidRPr="008F7098" w:rsidRDefault="00FD2F3D" w:rsidP="00FD2F3D">
      <w:pPr>
        <w:pStyle w:val="2"/>
        <w:shd w:val="clear" w:color="auto" w:fill="auto"/>
        <w:spacing w:before="0"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8F7098">
        <w:rPr>
          <w:rFonts w:ascii="Times New Roman" w:hAnsi="Times New Roman" w:cs="Times New Roman"/>
          <w:bCs/>
          <w:sz w:val="28"/>
          <w:szCs w:val="28"/>
        </w:rPr>
        <w:t>слесарь по контрольно – измерительным приборам и автоматике</w:t>
      </w:r>
    </w:p>
    <w:p w:rsidR="0065058E" w:rsidRDefault="0065058E" w:rsidP="0065058E">
      <w:pPr>
        <w:shd w:val="clear" w:color="auto" w:fill="FFFFFF"/>
        <w:spacing w:before="250" w:line="317" w:lineRule="exact"/>
        <w:ind w:right="288"/>
        <w:jc w:val="center"/>
        <w:rPr>
          <w:b/>
          <w:bCs/>
          <w:lang w:val="ru-RU"/>
        </w:rPr>
      </w:pPr>
    </w:p>
    <w:p w:rsidR="0065058E" w:rsidRPr="0061022F" w:rsidRDefault="0065058E" w:rsidP="0065058E">
      <w:pPr>
        <w:shd w:val="clear" w:color="auto" w:fill="FFFFFF"/>
        <w:tabs>
          <w:tab w:val="left" w:leader="underscore" w:pos="9926"/>
        </w:tabs>
        <w:spacing w:before="1402"/>
        <w:ind w:left="5347"/>
        <w:rPr>
          <w:b/>
          <w:bCs/>
          <w:sz w:val="28"/>
          <w:szCs w:val="28"/>
          <w:lang w:val="ru-RU"/>
        </w:rPr>
      </w:pPr>
    </w:p>
    <w:p w:rsidR="0065058E" w:rsidRPr="0061022F" w:rsidRDefault="0065058E" w:rsidP="0065058E">
      <w:pPr>
        <w:rPr>
          <w:lang w:val="ru-RU"/>
        </w:rPr>
      </w:pPr>
    </w:p>
    <w:p w:rsidR="0065058E" w:rsidRPr="0061022F" w:rsidRDefault="0065058E" w:rsidP="0065058E">
      <w:pPr>
        <w:rPr>
          <w:sz w:val="28"/>
          <w:szCs w:val="28"/>
          <w:lang w:val="ru-RU"/>
        </w:rPr>
      </w:pPr>
    </w:p>
    <w:p w:rsidR="0065058E" w:rsidRDefault="0065058E" w:rsidP="0065058E">
      <w:pPr>
        <w:jc w:val="center"/>
        <w:rPr>
          <w:sz w:val="28"/>
          <w:szCs w:val="28"/>
          <w:lang w:val="ru-RU"/>
        </w:rPr>
      </w:pPr>
    </w:p>
    <w:p w:rsidR="0065058E" w:rsidRDefault="0065058E" w:rsidP="0065058E">
      <w:pPr>
        <w:jc w:val="center"/>
        <w:rPr>
          <w:sz w:val="28"/>
          <w:szCs w:val="28"/>
          <w:lang w:val="ru-RU"/>
        </w:rPr>
      </w:pPr>
    </w:p>
    <w:p w:rsidR="0065058E" w:rsidRDefault="0065058E" w:rsidP="0065058E">
      <w:pPr>
        <w:jc w:val="center"/>
        <w:rPr>
          <w:sz w:val="28"/>
          <w:szCs w:val="28"/>
          <w:lang w:val="ru-RU"/>
        </w:rPr>
      </w:pPr>
    </w:p>
    <w:p w:rsidR="0065058E" w:rsidRPr="0061022F" w:rsidRDefault="0065058E" w:rsidP="0065058E">
      <w:pPr>
        <w:jc w:val="center"/>
        <w:rPr>
          <w:sz w:val="28"/>
          <w:szCs w:val="28"/>
          <w:lang w:val="ru-RU"/>
        </w:rPr>
      </w:pPr>
    </w:p>
    <w:p w:rsidR="00885C2B" w:rsidRDefault="00885C2B" w:rsidP="0065058E">
      <w:pPr>
        <w:jc w:val="center"/>
        <w:rPr>
          <w:sz w:val="28"/>
          <w:szCs w:val="28"/>
          <w:lang w:val="ru-RU"/>
        </w:rPr>
      </w:pPr>
    </w:p>
    <w:p w:rsidR="00885C2B" w:rsidRDefault="00885C2B" w:rsidP="0065058E">
      <w:pPr>
        <w:jc w:val="center"/>
        <w:rPr>
          <w:sz w:val="28"/>
          <w:szCs w:val="28"/>
          <w:lang w:val="ru-RU"/>
        </w:rPr>
      </w:pPr>
    </w:p>
    <w:p w:rsidR="00885C2B" w:rsidRPr="0061022F" w:rsidRDefault="00885C2B" w:rsidP="0065058E">
      <w:pPr>
        <w:jc w:val="center"/>
        <w:rPr>
          <w:sz w:val="28"/>
          <w:szCs w:val="28"/>
          <w:lang w:val="ru-RU"/>
        </w:rPr>
      </w:pPr>
    </w:p>
    <w:p w:rsidR="0065058E" w:rsidRDefault="0065058E" w:rsidP="0065058E">
      <w:pPr>
        <w:rPr>
          <w:sz w:val="28"/>
          <w:szCs w:val="28"/>
          <w:lang w:val="ru-RU"/>
        </w:rPr>
      </w:pPr>
    </w:p>
    <w:p w:rsidR="0049259C" w:rsidRDefault="0049259C" w:rsidP="0065058E">
      <w:pPr>
        <w:jc w:val="center"/>
        <w:rPr>
          <w:lang w:val="ru-RU"/>
        </w:rPr>
      </w:pPr>
    </w:p>
    <w:p w:rsidR="0065058E" w:rsidRDefault="0065058E" w:rsidP="0065058E">
      <w:pPr>
        <w:shd w:val="clear" w:color="auto" w:fill="FFFFFF"/>
        <w:spacing w:before="250" w:line="317" w:lineRule="exact"/>
        <w:ind w:right="288"/>
        <w:jc w:val="both"/>
        <w:rPr>
          <w:lang w:val="ru-RU"/>
        </w:rPr>
      </w:pPr>
    </w:p>
    <w:p w:rsidR="00885C2B" w:rsidRDefault="00885C2B" w:rsidP="0065058E">
      <w:pPr>
        <w:shd w:val="clear" w:color="auto" w:fill="FFFFFF"/>
        <w:spacing w:before="250" w:line="317" w:lineRule="exact"/>
        <w:ind w:right="288"/>
        <w:jc w:val="both"/>
        <w:rPr>
          <w:lang w:val="ru-RU"/>
        </w:rPr>
      </w:pPr>
    </w:p>
    <w:p w:rsidR="0065058E" w:rsidRPr="0065058E" w:rsidRDefault="00971763" w:rsidP="0065058E">
      <w:pPr>
        <w:shd w:val="clear" w:color="auto" w:fill="FFFFFF"/>
        <w:spacing w:before="250" w:line="317" w:lineRule="exact"/>
        <w:ind w:right="288"/>
        <w:jc w:val="both"/>
        <w:rPr>
          <w:lang w:val="ru-RU"/>
        </w:rPr>
      </w:pPr>
      <w:r w:rsidRPr="00971763">
        <w:rPr>
          <w:lang w:val="ru-RU"/>
        </w:rPr>
        <w:t>Адаптированная</w:t>
      </w:r>
      <w:r>
        <w:rPr>
          <w:lang w:val="ru-RU"/>
        </w:rPr>
        <w:t xml:space="preserve"> п</w:t>
      </w:r>
      <w:r w:rsidR="0065058E" w:rsidRPr="0065058E">
        <w:rPr>
          <w:lang w:val="ru-RU"/>
        </w:rPr>
        <w:t xml:space="preserve">рограмма учебной дисциплины разработана на основе Федерального государственного образовательного стандарта среднего профессионального образования по профессии </w:t>
      </w:r>
      <w:r w:rsidR="00FD2F3D" w:rsidRPr="00FD2F3D">
        <w:rPr>
          <w:b/>
          <w:bCs/>
          <w:lang w:val="ru-RU"/>
        </w:rPr>
        <w:t>15.01.20. Слесарь по контрольно-измерительным приборам и автоматике</w:t>
      </w:r>
    </w:p>
    <w:p w:rsidR="0065058E" w:rsidRPr="0065058E" w:rsidRDefault="0065058E" w:rsidP="0065058E">
      <w:pPr>
        <w:shd w:val="clear" w:color="auto" w:fill="FFFFFF"/>
        <w:tabs>
          <w:tab w:val="left" w:leader="underscore" w:pos="8880"/>
        </w:tabs>
        <w:spacing w:before="245"/>
        <w:ind w:left="-284"/>
        <w:jc w:val="center"/>
        <w:rPr>
          <w:b/>
          <w:bCs/>
          <w:lang w:val="ru-RU"/>
        </w:rPr>
      </w:pPr>
    </w:p>
    <w:p w:rsidR="0065058E" w:rsidRPr="0065058E" w:rsidRDefault="0065058E" w:rsidP="0065058E">
      <w:pPr>
        <w:jc w:val="both"/>
        <w:rPr>
          <w:lang w:val="ru-RU"/>
        </w:rPr>
      </w:pPr>
    </w:p>
    <w:p w:rsidR="0065058E" w:rsidRPr="0065058E" w:rsidRDefault="0065058E" w:rsidP="00650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  <w:r w:rsidRPr="0065058E">
        <w:rPr>
          <w:lang w:val="ru-RU"/>
        </w:rPr>
        <w:t>Организация-разработчик: Государственное автономное профессиональное образовательное учреждение  РС (Я) «Якутский промышленный техникум».</w:t>
      </w:r>
    </w:p>
    <w:p w:rsidR="0065058E" w:rsidRPr="0065058E" w:rsidRDefault="0065058E" w:rsidP="00650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</w:p>
    <w:p w:rsidR="0065058E" w:rsidRPr="0065058E" w:rsidRDefault="0065058E" w:rsidP="00650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</w:p>
    <w:p w:rsidR="0065058E" w:rsidRPr="0065058E" w:rsidRDefault="0065058E" w:rsidP="00650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</w:p>
    <w:p w:rsidR="0065058E" w:rsidRPr="0065058E" w:rsidRDefault="0065058E" w:rsidP="00650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  <w:r w:rsidRPr="0065058E">
        <w:rPr>
          <w:lang w:val="ru-RU"/>
        </w:rPr>
        <w:t>Разработчики:</w:t>
      </w:r>
    </w:p>
    <w:p w:rsidR="0065058E" w:rsidRPr="0065058E" w:rsidRDefault="002D1D32" w:rsidP="00650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vertAlign w:val="superscript"/>
          <w:lang w:val="ru-RU"/>
        </w:rPr>
      </w:pPr>
      <w:r>
        <w:rPr>
          <w:lang w:val="ru-RU"/>
        </w:rPr>
        <w:t>Хаметова Нина Валентиновна</w:t>
      </w:r>
      <w:r w:rsidR="0065058E" w:rsidRPr="0065058E">
        <w:rPr>
          <w:lang w:val="ru-RU"/>
        </w:rPr>
        <w:t xml:space="preserve">, </w:t>
      </w:r>
      <w:r w:rsidR="002F39C4" w:rsidRPr="002F39C4">
        <w:rPr>
          <w:lang w:val="ru-RU"/>
        </w:rPr>
        <w:t xml:space="preserve">преподаватель учебных дисциплин общепрофессионального цикла по профессии </w:t>
      </w:r>
      <w:r w:rsidR="00FD2F3D" w:rsidRPr="00FD2F3D">
        <w:rPr>
          <w:b/>
          <w:bCs/>
          <w:lang w:val="ru-RU"/>
        </w:rPr>
        <w:t>15.01.20. Слесарь по контрольно-измерительным приборам и автоматике</w:t>
      </w:r>
    </w:p>
    <w:p w:rsidR="0065058E" w:rsidRPr="0065058E" w:rsidRDefault="0065058E" w:rsidP="006505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lang w:val="ru-RU"/>
        </w:rPr>
      </w:pPr>
    </w:p>
    <w:p w:rsidR="0065058E" w:rsidRPr="0065058E" w:rsidRDefault="0065058E" w:rsidP="0065058E">
      <w:pPr>
        <w:rPr>
          <w:b/>
          <w:bCs/>
          <w:lang w:val="ru-RU"/>
        </w:rPr>
      </w:pPr>
    </w:p>
    <w:p w:rsidR="0065058E" w:rsidRPr="0065058E" w:rsidRDefault="0065058E" w:rsidP="0065058E">
      <w:pPr>
        <w:rPr>
          <w:b/>
          <w:bCs/>
          <w:lang w:val="ru-RU"/>
        </w:rPr>
      </w:pPr>
    </w:p>
    <w:p w:rsidR="0065058E" w:rsidRPr="0065058E" w:rsidRDefault="0065058E" w:rsidP="0065058E">
      <w:pPr>
        <w:tabs>
          <w:tab w:val="left" w:pos="0"/>
        </w:tabs>
        <w:suppressAutoHyphens/>
        <w:rPr>
          <w:sz w:val="28"/>
          <w:szCs w:val="28"/>
          <w:vertAlign w:val="superscript"/>
          <w:lang w:val="ru-RU"/>
        </w:rPr>
      </w:pPr>
    </w:p>
    <w:p w:rsidR="0065058E" w:rsidRPr="0065058E" w:rsidRDefault="0065058E" w:rsidP="0065058E">
      <w:pPr>
        <w:tabs>
          <w:tab w:val="left" w:pos="0"/>
        </w:tabs>
        <w:suppressAutoHyphens/>
        <w:rPr>
          <w:i/>
          <w:sz w:val="32"/>
          <w:szCs w:val="32"/>
          <w:vertAlign w:val="superscript"/>
          <w:lang w:val="ru-RU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65058E" w:rsidRPr="00971763" w:rsidTr="0065058E">
        <w:tc>
          <w:tcPr>
            <w:tcW w:w="4785" w:type="dxa"/>
            <w:shd w:val="clear" w:color="auto" w:fill="auto"/>
          </w:tcPr>
          <w:p w:rsidR="0065058E" w:rsidRPr="0065058E" w:rsidRDefault="0065058E" w:rsidP="0065058E">
            <w:pPr>
              <w:rPr>
                <w:bCs/>
                <w:lang w:val="ru-RU"/>
              </w:rPr>
            </w:pPr>
            <w:r w:rsidRPr="0065058E">
              <w:rPr>
                <w:bCs/>
                <w:lang w:val="ru-RU"/>
              </w:rPr>
              <w:t>РАССМОТРЕНО</w:t>
            </w:r>
          </w:p>
          <w:p w:rsidR="0065058E" w:rsidRPr="0065058E" w:rsidRDefault="0065058E" w:rsidP="0065058E">
            <w:pPr>
              <w:tabs>
                <w:tab w:val="left" w:pos="-284"/>
              </w:tabs>
              <w:rPr>
                <w:lang w:val="ru-RU"/>
              </w:rPr>
            </w:pPr>
            <w:r w:rsidRPr="0065058E">
              <w:rPr>
                <w:lang w:val="ru-RU"/>
              </w:rPr>
              <w:t>на заседании предметно-цикловой</w:t>
            </w:r>
          </w:p>
          <w:p w:rsidR="0065058E" w:rsidRPr="0065058E" w:rsidRDefault="0065058E" w:rsidP="0065058E">
            <w:pPr>
              <w:tabs>
                <w:tab w:val="left" w:pos="-284"/>
              </w:tabs>
              <w:rPr>
                <w:lang w:val="ru-RU"/>
              </w:rPr>
            </w:pPr>
            <w:r w:rsidRPr="0065058E">
              <w:rPr>
                <w:lang w:val="ru-RU"/>
              </w:rPr>
              <w:t xml:space="preserve">комиссии энергетиков     </w:t>
            </w:r>
          </w:p>
          <w:p w:rsidR="0065058E" w:rsidRPr="0065058E" w:rsidRDefault="00EA2300" w:rsidP="0065058E">
            <w:pPr>
              <w:tabs>
                <w:tab w:val="left" w:pos="-284"/>
              </w:tabs>
              <w:rPr>
                <w:lang w:val="ru-RU"/>
              </w:rPr>
            </w:pPr>
            <w:r>
              <w:rPr>
                <w:lang w:val="ru-RU"/>
              </w:rPr>
              <w:t>Протокол № ___ от ________ 20</w:t>
            </w:r>
            <w:r w:rsidR="00512393">
              <w:rPr>
                <w:lang w:val="ru-RU"/>
              </w:rPr>
              <w:t>____</w:t>
            </w:r>
            <w:r w:rsidR="0065058E" w:rsidRPr="0065058E">
              <w:rPr>
                <w:lang w:val="ru-RU"/>
              </w:rPr>
              <w:t xml:space="preserve"> г.</w:t>
            </w:r>
          </w:p>
          <w:p w:rsidR="0065058E" w:rsidRPr="0065058E" w:rsidRDefault="0065058E" w:rsidP="0065058E">
            <w:pPr>
              <w:tabs>
                <w:tab w:val="left" w:pos="-284"/>
              </w:tabs>
              <w:rPr>
                <w:lang w:val="ru-RU"/>
              </w:rPr>
            </w:pPr>
            <w:r w:rsidRPr="0065058E">
              <w:rPr>
                <w:lang w:val="ru-RU"/>
              </w:rPr>
              <w:t xml:space="preserve">Председатель ПЦК </w:t>
            </w:r>
          </w:p>
          <w:p w:rsidR="0065058E" w:rsidRPr="0065058E" w:rsidRDefault="0065058E" w:rsidP="0065058E">
            <w:pPr>
              <w:rPr>
                <w:bCs/>
                <w:lang w:val="ru-RU"/>
              </w:rPr>
            </w:pPr>
            <w:r w:rsidRPr="0065058E">
              <w:rPr>
                <w:lang w:val="ru-RU"/>
              </w:rPr>
              <w:t>________________</w:t>
            </w:r>
            <w:r w:rsidR="00512393">
              <w:rPr>
                <w:lang w:val="ru-RU"/>
              </w:rPr>
              <w:t>________________</w:t>
            </w:r>
          </w:p>
          <w:p w:rsidR="0065058E" w:rsidRPr="0065058E" w:rsidRDefault="0065058E" w:rsidP="0065058E">
            <w:pPr>
              <w:tabs>
                <w:tab w:val="left" w:pos="0"/>
              </w:tabs>
              <w:suppressAutoHyphens/>
              <w:rPr>
                <w:sz w:val="32"/>
                <w:szCs w:val="32"/>
                <w:lang w:val="ru-RU"/>
              </w:rPr>
            </w:pPr>
          </w:p>
          <w:p w:rsidR="0065058E" w:rsidRPr="0065058E" w:rsidRDefault="0065058E" w:rsidP="0065058E">
            <w:pPr>
              <w:tabs>
                <w:tab w:val="left" w:pos="0"/>
              </w:tabs>
              <w:suppressAutoHyphens/>
              <w:rPr>
                <w:sz w:val="32"/>
                <w:szCs w:val="32"/>
                <w:lang w:val="ru-RU"/>
              </w:rPr>
            </w:pPr>
          </w:p>
        </w:tc>
        <w:tc>
          <w:tcPr>
            <w:tcW w:w="4786" w:type="dxa"/>
            <w:shd w:val="clear" w:color="auto" w:fill="auto"/>
          </w:tcPr>
          <w:p w:rsidR="0065058E" w:rsidRPr="0065058E" w:rsidRDefault="0065058E" w:rsidP="0065058E">
            <w:pPr>
              <w:tabs>
                <w:tab w:val="left" w:pos="0"/>
              </w:tabs>
              <w:suppressAutoHyphens/>
              <w:rPr>
                <w:lang w:val="ru-RU"/>
              </w:rPr>
            </w:pPr>
            <w:r w:rsidRPr="0065058E">
              <w:rPr>
                <w:lang w:val="ru-RU"/>
              </w:rPr>
              <w:t>ОДОБРЕНО И РЕКОМЕНДОВАНО</w:t>
            </w:r>
          </w:p>
          <w:p w:rsidR="0065058E" w:rsidRPr="0065058E" w:rsidRDefault="0065058E" w:rsidP="0065058E">
            <w:pPr>
              <w:tabs>
                <w:tab w:val="left" w:pos="0"/>
              </w:tabs>
              <w:suppressAutoHyphens/>
              <w:rPr>
                <w:lang w:val="ru-RU"/>
              </w:rPr>
            </w:pPr>
            <w:r w:rsidRPr="0065058E">
              <w:rPr>
                <w:lang w:val="ru-RU"/>
              </w:rPr>
              <w:t>Методическим советом ГАПОУ РС(Я) ЯПТ</w:t>
            </w:r>
          </w:p>
          <w:p w:rsidR="0065058E" w:rsidRPr="0065058E" w:rsidRDefault="0065058E" w:rsidP="0065058E">
            <w:pPr>
              <w:tabs>
                <w:tab w:val="left" w:pos="-284"/>
              </w:tabs>
              <w:rPr>
                <w:lang w:val="ru-RU"/>
              </w:rPr>
            </w:pPr>
            <w:r w:rsidRPr="0065058E">
              <w:rPr>
                <w:lang w:val="ru-RU"/>
              </w:rPr>
              <w:t>Протокол № ___ от ________ 20</w:t>
            </w:r>
            <w:r w:rsidR="00512393">
              <w:rPr>
                <w:lang w:val="ru-RU"/>
              </w:rPr>
              <w:t>___</w:t>
            </w:r>
            <w:r w:rsidRPr="0065058E">
              <w:rPr>
                <w:lang w:val="ru-RU"/>
              </w:rPr>
              <w:t xml:space="preserve"> г.</w:t>
            </w:r>
          </w:p>
          <w:p w:rsidR="0065058E" w:rsidRPr="0065058E" w:rsidRDefault="0065058E" w:rsidP="0065058E">
            <w:pPr>
              <w:tabs>
                <w:tab w:val="left" w:pos="-284"/>
              </w:tabs>
              <w:rPr>
                <w:lang w:val="ru-RU"/>
              </w:rPr>
            </w:pPr>
            <w:r w:rsidRPr="0065058E">
              <w:rPr>
                <w:lang w:val="ru-RU"/>
              </w:rPr>
              <w:t>Председатель МС</w:t>
            </w:r>
          </w:p>
          <w:p w:rsidR="0065058E" w:rsidRPr="0065058E" w:rsidRDefault="0065058E" w:rsidP="0065058E">
            <w:pPr>
              <w:rPr>
                <w:bCs/>
                <w:lang w:val="ru-RU"/>
              </w:rPr>
            </w:pPr>
            <w:r w:rsidRPr="0065058E">
              <w:rPr>
                <w:lang w:val="ru-RU"/>
              </w:rPr>
              <w:t>___________________ Филиппов М.И.</w:t>
            </w:r>
          </w:p>
          <w:p w:rsidR="0065058E" w:rsidRPr="0065058E" w:rsidRDefault="0065058E" w:rsidP="0065058E">
            <w:pPr>
              <w:tabs>
                <w:tab w:val="left" w:pos="0"/>
              </w:tabs>
              <w:suppressAutoHyphens/>
              <w:rPr>
                <w:lang w:val="ru-RU"/>
              </w:rPr>
            </w:pPr>
          </w:p>
        </w:tc>
      </w:tr>
    </w:tbl>
    <w:p w:rsidR="00990401" w:rsidRDefault="00990401" w:rsidP="00990401">
      <w:pPr>
        <w:widowControl/>
        <w:rPr>
          <w:sz w:val="28"/>
          <w:lang w:val="ru-RU"/>
        </w:rPr>
        <w:sectPr w:rsidR="00990401" w:rsidSect="00885C2B">
          <w:footerReference w:type="default" r:id="rId9"/>
          <w:pgSz w:w="11910" w:h="16840"/>
          <w:pgMar w:top="568" w:right="460" w:bottom="280" w:left="1680" w:header="0" w:footer="0" w:gutter="0"/>
          <w:cols w:space="720"/>
          <w:titlePg/>
          <w:docGrid w:linePitch="299"/>
        </w:sectPr>
      </w:pPr>
    </w:p>
    <w:p w:rsidR="00990401" w:rsidRDefault="00990401" w:rsidP="00990401">
      <w:pPr>
        <w:pStyle w:val="a7"/>
        <w:rPr>
          <w:sz w:val="20"/>
          <w:lang w:val="ru-RU"/>
        </w:rPr>
      </w:pPr>
    </w:p>
    <w:p w:rsidR="00990401" w:rsidRDefault="00990401" w:rsidP="00990401">
      <w:pPr>
        <w:pStyle w:val="a7"/>
        <w:rPr>
          <w:sz w:val="20"/>
          <w:lang w:val="ru-RU"/>
        </w:rPr>
      </w:pPr>
    </w:p>
    <w:p w:rsidR="00990401" w:rsidRDefault="00990401" w:rsidP="00990401">
      <w:pPr>
        <w:pStyle w:val="a7"/>
        <w:rPr>
          <w:sz w:val="20"/>
          <w:lang w:val="ru-RU"/>
        </w:rPr>
      </w:pPr>
    </w:p>
    <w:p w:rsidR="00990401" w:rsidRDefault="00990401" w:rsidP="00990401">
      <w:pPr>
        <w:pStyle w:val="a7"/>
        <w:rPr>
          <w:sz w:val="20"/>
          <w:lang w:val="ru-RU"/>
        </w:rPr>
      </w:pPr>
    </w:p>
    <w:p w:rsidR="00990401" w:rsidRDefault="00990401" w:rsidP="00990401">
      <w:pPr>
        <w:pStyle w:val="a7"/>
        <w:rPr>
          <w:sz w:val="20"/>
          <w:lang w:val="ru-RU"/>
        </w:rPr>
      </w:pPr>
    </w:p>
    <w:p w:rsidR="00990401" w:rsidRDefault="00990401" w:rsidP="00990401">
      <w:pPr>
        <w:pStyle w:val="a7"/>
        <w:rPr>
          <w:sz w:val="20"/>
          <w:lang w:val="ru-RU"/>
        </w:rPr>
      </w:pPr>
    </w:p>
    <w:p w:rsidR="00990401" w:rsidRDefault="00990401" w:rsidP="00990401">
      <w:pPr>
        <w:pStyle w:val="a7"/>
        <w:rPr>
          <w:sz w:val="20"/>
          <w:lang w:val="ru-RU"/>
        </w:rPr>
      </w:pPr>
    </w:p>
    <w:p w:rsidR="00990401" w:rsidRDefault="00990401" w:rsidP="00990401">
      <w:pPr>
        <w:pStyle w:val="a7"/>
        <w:rPr>
          <w:sz w:val="20"/>
          <w:lang w:val="ru-RU"/>
        </w:rPr>
      </w:pPr>
    </w:p>
    <w:p w:rsidR="00990401" w:rsidRDefault="00990401" w:rsidP="00990401">
      <w:pPr>
        <w:pStyle w:val="a7"/>
        <w:rPr>
          <w:sz w:val="20"/>
          <w:lang w:val="ru-RU"/>
        </w:rPr>
      </w:pPr>
    </w:p>
    <w:p w:rsidR="00990401" w:rsidRDefault="00990401" w:rsidP="00990401">
      <w:pPr>
        <w:pStyle w:val="a7"/>
        <w:spacing w:before="207"/>
        <w:ind w:left="4210" w:right="3218"/>
        <w:jc w:val="center"/>
      </w:pPr>
      <w:bookmarkStart w:id="0" w:name="09-ОП04_Основы_материаловедения_(1)"/>
      <w:bookmarkEnd w:id="0"/>
      <w:r>
        <w:t>СОДЕРЖАНИЕ</w:t>
      </w:r>
    </w:p>
    <w:p w:rsidR="00990401" w:rsidRDefault="00990401" w:rsidP="00990401">
      <w:pPr>
        <w:pStyle w:val="a7"/>
        <w:rPr>
          <w:sz w:val="20"/>
        </w:rPr>
      </w:pPr>
    </w:p>
    <w:p w:rsidR="00990401" w:rsidRDefault="00990401" w:rsidP="00990401">
      <w:pPr>
        <w:pStyle w:val="a7"/>
        <w:rPr>
          <w:sz w:val="20"/>
        </w:rPr>
      </w:pPr>
    </w:p>
    <w:p w:rsidR="00990401" w:rsidRDefault="00990401" w:rsidP="00990401">
      <w:pPr>
        <w:pStyle w:val="a7"/>
        <w:spacing w:before="8"/>
        <w:rPr>
          <w:sz w:val="10"/>
        </w:rPr>
      </w:pPr>
    </w:p>
    <w:tbl>
      <w:tblPr>
        <w:tblStyle w:val="TableNormal"/>
        <w:tblW w:w="0" w:type="auto"/>
        <w:tblInd w:w="101" w:type="dxa"/>
        <w:tblBorders>
          <w:insideH w:val="nil"/>
          <w:insideV w:val="nil"/>
        </w:tblBorders>
        <w:tblLayout w:type="fixed"/>
        <w:tblLook w:val="01E0"/>
      </w:tblPr>
      <w:tblGrid>
        <w:gridCol w:w="8018"/>
        <w:gridCol w:w="1012"/>
      </w:tblGrid>
      <w:tr w:rsidR="00990401" w:rsidTr="00990401">
        <w:trPr>
          <w:trHeight w:hRule="exact" w:val="328"/>
        </w:trPr>
        <w:tc>
          <w:tcPr>
            <w:tcW w:w="8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0401" w:rsidRDefault="00990401" w:rsidP="00DC5180">
            <w:pPr>
              <w:pStyle w:val="TableParagraph"/>
              <w:spacing w:line="245" w:lineRule="exact"/>
              <w:ind w:left="2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1. </w:t>
            </w:r>
            <w:r w:rsidR="00DC5180">
              <w:rPr>
                <w:sz w:val="24"/>
                <w:lang w:val="ru-RU"/>
              </w:rPr>
              <w:t>Паспорт</w:t>
            </w:r>
            <w:r w:rsidR="00971763">
              <w:rPr>
                <w:sz w:val="24"/>
                <w:lang w:val="ru-RU"/>
              </w:rPr>
              <w:t xml:space="preserve"> адаптированной </w:t>
            </w:r>
            <w:r w:rsidR="00DC518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программы учебной дисциплины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0401" w:rsidRDefault="00990401">
            <w:pPr>
              <w:pStyle w:val="TableParagraph"/>
              <w:spacing w:line="245" w:lineRule="exact"/>
              <w:ind w:left="63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90401" w:rsidTr="00990401">
        <w:trPr>
          <w:trHeight w:hRule="exact" w:val="414"/>
        </w:trPr>
        <w:tc>
          <w:tcPr>
            <w:tcW w:w="8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0401" w:rsidRDefault="00990401">
            <w:pPr>
              <w:pStyle w:val="TableParagraph"/>
              <w:spacing w:before="56"/>
              <w:ind w:left="2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 Структура и содержание учебной дисциплины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0401" w:rsidRPr="00257EDD" w:rsidRDefault="00257EDD">
            <w:pPr>
              <w:pStyle w:val="TableParagraph"/>
              <w:spacing w:before="56"/>
              <w:ind w:left="63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</w:tr>
      <w:tr w:rsidR="00990401" w:rsidTr="00990401">
        <w:trPr>
          <w:trHeight w:hRule="exact" w:val="436"/>
        </w:trPr>
        <w:tc>
          <w:tcPr>
            <w:tcW w:w="8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0401" w:rsidRDefault="00990401" w:rsidP="00D5118B">
            <w:pPr>
              <w:pStyle w:val="TableParagraph"/>
              <w:spacing w:before="55"/>
              <w:ind w:left="200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r w:rsidR="00D5118B">
              <w:rPr>
                <w:sz w:val="24"/>
                <w:lang w:val="ru-RU"/>
              </w:rPr>
              <w:t>У</w:t>
            </w:r>
            <w:proofErr w:type="spellStart"/>
            <w:r>
              <w:rPr>
                <w:sz w:val="24"/>
              </w:rPr>
              <w:t>словия</w:t>
            </w:r>
            <w:proofErr w:type="spellEnd"/>
            <w:r w:rsidR="00971763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 w:rsidR="00971763">
              <w:rPr>
                <w:sz w:val="24"/>
                <w:lang w:val="ru-RU"/>
              </w:rPr>
              <w:t xml:space="preserve">  адаптированной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0401" w:rsidRPr="00CD3E5B" w:rsidRDefault="00CD3E5B">
            <w:pPr>
              <w:pStyle w:val="TableParagraph"/>
              <w:spacing w:before="55"/>
              <w:ind w:left="57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</w:tr>
      <w:tr w:rsidR="00990401" w:rsidTr="00990401">
        <w:trPr>
          <w:trHeight w:hRule="exact" w:val="349"/>
        </w:trPr>
        <w:tc>
          <w:tcPr>
            <w:tcW w:w="8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0401" w:rsidRDefault="00990401">
            <w:pPr>
              <w:pStyle w:val="TableParagraph"/>
              <w:spacing w:before="78"/>
              <w:ind w:left="2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 Контроль и оценка результатов освоения учебной дисциплины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0401" w:rsidRPr="00CD3E5B" w:rsidRDefault="00CD3E5B">
            <w:pPr>
              <w:pStyle w:val="TableParagraph"/>
              <w:spacing w:before="78"/>
              <w:ind w:left="57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</w:tr>
    </w:tbl>
    <w:p w:rsidR="00990401" w:rsidRDefault="00990401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Pr="00522F7D" w:rsidRDefault="00522F7D" w:rsidP="00990401">
      <w:pPr>
        <w:widowControl/>
        <w:rPr>
          <w:sz w:val="24"/>
          <w:lang w:val="ru-RU"/>
        </w:rPr>
        <w:sectPr w:rsidR="00522F7D" w:rsidRPr="00522F7D">
          <w:pgSz w:w="11910" w:h="16840"/>
          <w:pgMar w:top="0" w:right="1260" w:bottom="1220" w:left="1400" w:header="0" w:footer="1037" w:gutter="0"/>
          <w:cols w:space="720"/>
        </w:sectPr>
      </w:pPr>
    </w:p>
    <w:p w:rsidR="00FD2F3D" w:rsidRPr="00FD2F3D" w:rsidRDefault="005077D6" w:rsidP="0049259C">
      <w:pPr>
        <w:pStyle w:val="51"/>
        <w:numPr>
          <w:ilvl w:val="1"/>
          <w:numId w:val="1"/>
        </w:numPr>
        <w:tabs>
          <w:tab w:val="left" w:pos="997"/>
        </w:tabs>
        <w:spacing w:before="0"/>
        <w:ind w:right="762" w:hanging="3228"/>
        <w:jc w:val="center"/>
        <w:rPr>
          <w:u w:val="single"/>
          <w:lang w:val="ru-RU"/>
        </w:rPr>
      </w:pPr>
      <w:r>
        <w:rPr>
          <w:lang w:val="ru-RU"/>
        </w:rPr>
        <w:lastRenderedPageBreak/>
        <w:t xml:space="preserve">ПАСПОРТ </w:t>
      </w:r>
      <w:r w:rsidR="00971763">
        <w:rPr>
          <w:lang w:val="ru-RU"/>
        </w:rPr>
        <w:t xml:space="preserve"> АДАПТИРОВАННОЙ </w:t>
      </w:r>
      <w:r w:rsidR="00990401">
        <w:rPr>
          <w:lang w:val="ru-RU"/>
        </w:rPr>
        <w:t xml:space="preserve">ПРОГРАММЫ УЧЕБНОЙ </w:t>
      </w:r>
      <w:r w:rsidR="00F54B22">
        <w:rPr>
          <w:lang w:val="ru-RU"/>
        </w:rPr>
        <w:t xml:space="preserve"> Д</w:t>
      </w:r>
      <w:r w:rsidR="00990401">
        <w:rPr>
          <w:lang w:val="ru-RU"/>
        </w:rPr>
        <w:t>ИСЦИПЛИНЫ</w:t>
      </w:r>
    </w:p>
    <w:p w:rsidR="00990401" w:rsidRPr="005077D6" w:rsidRDefault="00FD2F3D" w:rsidP="0049259C">
      <w:pPr>
        <w:pStyle w:val="51"/>
        <w:tabs>
          <w:tab w:val="left" w:pos="997"/>
        </w:tabs>
        <w:spacing w:before="0"/>
        <w:ind w:left="0" w:right="762"/>
        <w:jc w:val="center"/>
        <w:rPr>
          <w:u w:val="single"/>
          <w:lang w:val="ru-RU"/>
        </w:rPr>
      </w:pPr>
      <w:r>
        <w:rPr>
          <w:u w:val="single"/>
          <w:lang w:val="ru-RU"/>
        </w:rPr>
        <w:t>Основы м</w:t>
      </w:r>
      <w:r w:rsidR="005077D6" w:rsidRPr="005077D6">
        <w:rPr>
          <w:u w:val="single"/>
          <w:lang w:val="ru-RU"/>
        </w:rPr>
        <w:t>атериаловедени</w:t>
      </w:r>
      <w:r>
        <w:rPr>
          <w:u w:val="single"/>
          <w:lang w:val="ru-RU"/>
        </w:rPr>
        <w:t>я</w:t>
      </w:r>
    </w:p>
    <w:p w:rsidR="00522F7D" w:rsidRDefault="00522F7D" w:rsidP="00020196">
      <w:pPr>
        <w:pStyle w:val="ab"/>
        <w:spacing w:before="143"/>
        <w:ind w:left="0" w:firstLine="0"/>
        <w:rPr>
          <w:b/>
          <w:lang w:val="ru-RU"/>
        </w:rPr>
      </w:pPr>
    </w:p>
    <w:p w:rsidR="00990401" w:rsidRPr="003779BD" w:rsidRDefault="0065058E" w:rsidP="00020196">
      <w:pPr>
        <w:pStyle w:val="ab"/>
        <w:spacing w:before="143"/>
        <w:ind w:left="0" w:firstLine="0"/>
        <w:rPr>
          <w:b/>
          <w:lang w:val="ru-RU"/>
        </w:rPr>
      </w:pPr>
      <w:r w:rsidRPr="003779BD">
        <w:rPr>
          <w:b/>
          <w:lang w:val="ru-RU"/>
        </w:rPr>
        <w:t xml:space="preserve">1.1. </w:t>
      </w:r>
      <w:r w:rsidR="00990401" w:rsidRPr="003779BD">
        <w:rPr>
          <w:b/>
          <w:lang w:val="ru-RU"/>
        </w:rPr>
        <w:t xml:space="preserve">Область применения </w:t>
      </w:r>
      <w:r w:rsidR="00971763">
        <w:rPr>
          <w:b/>
          <w:lang w:val="ru-RU"/>
        </w:rPr>
        <w:t xml:space="preserve"> адаптированной </w:t>
      </w:r>
      <w:r w:rsidR="00990401" w:rsidRPr="003779BD">
        <w:rPr>
          <w:b/>
          <w:lang w:val="ru-RU"/>
        </w:rPr>
        <w:t>программы</w:t>
      </w:r>
    </w:p>
    <w:p w:rsidR="0019501F" w:rsidRPr="00FD2F3D" w:rsidRDefault="00971763" w:rsidP="00FD2F3D">
      <w:pPr>
        <w:pStyle w:val="ab"/>
        <w:spacing w:before="0"/>
        <w:ind w:left="0" w:right="105" w:firstLine="0"/>
        <w:jc w:val="both"/>
        <w:rPr>
          <w:b/>
          <w:lang w:val="ru-RU"/>
        </w:rPr>
      </w:pPr>
      <w:r w:rsidRPr="00971763">
        <w:rPr>
          <w:lang w:val="ru-RU"/>
        </w:rPr>
        <w:t>Адаптированная</w:t>
      </w:r>
      <w:r>
        <w:rPr>
          <w:lang w:val="ru-RU"/>
        </w:rPr>
        <w:t xml:space="preserve"> п</w:t>
      </w:r>
      <w:r w:rsidR="00FD2F3D" w:rsidRPr="00FD2F3D">
        <w:rPr>
          <w:lang w:val="ru-RU"/>
        </w:rPr>
        <w:t xml:space="preserve">рограмма  учебной дисциплины является частью программы подготовки квалифицированных рабочих, служащих по профессии среднего профессионального образования (далее - СПО)  </w:t>
      </w:r>
      <w:r w:rsidR="00FD2F3D" w:rsidRPr="00FD2F3D">
        <w:rPr>
          <w:bCs/>
          <w:lang w:val="ru-RU"/>
        </w:rPr>
        <w:t>15.01.20. Слесарь по контрольно-измерительным приборам и автоматике</w:t>
      </w:r>
    </w:p>
    <w:p w:rsidR="0049259C" w:rsidRDefault="0049259C" w:rsidP="00020196">
      <w:pPr>
        <w:pStyle w:val="ab"/>
        <w:spacing w:before="0"/>
        <w:ind w:left="0" w:right="105" w:firstLine="0"/>
        <w:jc w:val="both"/>
        <w:rPr>
          <w:b/>
          <w:lang w:val="ru-RU"/>
        </w:rPr>
      </w:pPr>
    </w:p>
    <w:p w:rsidR="00020196" w:rsidRPr="003779BD" w:rsidRDefault="0065058E" w:rsidP="00020196">
      <w:pPr>
        <w:pStyle w:val="ab"/>
        <w:spacing w:before="0"/>
        <w:ind w:left="0" w:right="105" w:firstLine="0"/>
        <w:jc w:val="both"/>
        <w:rPr>
          <w:lang w:val="ru-RU"/>
        </w:rPr>
      </w:pPr>
      <w:r w:rsidRPr="003779BD">
        <w:rPr>
          <w:b/>
          <w:lang w:val="ru-RU"/>
        </w:rPr>
        <w:t xml:space="preserve">1.2. </w:t>
      </w:r>
      <w:r w:rsidR="00990401" w:rsidRPr="003779BD">
        <w:rPr>
          <w:b/>
          <w:lang w:val="ru-RU"/>
        </w:rPr>
        <w:t xml:space="preserve">Место дисциплины в структуре основной профессиональной образовательной программы: </w:t>
      </w:r>
      <w:r w:rsidR="00990401" w:rsidRPr="003779BD">
        <w:rPr>
          <w:lang w:val="ru-RU"/>
        </w:rPr>
        <w:t xml:space="preserve">дисциплина входит в </w:t>
      </w:r>
      <w:proofErr w:type="spellStart"/>
      <w:r w:rsidR="00990401" w:rsidRPr="003779BD">
        <w:rPr>
          <w:lang w:val="ru-RU"/>
        </w:rPr>
        <w:t>общепрофессиональныйцикл</w:t>
      </w:r>
      <w:proofErr w:type="spellEnd"/>
      <w:r w:rsidR="00990401" w:rsidRPr="003779BD">
        <w:rPr>
          <w:lang w:val="ru-RU"/>
        </w:rPr>
        <w:t>.</w:t>
      </w:r>
    </w:p>
    <w:p w:rsidR="0049259C" w:rsidRDefault="0049259C" w:rsidP="00020196">
      <w:pPr>
        <w:pStyle w:val="ab"/>
        <w:spacing w:before="0"/>
        <w:ind w:left="0" w:right="105" w:firstLine="0"/>
        <w:jc w:val="both"/>
        <w:rPr>
          <w:b/>
          <w:lang w:val="ru-RU"/>
        </w:rPr>
      </w:pPr>
    </w:p>
    <w:p w:rsidR="0065058E" w:rsidRPr="00020196" w:rsidRDefault="0065058E" w:rsidP="00020196">
      <w:pPr>
        <w:pStyle w:val="ab"/>
        <w:spacing w:before="0"/>
        <w:ind w:left="0" w:right="105" w:firstLine="0"/>
        <w:jc w:val="both"/>
        <w:rPr>
          <w:sz w:val="24"/>
          <w:lang w:val="ru-RU"/>
        </w:rPr>
      </w:pPr>
      <w:r w:rsidRPr="0065058E">
        <w:rPr>
          <w:b/>
          <w:lang w:val="ru-RU"/>
        </w:rPr>
        <w:t>1.3. Цели и задачи учебной дисциплины – требования к результатам освоения дисциплины:</w:t>
      </w:r>
    </w:p>
    <w:p w:rsidR="002F39C4" w:rsidRPr="003779BD" w:rsidRDefault="002F39C4" w:rsidP="0002019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67"/>
        <w:jc w:val="both"/>
        <w:rPr>
          <w:lang w:val="ru-RU"/>
        </w:rPr>
      </w:pPr>
      <w:r w:rsidRPr="003779BD">
        <w:rPr>
          <w:lang w:val="ru-RU"/>
        </w:rPr>
        <w:t xml:space="preserve">- освоение знаний по </w:t>
      </w:r>
      <w:r w:rsidR="00020196" w:rsidRPr="003779BD">
        <w:rPr>
          <w:lang w:val="ru-RU"/>
        </w:rPr>
        <w:t>материаловедению</w:t>
      </w:r>
    </w:p>
    <w:p w:rsidR="002F39C4" w:rsidRPr="003779BD" w:rsidRDefault="002F39C4" w:rsidP="002D1D3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67"/>
        <w:jc w:val="both"/>
        <w:rPr>
          <w:lang w:val="ru-RU"/>
        </w:rPr>
      </w:pPr>
      <w:r w:rsidRPr="003779BD">
        <w:rPr>
          <w:lang w:val="ru-RU"/>
        </w:rPr>
        <w:t xml:space="preserve">- развитие познавательных интересов, интеллектуальных и творческих способностей </w:t>
      </w:r>
    </w:p>
    <w:p w:rsidR="001963C4" w:rsidRPr="003779BD" w:rsidRDefault="002F39C4" w:rsidP="0019501F">
      <w:pPr>
        <w:pStyle w:val="51"/>
        <w:spacing w:before="0"/>
        <w:ind w:left="567"/>
        <w:rPr>
          <w:b w:val="0"/>
          <w:sz w:val="22"/>
          <w:szCs w:val="22"/>
          <w:lang w:val="ru-RU"/>
        </w:rPr>
      </w:pPr>
      <w:r w:rsidRPr="003779BD">
        <w:rPr>
          <w:b w:val="0"/>
          <w:sz w:val="22"/>
          <w:szCs w:val="22"/>
          <w:lang w:val="ru-RU"/>
        </w:rPr>
        <w:t xml:space="preserve">- использование в практической деятельности и в повседневной жизни полученные знания  </w:t>
      </w:r>
    </w:p>
    <w:p w:rsidR="0049259C" w:rsidRDefault="0049259C" w:rsidP="00020196">
      <w:pPr>
        <w:pStyle w:val="a7"/>
        <w:ind w:right="342"/>
        <w:jc w:val="both"/>
        <w:rPr>
          <w:sz w:val="22"/>
          <w:szCs w:val="22"/>
          <w:lang w:val="ru-RU"/>
        </w:rPr>
      </w:pPr>
    </w:p>
    <w:p w:rsidR="0065058E" w:rsidRPr="003779BD" w:rsidRDefault="00990401" w:rsidP="00020196">
      <w:pPr>
        <w:pStyle w:val="a7"/>
        <w:ind w:right="342"/>
        <w:jc w:val="both"/>
        <w:rPr>
          <w:sz w:val="22"/>
          <w:szCs w:val="22"/>
          <w:lang w:val="ru-RU"/>
        </w:rPr>
      </w:pPr>
      <w:r w:rsidRPr="003779BD">
        <w:rPr>
          <w:sz w:val="22"/>
          <w:szCs w:val="22"/>
          <w:lang w:val="ru-RU"/>
        </w:rPr>
        <w:t xml:space="preserve">В результате освоения дисциплины обучающийся </w:t>
      </w:r>
      <w:proofErr w:type="spellStart"/>
      <w:r w:rsidRPr="003779BD">
        <w:rPr>
          <w:sz w:val="22"/>
          <w:szCs w:val="22"/>
          <w:lang w:val="ru-RU"/>
        </w:rPr>
        <w:t>должен</w:t>
      </w:r>
      <w:r w:rsidR="0065058E" w:rsidRPr="003779BD">
        <w:rPr>
          <w:b/>
          <w:sz w:val="22"/>
          <w:szCs w:val="22"/>
          <w:lang w:val="ru-RU"/>
        </w:rPr>
        <w:t>уметь</w:t>
      </w:r>
      <w:proofErr w:type="spellEnd"/>
      <w:r w:rsidR="0065058E" w:rsidRPr="003779BD">
        <w:rPr>
          <w:sz w:val="22"/>
          <w:szCs w:val="22"/>
          <w:lang w:val="ru-RU"/>
        </w:rPr>
        <w:t>:</w:t>
      </w:r>
    </w:p>
    <w:p w:rsidR="000A723D" w:rsidRDefault="0065058E" w:rsidP="0019501F">
      <w:pPr>
        <w:pStyle w:val="ae"/>
        <w:ind w:left="709" w:right="176" w:hanging="142"/>
        <w:jc w:val="both"/>
        <w:rPr>
          <w:rFonts w:ascii="Times New Roman" w:hAnsi="Times New Roman" w:cs="Times New Roman"/>
          <w:sz w:val="22"/>
          <w:szCs w:val="22"/>
        </w:rPr>
      </w:pPr>
      <w:r w:rsidRPr="003779BD">
        <w:rPr>
          <w:rFonts w:ascii="Times New Roman" w:hAnsi="Times New Roman" w:cs="Times New Roman"/>
          <w:sz w:val="22"/>
          <w:szCs w:val="22"/>
        </w:rPr>
        <w:t>- подбирать материалы</w:t>
      </w:r>
      <w:r w:rsidR="000A723D">
        <w:rPr>
          <w:rFonts w:ascii="Times New Roman" w:hAnsi="Times New Roman" w:cs="Times New Roman"/>
          <w:sz w:val="22"/>
          <w:szCs w:val="22"/>
        </w:rPr>
        <w:t xml:space="preserve"> по их назначению и условиям эксплуатации для выполнения работ;</w:t>
      </w:r>
    </w:p>
    <w:p w:rsidR="0065058E" w:rsidRPr="003779BD" w:rsidRDefault="000A723D" w:rsidP="0019501F">
      <w:pPr>
        <w:pStyle w:val="ae"/>
        <w:ind w:left="709" w:right="176" w:hanging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применять материалы при выполнении работ</w:t>
      </w:r>
    </w:p>
    <w:p w:rsidR="0049259C" w:rsidRDefault="0049259C" w:rsidP="00020196">
      <w:pPr>
        <w:pStyle w:val="a7"/>
        <w:ind w:right="342"/>
        <w:jc w:val="both"/>
        <w:rPr>
          <w:sz w:val="22"/>
          <w:szCs w:val="22"/>
          <w:lang w:val="ru-RU"/>
        </w:rPr>
      </w:pPr>
    </w:p>
    <w:p w:rsidR="0065058E" w:rsidRPr="003779BD" w:rsidRDefault="0065058E" w:rsidP="00020196">
      <w:pPr>
        <w:pStyle w:val="a7"/>
        <w:ind w:right="342"/>
        <w:jc w:val="both"/>
        <w:rPr>
          <w:sz w:val="22"/>
          <w:szCs w:val="22"/>
          <w:lang w:val="ru-RU"/>
        </w:rPr>
      </w:pPr>
      <w:r w:rsidRPr="003779BD">
        <w:rPr>
          <w:sz w:val="22"/>
          <w:szCs w:val="22"/>
          <w:lang w:val="ru-RU"/>
        </w:rPr>
        <w:t xml:space="preserve">В результате освоения дисциплины обучающийся должен </w:t>
      </w:r>
      <w:r w:rsidRPr="003779BD">
        <w:rPr>
          <w:b/>
          <w:sz w:val="22"/>
          <w:szCs w:val="22"/>
          <w:lang w:val="ru-RU"/>
        </w:rPr>
        <w:t>знать:</w:t>
      </w:r>
    </w:p>
    <w:p w:rsidR="0049259C" w:rsidRDefault="000A723D" w:rsidP="00A9765B">
      <w:pPr>
        <w:pStyle w:val="af"/>
        <w:ind w:left="709"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общие сведения о строении материалов;</w:t>
      </w:r>
    </w:p>
    <w:p w:rsidR="000A723D" w:rsidRDefault="000A723D" w:rsidP="00A9765B">
      <w:pPr>
        <w:pStyle w:val="af"/>
        <w:ind w:left="709"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общие сведения о </w:t>
      </w:r>
      <w:proofErr w:type="spellStart"/>
      <w:r>
        <w:rPr>
          <w:rFonts w:ascii="Times New Roman" w:hAnsi="Times New Roman"/>
        </w:rPr>
        <w:t>полупроводниковаых</w:t>
      </w:r>
      <w:proofErr w:type="spellEnd"/>
      <w:r>
        <w:rPr>
          <w:rFonts w:ascii="Times New Roman" w:hAnsi="Times New Roman"/>
        </w:rPr>
        <w:t>, проводниковых, диэлектрических и магнитных материалах и изделиях;</w:t>
      </w:r>
    </w:p>
    <w:p w:rsidR="000A723D" w:rsidRDefault="000A723D" w:rsidP="00A9765B">
      <w:pPr>
        <w:pStyle w:val="af"/>
        <w:ind w:left="709"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сведения об </w:t>
      </w:r>
      <w:proofErr w:type="spellStart"/>
      <w:r>
        <w:rPr>
          <w:rFonts w:ascii="Times New Roman" w:hAnsi="Times New Roman"/>
        </w:rPr>
        <w:t>электромонтажныхизделиях</w:t>
      </w:r>
      <w:proofErr w:type="spellEnd"/>
      <w:r>
        <w:rPr>
          <w:rFonts w:ascii="Times New Roman" w:hAnsi="Times New Roman"/>
        </w:rPr>
        <w:t>.</w:t>
      </w:r>
    </w:p>
    <w:p w:rsidR="000A723D" w:rsidRDefault="000A723D" w:rsidP="00A9765B">
      <w:pPr>
        <w:pStyle w:val="af"/>
        <w:ind w:left="709"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назначение, виды и свойства материалов;</w:t>
      </w:r>
    </w:p>
    <w:p w:rsidR="000A723D" w:rsidRDefault="000A723D" w:rsidP="00A9765B">
      <w:pPr>
        <w:pStyle w:val="af"/>
        <w:ind w:left="709"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номенклатуру закладных и установочных изделий;</w:t>
      </w:r>
    </w:p>
    <w:p w:rsidR="000A723D" w:rsidRDefault="000A723D" w:rsidP="00A9765B">
      <w:pPr>
        <w:pStyle w:val="af"/>
        <w:ind w:left="709"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общую классификацию материалов, их характерные свойства и области применения.</w:t>
      </w:r>
    </w:p>
    <w:p w:rsidR="000A723D" w:rsidRDefault="000A723D" w:rsidP="00020196">
      <w:pPr>
        <w:pStyle w:val="af"/>
        <w:jc w:val="both"/>
        <w:rPr>
          <w:rFonts w:ascii="Times New Roman" w:hAnsi="Times New Roman"/>
        </w:rPr>
      </w:pPr>
    </w:p>
    <w:p w:rsidR="00522F7D" w:rsidRDefault="00522F7D" w:rsidP="00020196">
      <w:pPr>
        <w:pStyle w:val="af"/>
        <w:jc w:val="both"/>
        <w:rPr>
          <w:rFonts w:ascii="Times New Roman" w:hAnsi="Times New Roman"/>
        </w:rPr>
      </w:pPr>
    </w:p>
    <w:p w:rsidR="002F39C4" w:rsidRDefault="002F39C4" w:rsidP="00020196">
      <w:pPr>
        <w:pStyle w:val="af"/>
        <w:jc w:val="both"/>
        <w:rPr>
          <w:rFonts w:ascii="Times New Roman" w:hAnsi="Times New Roman"/>
        </w:rPr>
      </w:pPr>
      <w:r w:rsidRPr="003779BD">
        <w:rPr>
          <w:rFonts w:ascii="Times New Roman" w:hAnsi="Times New Roman"/>
        </w:rPr>
        <w:t>В результате изучения дисциплины студент должен освоить профессиональные компетенции:</w:t>
      </w:r>
    </w:p>
    <w:p w:rsidR="003779BD" w:rsidRPr="003779BD" w:rsidRDefault="003779BD" w:rsidP="00020196">
      <w:pPr>
        <w:pStyle w:val="af"/>
        <w:jc w:val="both"/>
        <w:rPr>
          <w:rFonts w:ascii="Times New Roman" w:hAnsi="Times New Roman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349"/>
      </w:tblGrid>
      <w:tr w:rsidR="0049259C" w:rsidRPr="00971763" w:rsidTr="0049259C">
        <w:tc>
          <w:tcPr>
            <w:tcW w:w="10349" w:type="dxa"/>
          </w:tcPr>
          <w:p w:rsidR="0049259C" w:rsidRPr="0049259C" w:rsidRDefault="0049259C" w:rsidP="00A9765B">
            <w:pPr>
              <w:spacing w:line="276" w:lineRule="auto"/>
              <w:jc w:val="both"/>
              <w:rPr>
                <w:lang w:val="ru-RU"/>
              </w:rPr>
            </w:pPr>
            <w:r w:rsidRPr="0049259C">
              <w:rPr>
                <w:lang w:val="ru-RU"/>
              </w:rPr>
              <w:t>ПК.1.1. Выполнять слесарную обработку деталей по 11 – 12 квалитетам (4 – 5)  подгонкой и доводкой деталей.</w:t>
            </w:r>
          </w:p>
        </w:tc>
      </w:tr>
      <w:tr w:rsidR="0049259C" w:rsidRPr="00971763" w:rsidTr="0049259C">
        <w:tc>
          <w:tcPr>
            <w:tcW w:w="10349" w:type="dxa"/>
          </w:tcPr>
          <w:p w:rsidR="0049259C" w:rsidRPr="0049259C" w:rsidRDefault="0049259C" w:rsidP="00A9765B">
            <w:pPr>
              <w:spacing w:line="276" w:lineRule="auto"/>
              <w:jc w:val="both"/>
              <w:rPr>
                <w:lang w:val="ru-RU"/>
              </w:rPr>
            </w:pPr>
            <w:r w:rsidRPr="0049259C">
              <w:rPr>
                <w:lang w:val="ru-RU"/>
              </w:rPr>
              <w:t>ПК 1.2. Навивать пружины из проволоки в холодном и горячем состоянии.</w:t>
            </w:r>
          </w:p>
        </w:tc>
      </w:tr>
      <w:tr w:rsidR="0049259C" w:rsidRPr="00971763" w:rsidTr="0049259C">
        <w:tc>
          <w:tcPr>
            <w:tcW w:w="10349" w:type="dxa"/>
          </w:tcPr>
          <w:p w:rsidR="0049259C" w:rsidRPr="0049259C" w:rsidRDefault="0049259C" w:rsidP="00A9765B">
            <w:pPr>
              <w:spacing w:line="276" w:lineRule="auto"/>
              <w:jc w:val="both"/>
              <w:rPr>
                <w:bCs/>
                <w:i/>
                <w:lang w:val="ru-RU"/>
              </w:rPr>
            </w:pPr>
            <w:r w:rsidRPr="0049259C">
              <w:rPr>
                <w:bCs/>
                <w:lang w:val="ru-RU"/>
              </w:rPr>
              <w:t xml:space="preserve">ПК 1.3. Производить </w:t>
            </w:r>
            <w:proofErr w:type="spellStart"/>
            <w:r w:rsidRPr="0049259C">
              <w:rPr>
                <w:bCs/>
                <w:lang w:val="ru-RU"/>
              </w:rPr>
              <w:t>слесарно</w:t>
            </w:r>
            <w:proofErr w:type="spellEnd"/>
            <w:r w:rsidRPr="0049259C">
              <w:rPr>
                <w:bCs/>
                <w:lang w:val="ru-RU"/>
              </w:rPr>
              <w:t xml:space="preserve"> – сборочные работы</w:t>
            </w:r>
          </w:p>
        </w:tc>
      </w:tr>
      <w:tr w:rsidR="0049259C" w:rsidRPr="00971763" w:rsidTr="0049259C">
        <w:tc>
          <w:tcPr>
            <w:tcW w:w="10349" w:type="dxa"/>
          </w:tcPr>
          <w:p w:rsidR="0049259C" w:rsidRPr="0049259C" w:rsidRDefault="0049259C" w:rsidP="00A9765B">
            <w:pPr>
              <w:spacing w:line="276" w:lineRule="auto"/>
              <w:jc w:val="both"/>
              <w:rPr>
                <w:lang w:val="ru-RU"/>
              </w:rPr>
            </w:pPr>
            <w:r w:rsidRPr="0049259C">
              <w:rPr>
                <w:lang w:val="ru-RU"/>
              </w:rPr>
              <w:t>ПК 1.4. Выполнять термообработку малоответственных деталей с последующей их доводкой</w:t>
            </w:r>
          </w:p>
        </w:tc>
      </w:tr>
      <w:tr w:rsidR="0049259C" w:rsidRPr="00971763" w:rsidTr="0049259C">
        <w:tc>
          <w:tcPr>
            <w:tcW w:w="10349" w:type="dxa"/>
          </w:tcPr>
          <w:p w:rsidR="0049259C" w:rsidRPr="0049259C" w:rsidRDefault="0049259C" w:rsidP="00A9765B">
            <w:pPr>
              <w:tabs>
                <w:tab w:val="left" w:pos="1932"/>
              </w:tabs>
              <w:jc w:val="both"/>
              <w:rPr>
                <w:lang w:val="ru-RU"/>
              </w:rPr>
            </w:pPr>
            <w:r w:rsidRPr="0049259C">
              <w:rPr>
                <w:lang w:val="ru-RU"/>
              </w:rPr>
              <w:t>ПК 2.1</w:t>
            </w:r>
            <w:proofErr w:type="gramStart"/>
            <w:r w:rsidRPr="0049259C">
              <w:rPr>
                <w:lang w:val="ru-RU"/>
              </w:rPr>
              <w:t xml:space="preserve"> В</w:t>
            </w:r>
            <w:proofErr w:type="gramEnd"/>
            <w:r w:rsidRPr="0049259C">
              <w:rPr>
                <w:lang w:val="ru-RU"/>
              </w:rPr>
              <w:t>ыполнять  пайку различными припоям</w:t>
            </w:r>
          </w:p>
        </w:tc>
      </w:tr>
      <w:tr w:rsidR="0049259C" w:rsidRPr="00971763" w:rsidTr="0049259C">
        <w:tc>
          <w:tcPr>
            <w:tcW w:w="10349" w:type="dxa"/>
          </w:tcPr>
          <w:p w:rsidR="0049259C" w:rsidRPr="0049259C" w:rsidRDefault="0049259C" w:rsidP="00A9765B">
            <w:pPr>
              <w:tabs>
                <w:tab w:val="left" w:pos="1932"/>
              </w:tabs>
              <w:jc w:val="both"/>
              <w:rPr>
                <w:lang w:val="ru-RU"/>
              </w:rPr>
            </w:pPr>
            <w:r w:rsidRPr="0049259C">
              <w:rPr>
                <w:lang w:val="ru-RU"/>
              </w:rPr>
              <w:t>ПК 2.2</w:t>
            </w:r>
            <w:proofErr w:type="gramStart"/>
            <w:r w:rsidRPr="0049259C">
              <w:rPr>
                <w:lang w:val="ru-RU"/>
              </w:rPr>
              <w:t xml:space="preserve"> С</w:t>
            </w:r>
            <w:proofErr w:type="gramEnd"/>
            <w:r w:rsidRPr="0049259C">
              <w:rPr>
                <w:lang w:val="ru-RU"/>
              </w:rPr>
              <w:t>оставлять  схемы соединений  средней сложности  и  осуществлять их монтаж</w:t>
            </w:r>
          </w:p>
        </w:tc>
      </w:tr>
      <w:tr w:rsidR="0049259C" w:rsidRPr="00971763" w:rsidTr="0049259C">
        <w:tc>
          <w:tcPr>
            <w:tcW w:w="10349" w:type="dxa"/>
          </w:tcPr>
          <w:p w:rsidR="0049259C" w:rsidRPr="0049259C" w:rsidRDefault="0049259C" w:rsidP="00A9765B">
            <w:pPr>
              <w:tabs>
                <w:tab w:val="left" w:pos="1932"/>
              </w:tabs>
              <w:jc w:val="both"/>
              <w:rPr>
                <w:lang w:val="ru-RU"/>
              </w:rPr>
            </w:pPr>
            <w:r w:rsidRPr="0049259C">
              <w:rPr>
                <w:lang w:val="ru-RU"/>
              </w:rPr>
              <w:t>ПК 2.3</w:t>
            </w:r>
            <w:proofErr w:type="gramStart"/>
            <w:r w:rsidRPr="0049259C">
              <w:rPr>
                <w:lang w:val="ru-RU"/>
              </w:rPr>
              <w:t xml:space="preserve">  В</w:t>
            </w:r>
            <w:proofErr w:type="gramEnd"/>
            <w:r w:rsidRPr="0049259C">
              <w:rPr>
                <w:lang w:val="ru-RU"/>
              </w:rPr>
              <w:t>ыполнять  монтаж контрольно-измерительных приборов  средней сложности  и  средств автоматики.</w:t>
            </w:r>
          </w:p>
        </w:tc>
      </w:tr>
      <w:tr w:rsidR="0049259C" w:rsidRPr="00971763" w:rsidTr="0049259C">
        <w:tc>
          <w:tcPr>
            <w:tcW w:w="10349" w:type="dxa"/>
          </w:tcPr>
          <w:p w:rsidR="0049259C" w:rsidRPr="0049259C" w:rsidRDefault="0049259C" w:rsidP="00A9765B">
            <w:pPr>
              <w:spacing w:line="276" w:lineRule="auto"/>
              <w:ind w:left="34" w:hanging="34"/>
              <w:jc w:val="both"/>
              <w:rPr>
                <w:lang w:val="ru-RU"/>
              </w:rPr>
            </w:pPr>
            <w:r w:rsidRPr="0049259C">
              <w:rPr>
                <w:lang w:val="ru-RU"/>
              </w:rPr>
              <w:t xml:space="preserve">ПК 3.1. Выполнять ремонт, сборку, регулировку, </w:t>
            </w:r>
            <w:proofErr w:type="spellStart"/>
            <w:r w:rsidRPr="0049259C">
              <w:rPr>
                <w:lang w:val="ru-RU"/>
              </w:rPr>
              <w:t>юстиров-куконтрольно</w:t>
            </w:r>
            <w:proofErr w:type="spellEnd"/>
            <w:r w:rsidRPr="0049259C">
              <w:rPr>
                <w:lang w:val="ru-RU"/>
              </w:rPr>
              <w:t xml:space="preserve"> – </w:t>
            </w:r>
            <w:proofErr w:type="spellStart"/>
            <w:proofErr w:type="gramStart"/>
            <w:r w:rsidRPr="0049259C">
              <w:rPr>
                <w:lang w:val="ru-RU"/>
              </w:rPr>
              <w:t>измеритель-ных</w:t>
            </w:r>
            <w:proofErr w:type="spellEnd"/>
            <w:proofErr w:type="gramEnd"/>
            <w:r w:rsidRPr="0049259C">
              <w:rPr>
                <w:lang w:val="ru-RU"/>
              </w:rPr>
              <w:t xml:space="preserve"> приборов средней </w:t>
            </w:r>
            <w:proofErr w:type="spellStart"/>
            <w:r w:rsidRPr="0049259C">
              <w:rPr>
                <w:lang w:val="ru-RU"/>
              </w:rPr>
              <w:t>слож-ности</w:t>
            </w:r>
            <w:proofErr w:type="spellEnd"/>
            <w:r w:rsidRPr="0049259C">
              <w:rPr>
                <w:lang w:val="ru-RU"/>
              </w:rPr>
              <w:t xml:space="preserve"> и средств автоматики</w:t>
            </w:r>
          </w:p>
        </w:tc>
      </w:tr>
      <w:tr w:rsidR="0049259C" w:rsidRPr="00971763" w:rsidTr="0049259C">
        <w:tc>
          <w:tcPr>
            <w:tcW w:w="10349" w:type="dxa"/>
          </w:tcPr>
          <w:p w:rsidR="0049259C" w:rsidRPr="0049259C" w:rsidRDefault="0049259C" w:rsidP="00A9765B">
            <w:pPr>
              <w:spacing w:line="276" w:lineRule="auto"/>
              <w:ind w:left="34" w:hanging="34"/>
              <w:jc w:val="both"/>
              <w:rPr>
                <w:lang w:val="ru-RU"/>
              </w:rPr>
            </w:pPr>
            <w:r w:rsidRPr="0049259C">
              <w:rPr>
                <w:lang w:val="ru-RU"/>
              </w:rPr>
              <w:t xml:space="preserve">ПК 3.2. Определить причины и устранять неисправности приборов средней сложности </w:t>
            </w:r>
          </w:p>
        </w:tc>
      </w:tr>
      <w:tr w:rsidR="0049259C" w:rsidRPr="00971763" w:rsidTr="0049259C">
        <w:tc>
          <w:tcPr>
            <w:tcW w:w="10349" w:type="dxa"/>
          </w:tcPr>
          <w:p w:rsidR="0049259C" w:rsidRPr="0049259C" w:rsidRDefault="0049259C" w:rsidP="00A9765B">
            <w:pPr>
              <w:spacing w:line="276" w:lineRule="auto"/>
              <w:ind w:left="34" w:hanging="34"/>
              <w:jc w:val="both"/>
              <w:rPr>
                <w:lang w:val="ru-RU"/>
              </w:rPr>
            </w:pPr>
            <w:r w:rsidRPr="0049259C">
              <w:rPr>
                <w:lang w:val="ru-RU"/>
              </w:rPr>
              <w:t xml:space="preserve">ПК 3.3. Проводить испытания отремонтированных </w:t>
            </w:r>
            <w:proofErr w:type="gramStart"/>
            <w:r w:rsidRPr="0049259C">
              <w:rPr>
                <w:lang w:val="ru-RU"/>
              </w:rPr>
              <w:t>контроль-но</w:t>
            </w:r>
            <w:proofErr w:type="gramEnd"/>
            <w:r w:rsidRPr="0049259C">
              <w:rPr>
                <w:lang w:val="ru-RU"/>
              </w:rPr>
              <w:t xml:space="preserve"> – измерительных приборов и систем автоматики.</w:t>
            </w:r>
          </w:p>
        </w:tc>
      </w:tr>
    </w:tbl>
    <w:p w:rsidR="00FD2F3D" w:rsidRDefault="00FD2F3D" w:rsidP="002F39C4">
      <w:pPr>
        <w:pStyle w:val="af"/>
        <w:ind w:left="720"/>
        <w:rPr>
          <w:rFonts w:ascii="Times New Roman" w:hAnsi="Times New Roman"/>
        </w:rPr>
      </w:pPr>
    </w:p>
    <w:p w:rsidR="0049259C" w:rsidRDefault="0049259C" w:rsidP="002F39C4">
      <w:pPr>
        <w:pStyle w:val="af"/>
        <w:ind w:left="720"/>
        <w:rPr>
          <w:rFonts w:ascii="Times New Roman" w:hAnsi="Times New Roman"/>
        </w:rPr>
      </w:pPr>
    </w:p>
    <w:p w:rsidR="00522F7D" w:rsidRDefault="00522F7D" w:rsidP="002F39C4">
      <w:pPr>
        <w:pStyle w:val="af"/>
        <w:ind w:left="720"/>
        <w:rPr>
          <w:rFonts w:ascii="Times New Roman" w:hAnsi="Times New Roman"/>
        </w:rPr>
      </w:pPr>
    </w:p>
    <w:p w:rsidR="00522F7D" w:rsidRDefault="00522F7D" w:rsidP="002F39C4">
      <w:pPr>
        <w:pStyle w:val="af"/>
        <w:ind w:left="720"/>
        <w:rPr>
          <w:rFonts w:ascii="Times New Roman" w:hAnsi="Times New Roman"/>
        </w:rPr>
      </w:pPr>
    </w:p>
    <w:p w:rsidR="00522F7D" w:rsidRDefault="00522F7D" w:rsidP="002F39C4">
      <w:pPr>
        <w:pStyle w:val="af"/>
        <w:ind w:left="720"/>
        <w:rPr>
          <w:rFonts w:ascii="Times New Roman" w:hAnsi="Times New Roman"/>
        </w:rPr>
      </w:pPr>
    </w:p>
    <w:p w:rsidR="002F39C4" w:rsidRDefault="002F39C4" w:rsidP="002F39C4">
      <w:pPr>
        <w:pStyle w:val="af"/>
        <w:ind w:left="720"/>
        <w:rPr>
          <w:rFonts w:ascii="Times New Roman" w:hAnsi="Times New Roman"/>
        </w:rPr>
      </w:pPr>
      <w:r w:rsidRPr="00535000">
        <w:rPr>
          <w:rFonts w:ascii="Times New Roman" w:hAnsi="Times New Roman"/>
        </w:rPr>
        <w:t>Освоение дисциплины направлено на развитие общих компетенций:</w:t>
      </w:r>
    </w:p>
    <w:p w:rsidR="0079164B" w:rsidRPr="00535000" w:rsidRDefault="0079164B" w:rsidP="002F39C4">
      <w:pPr>
        <w:pStyle w:val="af"/>
        <w:ind w:left="720"/>
        <w:rPr>
          <w:rFonts w:ascii="Times New Roman" w:hAnsi="Times New Roman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348"/>
      </w:tblGrid>
      <w:tr w:rsidR="002F39C4" w:rsidRPr="00971763" w:rsidTr="002F39C4">
        <w:tc>
          <w:tcPr>
            <w:tcW w:w="10348" w:type="dxa"/>
            <w:shd w:val="clear" w:color="auto" w:fill="auto"/>
          </w:tcPr>
          <w:p w:rsidR="002F39C4" w:rsidRPr="002F39C4" w:rsidRDefault="002F39C4" w:rsidP="002F39C4">
            <w:pPr>
              <w:rPr>
                <w:lang w:val="ru-RU"/>
              </w:rPr>
            </w:pPr>
            <w:r w:rsidRPr="002F39C4">
              <w:rPr>
                <w:lang w:val="ru-RU"/>
              </w:rPr>
              <w:t>ОК 1. Понимать сущность и социальную значимость будущей профессии, проявлять к ней устойчивый интерес.</w:t>
            </w:r>
          </w:p>
        </w:tc>
      </w:tr>
      <w:tr w:rsidR="002F39C4" w:rsidRPr="00971763" w:rsidTr="002F39C4">
        <w:trPr>
          <w:trHeight w:val="556"/>
        </w:trPr>
        <w:tc>
          <w:tcPr>
            <w:tcW w:w="10348" w:type="dxa"/>
            <w:shd w:val="clear" w:color="auto" w:fill="auto"/>
          </w:tcPr>
          <w:p w:rsidR="002F39C4" w:rsidRPr="002F39C4" w:rsidRDefault="002F39C4" w:rsidP="002F39C4">
            <w:pPr>
              <w:rPr>
                <w:lang w:val="ru-RU"/>
              </w:rPr>
            </w:pPr>
            <w:r w:rsidRPr="002F39C4">
              <w:rPr>
                <w:lang w:val="ru-RU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2F39C4" w:rsidRPr="00971763" w:rsidTr="002F39C4">
        <w:trPr>
          <w:trHeight w:val="495"/>
        </w:trPr>
        <w:tc>
          <w:tcPr>
            <w:tcW w:w="10348" w:type="dxa"/>
            <w:shd w:val="clear" w:color="auto" w:fill="auto"/>
          </w:tcPr>
          <w:p w:rsidR="002F39C4" w:rsidRPr="002F39C4" w:rsidRDefault="002F39C4" w:rsidP="002F39C4">
            <w:pPr>
              <w:rPr>
                <w:lang w:val="ru-RU"/>
              </w:rPr>
            </w:pPr>
            <w:r w:rsidRPr="002F39C4">
              <w:rPr>
                <w:lang w:val="ru-RU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2F39C4" w:rsidRPr="00971763" w:rsidTr="002F39C4">
        <w:tc>
          <w:tcPr>
            <w:tcW w:w="10348" w:type="dxa"/>
            <w:shd w:val="clear" w:color="auto" w:fill="auto"/>
          </w:tcPr>
          <w:p w:rsidR="002F39C4" w:rsidRPr="002F39C4" w:rsidRDefault="002F39C4" w:rsidP="002F39C4">
            <w:pPr>
              <w:rPr>
                <w:lang w:val="ru-RU"/>
              </w:rPr>
            </w:pPr>
            <w:r w:rsidRPr="002F39C4">
              <w:rPr>
                <w:lang w:val="ru-RU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</w:tc>
      </w:tr>
      <w:tr w:rsidR="002F39C4" w:rsidRPr="00971763" w:rsidTr="002F39C4">
        <w:tc>
          <w:tcPr>
            <w:tcW w:w="10348" w:type="dxa"/>
            <w:shd w:val="clear" w:color="auto" w:fill="auto"/>
          </w:tcPr>
          <w:p w:rsidR="002F39C4" w:rsidRPr="002F39C4" w:rsidRDefault="002F39C4" w:rsidP="002F39C4">
            <w:pPr>
              <w:rPr>
                <w:lang w:val="ru-RU"/>
              </w:rPr>
            </w:pPr>
            <w:r w:rsidRPr="002F39C4">
              <w:rPr>
                <w:lang w:val="ru-RU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</w:tr>
      <w:tr w:rsidR="002F39C4" w:rsidRPr="00971763" w:rsidTr="002F39C4">
        <w:tc>
          <w:tcPr>
            <w:tcW w:w="10348" w:type="dxa"/>
            <w:shd w:val="clear" w:color="auto" w:fill="auto"/>
          </w:tcPr>
          <w:p w:rsidR="002F39C4" w:rsidRPr="002F39C4" w:rsidRDefault="002F39C4" w:rsidP="002F39C4">
            <w:pPr>
              <w:rPr>
                <w:lang w:val="ru-RU"/>
              </w:rPr>
            </w:pPr>
            <w:r w:rsidRPr="002F39C4">
              <w:rPr>
                <w:lang w:val="ru-RU"/>
              </w:rPr>
              <w:t>ОК 6. Работать в команде, эффективно общаться с коллегами, руководством, клиентами.</w:t>
            </w:r>
          </w:p>
        </w:tc>
      </w:tr>
      <w:tr w:rsidR="002F39C4" w:rsidRPr="00971763" w:rsidTr="002F39C4">
        <w:tc>
          <w:tcPr>
            <w:tcW w:w="10348" w:type="dxa"/>
            <w:shd w:val="clear" w:color="auto" w:fill="auto"/>
          </w:tcPr>
          <w:p w:rsidR="002F39C4" w:rsidRPr="000866C7" w:rsidRDefault="002F39C4" w:rsidP="002F39C4">
            <w:pPr>
              <w:rPr>
                <w:lang w:val="sah-RU"/>
              </w:rPr>
            </w:pPr>
            <w:r w:rsidRPr="002F39C4">
              <w:rPr>
                <w:lang w:val="ru-RU"/>
              </w:rPr>
              <w:t>ОК 7. Исполнять воинскую обязанность, в том числе с применением полученных профессиональных знаний (для юношей)</w:t>
            </w:r>
          </w:p>
        </w:tc>
      </w:tr>
    </w:tbl>
    <w:p w:rsidR="00A82752" w:rsidRPr="00A82752" w:rsidRDefault="00A82752" w:rsidP="00A82752">
      <w:pPr>
        <w:pStyle w:val="af"/>
        <w:rPr>
          <w:rFonts w:ascii="Times New Roman" w:hAnsi="Times New Roman"/>
          <w:b/>
        </w:rPr>
      </w:pPr>
      <w:r w:rsidRPr="00A82752">
        <w:rPr>
          <w:rFonts w:ascii="Times New Roman" w:hAnsi="Times New Roman"/>
          <w:b/>
        </w:rPr>
        <w:t>Освоение дисциплины направлено на достижение личностных результатов:</w:t>
      </w:r>
    </w:p>
    <w:p w:rsidR="00A82752" w:rsidRDefault="00A82752" w:rsidP="00A82752">
      <w:pPr>
        <w:pStyle w:val="af"/>
        <w:jc w:val="both"/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97"/>
        <w:gridCol w:w="2551"/>
      </w:tblGrid>
      <w:tr w:rsidR="00A82752" w:rsidRPr="00B154B2" w:rsidTr="00A82752">
        <w:tc>
          <w:tcPr>
            <w:tcW w:w="7797" w:type="dxa"/>
          </w:tcPr>
          <w:p w:rsidR="00A82752" w:rsidRPr="00A82752" w:rsidRDefault="00A82752" w:rsidP="00AD204A">
            <w:pPr>
              <w:rPr>
                <w:bCs/>
                <w:lang w:val="ru-RU"/>
              </w:rPr>
            </w:pPr>
            <w:r w:rsidRPr="00A82752">
              <w:rPr>
                <w:lang w:val="ru-RU"/>
              </w:rPr>
              <w:t>Готовый соответствовать ожиданиям работодателей: активный, проектно-мыслящий, эффективно взаимодействующий и сотрудничающий с коллективом, осознанно выполняющий профессиональные требования, ответственный, пунктуальный, дисциплинированный, трудолюбивый, критически мыслящий, демонстрирующий профессиональную жизнестойкость.</w:t>
            </w:r>
          </w:p>
        </w:tc>
        <w:tc>
          <w:tcPr>
            <w:tcW w:w="2551" w:type="dxa"/>
            <w:vAlign w:val="center"/>
          </w:tcPr>
          <w:p w:rsidR="00A82752" w:rsidRPr="00B154B2" w:rsidRDefault="00A82752" w:rsidP="00AD204A">
            <w:pPr>
              <w:ind w:firstLine="33"/>
              <w:jc w:val="center"/>
              <w:rPr>
                <w:b/>
                <w:bCs/>
              </w:rPr>
            </w:pPr>
            <w:r w:rsidRPr="00B154B2">
              <w:rPr>
                <w:b/>
                <w:bCs/>
              </w:rPr>
              <w:t>ЛР</w:t>
            </w:r>
            <w:r>
              <w:rPr>
                <w:b/>
                <w:bCs/>
              </w:rPr>
              <w:t xml:space="preserve"> 13</w:t>
            </w:r>
          </w:p>
        </w:tc>
      </w:tr>
      <w:tr w:rsidR="00A82752" w:rsidRPr="00B154B2" w:rsidTr="00A82752">
        <w:tc>
          <w:tcPr>
            <w:tcW w:w="7797" w:type="dxa"/>
          </w:tcPr>
          <w:p w:rsidR="00A82752" w:rsidRPr="00A82752" w:rsidRDefault="00A82752" w:rsidP="00AD204A">
            <w:pPr>
              <w:rPr>
                <w:bCs/>
                <w:lang w:val="ru-RU"/>
              </w:rPr>
            </w:pPr>
            <w:r w:rsidRPr="00A82752">
              <w:rPr>
                <w:lang w:val="ru-RU"/>
              </w:rPr>
              <w:t>Оценивающий возможные ограничители свободы своего профессионального выбора, предопределенные психофизиологическими особенностями или состоянием здоровья, мотивированный к сохранению здоровья в процессе профессиональной деятельности.</w:t>
            </w:r>
          </w:p>
        </w:tc>
        <w:tc>
          <w:tcPr>
            <w:tcW w:w="2551" w:type="dxa"/>
            <w:vAlign w:val="center"/>
          </w:tcPr>
          <w:p w:rsidR="00A82752" w:rsidRPr="00B154B2" w:rsidRDefault="00A82752" w:rsidP="00AD204A">
            <w:pPr>
              <w:ind w:firstLine="33"/>
              <w:jc w:val="center"/>
              <w:rPr>
                <w:b/>
                <w:bCs/>
              </w:rPr>
            </w:pPr>
            <w:r w:rsidRPr="00B154B2">
              <w:rPr>
                <w:b/>
                <w:bCs/>
              </w:rPr>
              <w:t>ЛР</w:t>
            </w:r>
            <w:r>
              <w:rPr>
                <w:b/>
                <w:bCs/>
              </w:rPr>
              <w:t xml:space="preserve"> 14</w:t>
            </w:r>
          </w:p>
        </w:tc>
      </w:tr>
      <w:tr w:rsidR="00A82752" w:rsidRPr="00B154B2" w:rsidTr="00A82752">
        <w:tc>
          <w:tcPr>
            <w:tcW w:w="7797" w:type="dxa"/>
          </w:tcPr>
          <w:p w:rsidR="00A82752" w:rsidRPr="00A82752" w:rsidRDefault="00A82752" w:rsidP="00AD204A">
            <w:pPr>
              <w:rPr>
                <w:bCs/>
                <w:lang w:val="ru-RU"/>
              </w:rPr>
            </w:pPr>
            <w:r w:rsidRPr="00A82752">
              <w:rPr>
                <w:lang w:val="ru-RU"/>
              </w:rPr>
              <w:t>Готовый к профессиональной конкуренции и конструктивной реакции на критику.</w:t>
            </w:r>
          </w:p>
        </w:tc>
        <w:tc>
          <w:tcPr>
            <w:tcW w:w="2551" w:type="dxa"/>
            <w:vAlign w:val="center"/>
          </w:tcPr>
          <w:p w:rsidR="00A82752" w:rsidRPr="00B154B2" w:rsidRDefault="00A82752" w:rsidP="00AD204A">
            <w:pPr>
              <w:ind w:firstLine="33"/>
              <w:jc w:val="center"/>
              <w:rPr>
                <w:b/>
                <w:bCs/>
              </w:rPr>
            </w:pPr>
            <w:r w:rsidRPr="00B154B2">
              <w:rPr>
                <w:b/>
                <w:bCs/>
              </w:rPr>
              <w:t>ЛР</w:t>
            </w:r>
            <w:r>
              <w:rPr>
                <w:b/>
                <w:bCs/>
              </w:rPr>
              <w:t xml:space="preserve"> 15</w:t>
            </w:r>
          </w:p>
        </w:tc>
      </w:tr>
      <w:tr w:rsidR="00A82752" w:rsidRPr="00B154B2" w:rsidTr="00A82752">
        <w:tc>
          <w:tcPr>
            <w:tcW w:w="7797" w:type="dxa"/>
          </w:tcPr>
          <w:p w:rsidR="00A82752" w:rsidRPr="00A82752" w:rsidRDefault="00A82752" w:rsidP="00AD204A">
            <w:pPr>
              <w:rPr>
                <w:bCs/>
                <w:lang w:val="ru-RU"/>
              </w:rPr>
            </w:pPr>
            <w:r w:rsidRPr="00A82752">
              <w:rPr>
                <w:lang w:val="ru-RU"/>
              </w:rPr>
              <w:t>Ориентирующийся в изменяющемся рынке труда, гибко реагирующий на появление новых форм трудовой деятельности, готовый к их освоению, избегающий безработицы, мотивированный к освоению функционально близких видов профессиональной деятельности, имеющих общие объекты (условия, цели) труда, либо иные схожие характеристики.</w:t>
            </w:r>
          </w:p>
        </w:tc>
        <w:tc>
          <w:tcPr>
            <w:tcW w:w="2551" w:type="dxa"/>
            <w:vAlign w:val="center"/>
          </w:tcPr>
          <w:p w:rsidR="00A82752" w:rsidRPr="00B154B2" w:rsidRDefault="00A82752" w:rsidP="00AD204A">
            <w:pPr>
              <w:ind w:firstLine="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ЛР 16</w:t>
            </w:r>
          </w:p>
        </w:tc>
      </w:tr>
      <w:tr w:rsidR="00A82752" w:rsidRPr="00B154B2" w:rsidTr="00A82752">
        <w:tc>
          <w:tcPr>
            <w:tcW w:w="7797" w:type="dxa"/>
          </w:tcPr>
          <w:p w:rsidR="00A82752" w:rsidRPr="00A82752" w:rsidRDefault="00A82752" w:rsidP="00AD204A">
            <w:pPr>
              <w:rPr>
                <w:bCs/>
                <w:lang w:val="ru-RU"/>
              </w:rPr>
            </w:pPr>
            <w:r w:rsidRPr="00A82752">
              <w:rPr>
                <w:lang w:val="ru-RU"/>
              </w:rPr>
              <w:t>Содействующий поддержанию престижа своей профессии, отрасли и образовательной организации.</w:t>
            </w:r>
          </w:p>
        </w:tc>
        <w:tc>
          <w:tcPr>
            <w:tcW w:w="2551" w:type="dxa"/>
            <w:vAlign w:val="center"/>
          </w:tcPr>
          <w:p w:rsidR="00A82752" w:rsidRPr="00B154B2" w:rsidRDefault="00A82752" w:rsidP="00AD204A">
            <w:pPr>
              <w:ind w:firstLine="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ЛР 17</w:t>
            </w:r>
          </w:p>
        </w:tc>
      </w:tr>
      <w:tr w:rsidR="00A82752" w:rsidRPr="00B154B2" w:rsidTr="00A82752">
        <w:tc>
          <w:tcPr>
            <w:tcW w:w="7797" w:type="dxa"/>
          </w:tcPr>
          <w:p w:rsidR="00A82752" w:rsidRPr="00A82752" w:rsidRDefault="00A82752" w:rsidP="00AD204A">
            <w:pPr>
              <w:rPr>
                <w:bCs/>
                <w:lang w:val="ru-RU"/>
              </w:rPr>
            </w:pPr>
            <w:r w:rsidRPr="00A82752">
              <w:rPr>
                <w:lang w:val="ru-RU"/>
              </w:rPr>
              <w:t>Принимающий цели и задачи научно-технологического, экономического, информационного и социокультурного развития России, готовый работать на их достижение.</w:t>
            </w:r>
          </w:p>
        </w:tc>
        <w:tc>
          <w:tcPr>
            <w:tcW w:w="2551" w:type="dxa"/>
            <w:vAlign w:val="center"/>
          </w:tcPr>
          <w:p w:rsidR="00A82752" w:rsidRPr="00B154B2" w:rsidRDefault="00A82752" w:rsidP="00AD204A">
            <w:pPr>
              <w:ind w:firstLine="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ЛР 18</w:t>
            </w:r>
          </w:p>
        </w:tc>
      </w:tr>
      <w:tr w:rsidR="00A82752" w:rsidRPr="00B154B2" w:rsidTr="00A82752">
        <w:tc>
          <w:tcPr>
            <w:tcW w:w="7797" w:type="dxa"/>
          </w:tcPr>
          <w:p w:rsidR="00A82752" w:rsidRPr="00A82752" w:rsidRDefault="00A82752" w:rsidP="00AD204A">
            <w:pPr>
              <w:rPr>
                <w:bCs/>
                <w:lang w:val="ru-RU"/>
              </w:rPr>
            </w:pPr>
            <w:r w:rsidRPr="00A82752">
              <w:rPr>
                <w:lang w:val="ru-RU"/>
              </w:rPr>
              <w:t xml:space="preserve">Управляющий собственным профессиональным развитием, рефлексивно оценивающий собственный жизненный опыт, критерии личной успешности, признающий ценность непрерывного образования, </w:t>
            </w:r>
          </w:p>
        </w:tc>
        <w:tc>
          <w:tcPr>
            <w:tcW w:w="2551" w:type="dxa"/>
            <w:vAlign w:val="center"/>
          </w:tcPr>
          <w:p w:rsidR="00A82752" w:rsidRPr="00B154B2" w:rsidRDefault="00A82752" w:rsidP="00AD204A">
            <w:pPr>
              <w:ind w:firstLine="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ЛР 19</w:t>
            </w:r>
          </w:p>
        </w:tc>
      </w:tr>
      <w:tr w:rsidR="00A82752" w:rsidRPr="00B154B2" w:rsidTr="00A82752">
        <w:tc>
          <w:tcPr>
            <w:tcW w:w="7797" w:type="dxa"/>
          </w:tcPr>
          <w:p w:rsidR="00A82752" w:rsidRPr="00A82752" w:rsidRDefault="00A82752" w:rsidP="00AD204A">
            <w:pPr>
              <w:rPr>
                <w:bCs/>
                <w:lang w:val="ru-RU"/>
              </w:rPr>
            </w:pPr>
            <w:r w:rsidRPr="00A82752">
              <w:rPr>
                <w:lang w:val="ru-RU"/>
              </w:rPr>
              <w:t>Способный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2551" w:type="dxa"/>
            <w:vAlign w:val="center"/>
          </w:tcPr>
          <w:p w:rsidR="00A82752" w:rsidRPr="00B154B2" w:rsidRDefault="00A82752" w:rsidP="00AD204A">
            <w:pPr>
              <w:ind w:firstLine="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ЛР 20</w:t>
            </w:r>
          </w:p>
        </w:tc>
      </w:tr>
      <w:tr w:rsidR="00A82752" w:rsidRPr="00B154B2" w:rsidTr="00A82752">
        <w:tc>
          <w:tcPr>
            <w:tcW w:w="7797" w:type="dxa"/>
          </w:tcPr>
          <w:p w:rsidR="00A82752" w:rsidRPr="00A82752" w:rsidRDefault="00A82752" w:rsidP="00AD204A">
            <w:pPr>
              <w:rPr>
                <w:bCs/>
                <w:lang w:val="ru-RU"/>
              </w:rPr>
            </w:pPr>
            <w:r w:rsidRPr="00A82752">
              <w:rPr>
                <w:lang w:val="ru-RU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  <w:tc>
          <w:tcPr>
            <w:tcW w:w="2551" w:type="dxa"/>
            <w:vAlign w:val="center"/>
          </w:tcPr>
          <w:p w:rsidR="00A82752" w:rsidRPr="00B154B2" w:rsidRDefault="00A82752" w:rsidP="00AD204A">
            <w:pPr>
              <w:ind w:firstLine="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ЛР 21</w:t>
            </w:r>
          </w:p>
        </w:tc>
      </w:tr>
    </w:tbl>
    <w:p w:rsidR="00A82752" w:rsidRPr="007C3603" w:rsidRDefault="00A82752" w:rsidP="00A82752">
      <w:pPr>
        <w:pStyle w:val="a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79164B" w:rsidRDefault="0079164B" w:rsidP="0019501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lang w:val="ru-RU"/>
        </w:rPr>
      </w:pPr>
    </w:p>
    <w:p w:rsidR="0065058E" w:rsidRPr="0065058E" w:rsidRDefault="0065058E" w:rsidP="0019501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  <w:r w:rsidRPr="0065058E">
        <w:rPr>
          <w:b/>
          <w:lang w:val="ru-RU"/>
        </w:rPr>
        <w:t>1.4. Рекомендуемое количество часов на освоение учебной дисциплины:</w:t>
      </w:r>
    </w:p>
    <w:p w:rsidR="0065058E" w:rsidRPr="0065058E" w:rsidRDefault="0065058E" w:rsidP="0019501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  <w:r w:rsidRPr="0065058E">
        <w:rPr>
          <w:lang w:val="ru-RU"/>
        </w:rPr>
        <w:t>максимальной уче</w:t>
      </w:r>
      <w:r w:rsidR="00F06F69">
        <w:rPr>
          <w:lang w:val="ru-RU"/>
        </w:rPr>
        <w:t xml:space="preserve">бной нагрузки обучающегося </w:t>
      </w:r>
      <w:r w:rsidR="00512393">
        <w:rPr>
          <w:lang w:val="ru-RU"/>
        </w:rPr>
        <w:t>66</w:t>
      </w:r>
      <w:r w:rsidRPr="0065058E">
        <w:rPr>
          <w:lang w:val="ru-RU"/>
        </w:rPr>
        <w:t xml:space="preserve"> часа, в том числе:</w:t>
      </w:r>
    </w:p>
    <w:p w:rsidR="0065058E" w:rsidRPr="0065058E" w:rsidRDefault="0065058E" w:rsidP="0019501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  <w:r w:rsidRPr="0065058E">
        <w:rPr>
          <w:lang w:val="ru-RU"/>
        </w:rPr>
        <w:t>обязательной аудиторной учеб</w:t>
      </w:r>
      <w:r w:rsidR="00F06F69">
        <w:rPr>
          <w:lang w:val="ru-RU"/>
        </w:rPr>
        <w:t>ной нагрузки обучающегося 4</w:t>
      </w:r>
      <w:r w:rsidR="00512393">
        <w:rPr>
          <w:lang w:val="ru-RU"/>
        </w:rPr>
        <w:t>2</w:t>
      </w:r>
      <w:r w:rsidRPr="0065058E">
        <w:rPr>
          <w:lang w:val="ru-RU"/>
        </w:rPr>
        <w:t xml:space="preserve"> часов;</w:t>
      </w:r>
    </w:p>
    <w:p w:rsidR="0065058E" w:rsidRDefault="0065058E" w:rsidP="0019501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  <w:proofErr w:type="spellStart"/>
      <w:r w:rsidRPr="0093446E">
        <w:t>самостоят</w:t>
      </w:r>
      <w:r>
        <w:t>ельнойработыобучающегося</w:t>
      </w:r>
      <w:proofErr w:type="spellEnd"/>
      <w:r w:rsidR="00F06F69">
        <w:rPr>
          <w:lang w:val="ru-RU"/>
        </w:rPr>
        <w:t>24</w:t>
      </w:r>
      <w:proofErr w:type="spellStart"/>
      <w:r>
        <w:t>часа</w:t>
      </w:r>
      <w:proofErr w:type="spellEnd"/>
      <w:r w:rsidRPr="0093446E">
        <w:t>.</w:t>
      </w:r>
    </w:p>
    <w:p w:rsidR="0019501F" w:rsidRDefault="0019501F" w:rsidP="0019501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</w:p>
    <w:p w:rsidR="00D46C93" w:rsidRPr="0019501F" w:rsidRDefault="00D46C93" w:rsidP="0019501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</w:p>
    <w:p w:rsidR="00990401" w:rsidRPr="0065058E" w:rsidRDefault="00990401" w:rsidP="0019501F">
      <w:pPr>
        <w:pStyle w:val="51"/>
        <w:numPr>
          <w:ilvl w:val="1"/>
          <w:numId w:val="1"/>
        </w:numPr>
        <w:tabs>
          <w:tab w:val="left" w:pos="1028"/>
        </w:tabs>
        <w:spacing w:before="1"/>
        <w:ind w:left="1028"/>
        <w:rPr>
          <w:lang w:val="ru-RU"/>
        </w:rPr>
      </w:pPr>
      <w:r w:rsidRPr="0065058E">
        <w:rPr>
          <w:lang w:val="ru-RU"/>
        </w:rPr>
        <w:t>СТРУКТУРА И СОДЕРЖАНИЕ УЧЕБНОЙДИСЦИПЛИНЫ</w:t>
      </w:r>
    </w:p>
    <w:p w:rsidR="00990401" w:rsidRDefault="00990401" w:rsidP="0019501F">
      <w:pPr>
        <w:pStyle w:val="ab"/>
        <w:numPr>
          <w:ilvl w:val="2"/>
          <w:numId w:val="1"/>
        </w:numPr>
        <w:tabs>
          <w:tab w:val="left" w:pos="1208"/>
        </w:tabs>
        <w:ind w:left="1208" w:firstLine="708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Объем учебной дисциплины и виды </w:t>
      </w:r>
      <w:proofErr w:type="spellStart"/>
      <w:r>
        <w:rPr>
          <w:b/>
          <w:sz w:val="24"/>
          <w:lang w:val="ru-RU"/>
        </w:rPr>
        <w:t>учебнойработы</w:t>
      </w:r>
      <w:proofErr w:type="spellEnd"/>
      <w:r>
        <w:rPr>
          <w:b/>
          <w:sz w:val="24"/>
          <w:lang w:val="ru-RU"/>
        </w:rPr>
        <w:t>.</w:t>
      </w:r>
    </w:p>
    <w:p w:rsidR="00990401" w:rsidRDefault="00990401" w:rsidP="00990401">
      <w:pPr>
        <w:pStyle w:val="a7"/>
        <w:spacing w:before="11"/>
        <w:rPr>
          <w:b/>
          <w:sz w:val="11"/>
          <w:lang w:val="ru-RU"/>
        </w:rPr>
      </w:pPr>
    </w:p>
    <w:tbl>
      <w:tblPr>
        <w:tblStyle w:val="TableNormal"/>
        <w:tblW w:w="0" w:type="auto"/>
        <w:tblInd w:w="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028"/>
        <w:gridCol w:w="1721"/>
      </w:tblGrid>
      <w:tr w:rsidR="00990401" w:rsidTr="00990401">
        <w:trPr>
          <w:trHeight w:hRule="exact" w:val="43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>
            <w:pPr>
              <w:pStyle w:val="TableParagraph"/>
              <w:spacing w:before="1"/>
              <w:ind w:left="2878" w:right="287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Видучебнойработы</w:t>
            </w:r>
            <w:proofErr w:type="spellEnd"/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>
            <w:pPr>
              <w:pStyle w:val="TableParagraph"/>
              <w:spacing w:before="1"/>
              <w:ind w:left="138" w:right="14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Объемчасов</w:t>
            </w:r>
            <w:proofErr w:type="spellEnd"/>
          </w:p>
        </w:tc>
      </w:tr>
      <w:tr w:rsidR="00990401" w:rsidTr="00D46C93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>
            <w:pPr>
              <w:pStyle w:val="TableParagraph"/>
              <w:spacing w:line="275" w:lineRule="exact"/>
              <w:ind w:left="10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Максимальнаяучебнаянагрузка</w:t>
            </w:r>
            <w:proofErr w:type="spellEnd"/>
            <w:r>
              <w:rPr>
                <w:b/>
                <w:sz w:val="24"/>
              </w:rPr>
              <w:t xml:space="preserve"> (</w:t>
            </w:r>
            <w:proofErr w:type="spellStart"/>
            <w:r>
              <w:rPr>
                <w:b/>
                <w:sz w:val="24"/>
              </w:rPr>
              <w:t>всего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AD3F76" w:rsidRDefault="00512393" w:rsidP="00512393">
            <w:pPr>
              <w:pStyle w:val="TableParagraph"/>
              <w:spacing w:line="275" w:lineRule="exact"/>
              <w:ind w:left="138" w:right="13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66</w:t>
            </w:r>
          </w:p>
        </w:tc>
      </w:tr>
      <w:tr w:rsidR="00990401" w:rsidTr="00D46C93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>
            <w:pPr>
              <w:pStyle w:val="TableParagraph"/>
              <w:spacing w:line="275" w:lineRule="exact"/>
              <w:ind w:left="100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Обязательные аудиторные учебные занятия (всего)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AD3F76" w:rsidRDefault="00F06F69" w:rsidP="00512393">
            <w:pPr>
              <w:pStyle w:val="TableParagraph"/>
              <w:spacing w:line="275" w:lineRule="exact"/>
              <w:ind w:left="138" w:right="13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4</w:t>
            </w:r>
            <w:r w:rsidR="00512393">
              <w:rPr>
                <w:b/>
                <w:sz w:val="24"/>
                <w:lang w:val="ru-RU"/>
              </w:rPr>
              <w:t>2</w:t>
            </w:r>
          </w:p>
        </w:tc>
      </w:tr>
      <w:tr w:rsidR="00990401" w:rsidTr="00D46C93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томчисле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401" w:rsidRDefault="00990401"/>
        </w:tc>
      </w:tr>
      <w:tr w:rsidR="00990401" w:rsidTr="00D46C93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лабораторныезанятия</w:t>
            </w:r>
            <w:proofErr w:type="spellEnd"/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90401" w:rsidTr="00D46C93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практическиезанятия</w:t>
            </w:r>
            <w:proofErr w:type="spellEnd"/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AD3F76" w:rsidRDefault="00512393">
            <w:pPr>
              <w:pStyle w:val="TableParagraph"/>
              <w:spacing w:line="275" w:lineRule="exact"/>
              <w:ind w:left="138" w:right="13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18</w:t>
            </w:r>
          </w:p>
        </w:tc>
      </w:tr>
      <w:tr w:rsidR="00990401" w:rsidTr="00D46C93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контрольныеработы</w:t>
            </w:r>
            <w:proofErr w:type="spellEnd"/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AD3F76" w:rsidRDefault="00990401">
            <w:pPr>
              <w:pStyle w:val="TableParagraph"/>
              <w:spacing w:line="275" w:lineRule="exact"/>
              <w:jc w:val="center"/>
              <w:rPr>
                <w:b/>
                <w:sz w:val="24"/>
                <w:lang w:val="ru-RU"/>
              </w:rPr>
            </w:pPr>
          </w:p>
        </w:tc>
      </w:tr>
      <w:tr w:rsidR="00990401" w:rsidTr="00D46C93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курсоваяработа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проект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90401" w:rsidTr="00D46C93">
        <w:trPr>
          <w:trHeight w:val="287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D46C93" w:rsidRDefault="00990401" w:rsidP="00D46C93">
            <w:pPr>
              <w:pStyle w:val="TableParagraph"/>
              <w:spacing w:before="1"/>
              <w:ind w:left="100"/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Внеаудиторная (самостоят</w:t>
            </w:r>
            <w:r w:rsidR="00D46C93">
              <w:rPr>
                <w:b/>
                <w:sz w:val="24"/>
                <w:lang w:val="ru-RU"/>
              </w:rPr>
              <w:t>ельная) учебная работа (всего)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401" w:rsidRPr="00AD3F76" w:rsidRDefault="00F06F69" w:rsidP="00D46C93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24</w:t>
            </w:r>
          </w:p>
        </w:tc>
      </w:tr>
      <w:tr w:rsidR="00990401" w:rsidRPr="00971763" w:rsidTr="00D46C93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 w:rsidP="00EA2300">
            <w:pPr>
              <w:pStyle w:val="TableParagraph"/>
              <w:spacing w:before="1"/>
              <w:ind w:left="100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Итоговая аттестация в форме </w:t>
            </w:r>
            <w:r w:rsidR="00EA2300">
              <w:rPr>
                <w:b/>
                <w:sz w:val="24"/>
                <w:lang w:val="ru-RU"/>
              </w:rPr>
              <w:t>дифференцированного зачета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401" w:rsidRDefault="00990401">
            <w:pPr>
              <w:rPr>
                <w:lang w:val="ru-RU"/>
              </w:rPr>
            </w:pPr>
          </w:p>
        </w:tc>
      </w:tr>
    </w:tbl>
    <w:p w:rsidR="00990401" w:rsidRDefault="00990401" w:rsidP="00990401">
      <w:pPr>
        <w:pStyle w:val="a7"/>
        <w:spacing w:before="7"/>
        <w:rPr>
          <w:b/>
          <w:sz w:val="29"/>
          <w:lang w:val="ru-RU"/>
        </w:rPr>
      </w:pPr>
    </w:p>
    <w:p w:rsidR="0019501F" w:rsidRDefault="0019501F" w:rsidP="00990401">
      <w:pPr>
        <w:widowControl/>
        <w:spacing w:line="360" w:lineRule="auto"/>
        <w:rPr>
          <w:lang w:val="ru-RU"/>
        </w:rPr>
        <w:sectPr w:rsidR="0019501F" w:rsidSect="0049259C">
          <w:pgSz w:w="11910" w:h="16840"/>
          <w:pgMar w:top="851" w:right="440" w:bottom="1220" w:left="1701" w:header="0" w:footer="1037" w:gutter="0"/>
          <w:cols w:space="720"/>
        </w:sectPr>
      </w:pPr>
    </w:p>
    <w:p w:rsidR="00990401" w:rsidRDefault="0019501F" w:rsidP="00990401">
      <w:pPr>
        <w:pStyle w:val="51"/>
        <w:numPr>
          <w:ilvl w:val="2"/>
          <w:numId w:val="1"/>
        </w:numPr>
        <w:tabs>
          <w:tab w:val="left" w:pos="1098"/>
        </w:tabs>
        <w:spacing w:before="69"/>
        <w:ind w:left="1097"/>
        <w:rPr>
          <w:lang w:val="ru-RU"/>
        </w:rPr>
      </w:pPr>
      <w:proofErr w:type="spellStart"/>
      <w:r>
        <w:rPr>
          <w:lang w:val="ru-RU"/>
        </w:rPr>
        <w:lastRenderedPageBreak/>
        <w:t>Тем</w:t>
      </w:r>
      <w:r w:rsidR="00990401">
        <w:rPr>
          <w:lang w:val="ru-RU"/>
        </w:rPr>
        <w:t>матический</w:t>
      </w:r>
      <w:proofErr w:type="spellEnd"/>
      <w:r w:rsidR="00990401">
        <w:rPr>
          <w:lang w:val="ru-RU"/>
        </w:rPr>
        <w:t xml:space="preserve"> план и содержание </w:t>
      </w:r>
      <w:proofErr w:type="spellStart"/>
      <w:r w:rsidR="00990401">
        <w:rPr>
          <w:lang w:val="ru-RU"/>
        </w:rPr>
        <w:t>учебнойдисциплины</w:t>
      </w:r>
      <w:proofErr w:type="spellEnd"/>
    </w:p>
    <w:tbl>
      <w:tblPr>
        <w:tblStyle w:val="af4"/>
        <w:tblW w:w="14930" w:type="dxa"/>
        <w:tblLook w:val="01E0"/>
      </w:tblPr>
      <w:tblGrid>
        <w:gridCol w:w="4089"/>
        <w:gridCol w:w="7423"/>
        <w:gridCol w:w="8"/>
        <w:gridCol w:w="1434"/>
        <w:gridCol w:w="1976"/>
      </w:tblGrid>
      <w:tr w:rsidR="00340A6F" w:rsidRPr="00E90CBC" w:rsidTr="002D1D32">
        <w:trPr>
          <w:trHeight w:val="650"/>
        </w:trPr>
        <w:tc>
          <w:tcPr>
            <w:tcW w:w="3707" w:type="dxa"/>
          </w:tcPr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E90CBC">
              <w:rPr>
                <w:b/>
                <w:bCs/>
                <w:sz w:val="22"/>
                <w:szCs w:val="22"/>
              </w:rPr>
              <w:t>Наименованиеразделов</w:t>
            </w:r>
            <w:proofErr w:type="spellEnd"/>
            <w:r w:rsidRPr="00E90CBC">
              <w:rPr>
                <w:b/>
                <w:bCs/>
                <w:sz w:val="22"/>
                <w:szCs w:val="22"/>
              </w:rPr>
              <w:t xml:space="preserve"> и </w:t>
            </w:r>
            <w:proofErr w:type="spellStart"/>
            <w:r w:rsidRPr="00E90CBC">
              <w:rPr>
                <w:b/>
                <w:bCs/>
                <w:sz w:val="22"/>
                <w:szCs w:val="22"/>
              </w:rPr>
              <w:t>тем</w:t>
            </w:r>
            <w:proofErr w:type="spellEnd"/>
          </w:p>
        </w:tc>
        <w:tc>
          <w:tcPr>
            <w:tcW w:w="8494" w:type="dxa"/>
            <w:gridSpan w:val="2"/>
          </w:tcPr>
          <w:p w:rsidR="00340A6F" w:rsidRPr="00340A6F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  <w:lang w:val="ru-RU"/>
              </w:rPr>
            </w:pPr>
            <w:r w:rsidRPr="00340A6F">
              <w:rPr>
                <w:b/>
                <w:bCs/>
                <w:sz w:val="22"/>
                <w:szCs w:val="22"/>
                <w:lang w:val="ru-RU"/>
              </w:rPr>
              <w:t xml:space="preserve">Содержание учебного материала, лабораторные  и практические работы, самостоятельная работа  </w:t>
            </w:r>
            <w:proofErr w:type="gramStart"/>
            <w:r w:rsidRPr="00340A6F">
              <w:rPr>
                <w:b/>
                <w:bCs/>
                <w:sz w:val="22"/>
                <w:szCs w:val="22"/>
                <w:lang w:val="ru-RU"/>
              </w:rPr>
              <w:t>обучающихся</w:t>
            </w:r>
            <w:proofErr w:type="gramEnd"/>
          </w:p>
        </w:tc>
        <w:tc>
          <w:tcPr>
            <w:tcW w:w="1357" w:type="dxa"/>
          </w:tcPr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E90CBC">
              <w:rPr>
                <w:b/>
                <w:bCs/>
                <w:sz w:val="22"/>
                <w:szCs w:val="22"/>
              </w:rPr>
              <w:t>Объемчасов</w:t>
            </w:r>
            <w:proofErr w:type="spellEnd"/>
          </w:p>
        </w:tc>
        <w:tc>
          <w:tcPr>
            <w:tcW w:w="1372" w:type="dxa"/>
            <w:shd w:val="clear" w:color="auto" w:fill="auto"/>
          </w:tcPr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E90CBC">
              <w:rPr>
                <w:b/>
                <w:bCs/>
                <w:sz w:val="22"/>
                <w:szCs w:val="22"/>
              </w:rPr>
              <w:t>Уровеньосвоения</w:t>
            </w:r>
            <w:proofErr w:type="spellEnd"/>
          </w:p>
        </w:tc>
      </w:tr>
      <w:tr w:rsidR="00340A6F" w:rsidRPr="00E90CBC" w:rsidTr="002D1D32">
        <w:trPr>
          <w:trHeight w:val="335"/>
        </w:trPr>
        <w:tc>
          <w:tcPr>
            <w:tcW w:w="3707" w:type="dxa"/>
          </w:tcPr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2"/>
                <w:szCs w:val="22"/>
              </w:rPr>
            </w:pPr>
            <w:r w:rsidRPr="00E90CBC">
              <w:rPr>
                <w:b/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8494" w:type="dxa"/>
            <w:gridSpan w:val="2"/>
          </w:tcPr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2"/>
                <w:szCs w:val="22"/>
              </w:rPr>
            </w:pPr>
            <w:r w:rsidRPr="00E90CBC">
              <w:rPr>
                <w:b/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1357" w:type="dxa"/>
          </w:tcPr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2"/>
                <w:szCs w:val="22"/>
              </w:rPr>
            </w:pPr>
            <w:r w:rsidRPr="00E90CBC">
              <w:rPr>
                <w:b/>
                <w:bCs/>
                <w:i/>
                <w:sz w:val="22"/>
                <w:szCs w:val="22"/>
              </w:rPr>
              <w:t>3</w:t>
            </w:r>
          </w:p>
        </w:tc>
        <w:tc>
          <w:tcPr>
            <w:tcW w:w="1372" w:type="dxa"/>
            <w:shd w:val="clear" w:color="auto" w:fill="auto"/>
          </w:tcPr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2"/>
                <w:szCs w:val="22"/>
              </w:rPr>
            </w:pPr>
            <w:r w:rsidRPr="00E90CBC">
              <w:rPr>
                <w:b/>
                <w:bCs/>
                <w:i/>
                <w:sz w:val="22"/>
                <w:szCs w:val="22"/>
              </w:rPr>
              <w:t>4</w:t>
            </w:r>
          </w:p>
        </w:tc>
      </w:tr>
      <w:tr w:rsidR="00340A6F" w:rsidRPr="00E90CBC" w:rsidTr="002D1D32">
        <w:trPr>
          <w:trHeight w:val="832"/>
        </w:trPr>
        <w:tc>
          <w:tcPr>
            <w:tcW w:w="3707" w:type="dxa"/>
            <w:vMerge w:val="restart"/>
          </w:tcPr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proofErr w:type="spellStart"/>
            <w:r w:rsidRPr="00E90CBC">
              <w:rPr>
                <w:rFonts w:eastAsia="Calibri"/>
                <w:b/>
                <w:bCs/>
                <w:sz w:val="22"/>
                <w:szCs w:val="22"/>
              </w:rPr>
              <w:t>Тема</w:t>
            </w:r>
            <w:proofErr w:type="spellEnd"/>
            <w:r w:rsidRPr="00E90CBC">
              <w:rPr>
                <w:rFonts w:eastAsia="Calibri"/>
                <w:b/>
                <w:bCs/>
                <w:sz w:val="22"/>
                <w:szCs w:val="22"/>
              </w:rPr>
              <w:t xml:space="preserve"> 1. </w:t>
            </w:r>
            <w:proofErr w:type="spellStart"/>
            <w:r w:rsidRPr="00E90CBC">
              <w:rPr>
                <w:b/>
                <w:bCs/>
                <w:sz w:val="22"/>
                <w:szCs w:val="22"/>
              </w:rPr>
              <w:t>Основныехарактеристикиматериалов</w:t>
            </w:r>
            <w:proofErr w:type="spellEnd"/>
            <w:r w:rsidRPr="00E90CB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8494" w:type="dxa"/>
            <w:gridSpan w:val="2"/>
          </w:tcPr>
          <w:p w:rsidR="00340A6F" w:rsidRPr="00E90CBC" w:rsidRDefault="00340A6F" w:rsidP="002D1D32">
            <w:pPr>
              <w:pStyle w:val="af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90CBC">
              <w:rPr>
                <w:rFonts w:ascii="Times New Roman" w:hAnsi="Times New Roman"/>
                <w:b/>
                <w:bCs/>
                <w:sz w:val="22"/>
                <w:szCs w:val="22"/>
              </w:rPr>
              <w:t>Содержание учебного материала</w:t>
            </w:r>
          </w:p>
          <w:p w:rsidR="00340A6F" w:rsidRPr="00E90CBC" w:rsidRDefault="00340A6F" w:rsidP="002D1D32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E90CBC">
              <w:rPr>
                <w:rFonts w:ascii="Times New Roman" w:hAnsi="Times New Roman"/>
                <w:sz w:val="22"/>
                <w:szCs w:val="22"/>
              </w:rPr>
              <w:t>Общие сведения о строении материалов.Механические характеристики; электрические характеристики; тепловые характеристики;  физико-химические характеристики</w:t>
            </w:r>
          </w:p>
        </w:tc>
        <w:tc>
          <w:tcPr>
            <w:tcW w:w="1357" w:type="dxa"/>
          </w:tcPr>
          <w:p w:rsidR="00340A6F" w:rsidRPr="00512393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E90CBC">
              <w:rPr>
                <w:b/>
                <w:bCs/>
                <w:sz w:val="22"/>
                <w:szCs w:val="22"/>
              </w:rPr>
              <w:t>1</w:t>
            </w:r>
            <w:r w:rsidR="00512393">
              <w:rPr>
                <w:b/>
                <w:bCs/>
                <w:sz w:val="22"/>
                <w:szCs w:val="22"/>
                <w:lang w:val="ru-RU"/>
              </w:rPr>
              <w:t>0</w:t>
            </w:r>
          </w:p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</w:rPr>
            </w:pPr>
            <w:r w:rsidRPr="00E90CBC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372" w:type="dxa"/>
            <w:shd w:val="clear" w:color="auto" w:fill="auto"/>
          </w:tcPr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E90CBC"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340A6F" w:rsidRPr="00E90CBC" w:rsidTr="002D1D32">
        <w:trPr>
          <w:trHeight w:val="219"/>
        </w:trPr>
        <w:tc>
          <w:tcPr>
            <w:tcW w:w="3707" w:type="dxa"/>
            <w:vMerge/>
          </w:tcPr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8494" w:type="dxa"/>
            <w:gridSpan w:val="2"/>
          </w:tcPr>
          <w:p w:rsidR="00340A6F" w:rsidRPr="00E90CBC" w:rsidRDefault="00340A6F" w:rsidP="002D1D32">
            <w:pPr>
              <w:pStyle w:val="af"/>
              <w:rPr>
                <w:rFonts w:ascii="Times New Roman" w:hAnsi="Times New Roman"/>
                <w:b/>
                <w:spacing w:val="-3"/>
                <w:sz w:val="22"/>
                <w:szCs w:val="22"/>
              </w:rPr>
            </w:pPr>
            <w:r w:rsidRPr="00E90CBC">
              <w:rPr>
                <w:rFonts w:ascii="Times New Roman" w:hAnsi="Times New Roman"/>
                <w:b/>
                <w:spacing w:val="-3"/>
                <w:sz w:val="22"/>
                <w:szCs w:val="22"/>
              </w:rPr>
              <w:t>Практические работы</w:t>
            </w:r>
          </w:p>
        </w:tc>
        <w:tc>
          <w:tcPr>
            <w:tcW w:w="1357" w:type="dxa"/>
            <w:vMerge w:val="restart"/>
          </w:tcPr>
          <w:p w:rsidR="00340A6F" w:rsidRPr="00512393" w:rsidRDefault="00512393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6</w:t>
            </w:r>
          </w:p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  <w:highlight w:val="cyan"/>
              </w:rPr>
            </w:pPr>
          </w:p>
        </w:tc>
        <w:tc>
          <w:tcPr>
            <w:tcW w:w="1372" w:type="dxa"/>
            <w:vMerge w:val="restart"/>
            <w:shd w:val="clear" w:color="auto" w:fill="C0C0C0"/>
          </w:tcPr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40A6F" w:rsidRPr="00971763" w:rsidTr="002D1D32">
        <w:trPr>
          <w:trHeight w:val="219"/>
        </w:trPr>
        <w:tc>
          <w:tcPr>
            <w:tcW w:w="3707" w:type="dxa"/>
            <w:vMerge/>
          </w:tcPr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8494" w:type="dxa"/>
            <w:gridSpan w:val="2"/>
          </w:tcPr>
          <w:p w:rsidR="00340A6F" w:rsidRPr="00E90CBC" w:rsidRDefault="00340A6F" w:rsidP="00340A6F">
            <w:pPr>
              <w:pStyle w:val="af"/>
              <w:numPr>
                <w:ilvl w:val="0"/>
                <w:numId w:val="28"/>
              </w:numPr>
              <w:rPr>
                <w:rFonts w:ascii="Times New Roman" w:hAnsi="Times New Roman"/>
                <w:b/>
                <w:spacing w:val="-3"/>
                <w:sz w:val="22"/>
                <w:szCs w:val="22"/>
              </w:rPr>
            </w:pPr>
            <w:r w:rsidRPr="00E90CBC">
              <w:rPr>
                <w:rFonts w:ascii="Times New Roman" w:hAnsi="Times New Roman"/>
                <w:sz w:val="22"/>
                <w:szCs w:val="22"/>
              </w:rPr>
              <w:t>Составление схемы «классификация электротехнических материалов»</w:t>
            </w:r>
          </w:p>
        </w:tc>
        <w:tc>
          <w:tcPr>
            <w:tcW w:w="1357" w:type="dxa"/>
            <w:vMerge/>
          </w:tcPr>
          <w:p w:rsidR="00340A6F" w:rsidRPr="00340A6F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340A6F" w:rsidRPr="00340A6F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</w:tr>
      <w:tr w:rsidR="00340A6F" w:rsidRPr="00971763" w:rsidTr="002D1D32">
        <w:tc>
          <w:tcPr>
            <w:tcW w:w="3707" w:type="dxa"/>
            <w:vMerge/>
          </w:tcPr>
          <w:p w:rsidR="00340A6F" w:rsidRPr="00340A6F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8494" w:type="dxa"/>
            <w:gridSpan w:val="2"/>
          </w:tcPr>
          <w:p w:rsidR="00340A6F" w:rsidRPr="00E90CBC" w:rsidRDefault="00340A6F" w:rsidP="00340A6F">
            <w:pPr>
              <w:pStyle w:val="af"/>
              <w:numPr>
                <w:ilvl w:val="0"/>
                <w:numId w:val="28"/>
              </w:numPr>
              <w:rPr>
                <w:rFonts w:ascii="Times New Roman" w:hAnsi="Times New Roman"/>
                <w:sz w:val="22"/>
                <w:szCs w:val="22"/>
              </w:rPr>
            </w:pPr>
            <w:r w:rsidRPr="00E90CBC">
              <w:rPr>
                <w:rFonts w:ascii="Times New Roman" w:hAnsi="Times New Roman"/>
                <w:sz w:val="22"/>
                <w:szCs w:val="22"/>
              </w:rPr>
              <w:t>Изучение  тепловых характеристик материалов по таблицам</w:t>
            </w:r>
          </w:p>
        </w:tc>
        <w:tc>
          <w:tcPr>
            <w:tcW w:w="1357" w:type="dxa"/>
            <w:vMerge/>
          </w:tcPr>
          <w:p w:rsidR="00340A6F" w:rsidRPr="00340A6F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  <w:lang w:val="ru-RU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340A6F" w:rsidRPr="00340A6F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</w:tr>
      <w:tr w:rsidR="00340A6F" w:rsidRPr="00971763" w:rsidTr="002D1D32">
        <w:tc>
          <w:tcPr>
            <w:tcW w:w="3707" w:type="dxa"/>
            <w:vMerge/>
          </w:tcPr>
          <w:p w:rsidR="00340A6F" w:rsidRPr="00340A6F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8494" w:type="dxa"/>
            <w:gridSpan w:val="2"/>
          </w:tcPr>
          <w:p w:rsidR="00340A6F" w:rsidRPr="00E90CBC" w:rsidRDefault="00340A6F" w:rsidP="00512393">
            <w:pPr>
              <w:pStyle w:val="af"/>
              <w:ind w:left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7" w:type="dxa"/>
            <w:vMerge/>
          </w:tcPr>
          <w:p w:rsidR="00340A6F" w:rsidRPr="00340A6F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  <w:lang w:val="ru-RU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340A6F" w:rsidRPr="00340A6F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</w:tr>
      <w:tr w:rsidR="00340A6F" w:rsidRPr="00971763" w:rsidTr="002D1D32">
        <w:tc>
          <w:tcPr>
            <w:tcW w:w="3707" w:type="dxa"/>
            <w:vMerge/>
          </w:tcPr>
          <w:p w:rsidR="00340A6F" w:rsidRPr="00340A6F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8494" w:type="dxa"/>
            <w:gridSpan w:val="2"/>
          </w:tcPr>
          <w:p w:rsidR="00340A6F" w:rsidRPr="00E90CBC" w:rsidRDefault="00340A6F" w:rsidP="00340A6F">
            <w:pPr>
              <w:pStyle w:val="af"/>
              <w:numPr>
                <w:ilvl w:val="0"/>
                <w:numId w:val="28"/>
              </w:numPr>
              <w:rPr>
                <w:rFonts w:ascii="Times New Roman" w:hAnsi="Times New Roman"/>
                <w:sz w:val="22"/>
                <w:szCs w:val="22"/>
              </w:rPr>
            </w:pPr>
            <w:r w:rsidRPr="00E90CBC">
              <w:rPr>
                <w:rFonts w:ascii="Times New Roman" w:hAnsi="Times New Roman"/>
                <w:sz w:val="22"/>
                <w:szCs w:val="22"/>
              </w:rPr>
              <w:t>Составление сравнительной таблицы электрических характеристик проводниковых материалов</w:t>
            </w:r>
          </w:p>
        </w:tc>
        <w:tc>
          <w:tcPr>
            <w:tcW w:w="1357" w:type="dxa"/>
            <w:vMerge/>
          </w:tcPr>
          <w:p w:rsidR="00340A6F" w:rsidRPr="00340A6F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  <w:lang w:val="ru-RU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340A6F" w:rsidRPr="00340A6F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</w:tr>
      <w:tr w:rsidR="00340A6F" w:rsidRPr="00E90CBC" w:rsidTr="002D1D32">
        <w:tc>
          <w:tcPr>
            <w:tcW w:w="3707" w:type="dxa"/>
          </w:tcPr>
          <w:p w:rsidR="00340A6F" w:rsidRPr="00340A6F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8494" w:type="dxa"/>
            <w:gridSpan w:val="2"/>
          </w:tcPr>
          <w:p w:rsidR="00340A6F" w:rsidRPr="00340A6F" w:rsidRDefault="00340A6F" w:rsidP="002D1D32">
            <w:pPr>
              <w:rPr>
                <w:sz w:val="22"/>
                <w:szCs w:val="22"/>
                <w:lang w:val="ru-RU"/>
              </w:rPr>
            </w:pPr>
            <w:r w:rsidRPr="00340A6F">
              <w:rPr>
                <w:b/>
                <w:sz w:val="22"/>
                <w:szCs w:val="22"/>
                <w:lang w:val="ru-RU"/>
              </w:rPr>
              <w:t xml:space="preserve">Самостоятельная работа: </w:t>
            </w:r>
            <w:r w:rsidRPr="00340A6F">
              <w:rPr>
                <w:sz w:val="22"/>
                <w:szCs w:val="22"/>
                <w:lang w:val="ru-RU"/>
              </w:rPr>
              <w:t>Систематическая проработка конспектов занятий, учебной и специальной технической литературы (по вопросам к параграфам, главам учебных пособий, составленным преподавателем).</w:t>
            </w:r>
          </w:p>
          <w:p w:rsidR="00340A6F" w:rsidRPr="00E90CBC" w:rsidRDefault="00340A6F" w:rsidP="002D1D32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E90CBC">
              <w:rPr>
                <w:rFonts w:ascii="Times New Roman" w:hAnsi="Times New Roman"/>
                <w:sz w:val="22"/>
                <w:szCs w:val="22"/>
              </w:rPr>
              <w:t>Подготовка к лабораторно-практическим работам с использованием методических рекомендаций преподавателя, оформление лабораторно-практических работ, отчетов и подготовка к их защите</w:t>
            </w:r>
          </w:p>
          <w:p w:rsidR="00340A6F" w:rsidRPr="00E90CBC" w:rsidRDefault="00340A6F" w:rsidP="002D1D32">
            <w:pPr>
              <w:pStyle w:val="af"/>
              <w:rPr>
                <w:rFonts w:ascii="Times New Roman" w:hAnsi="Times New Roman"/>
                <w:b/>
                <w:sz w:val="22"/>
                <w:szCs w:val="22"/>
              </w:rPr>
            </w:pPr>
            <w:r w:rsidRPr="00E90CBC">
              <w:rPr>
                <w:rFonts w:ascii="Times New Roman" w:hAnsi="Times New Roman"/>
                <w:b/>
                <w:sz w:val="22"/>
                <w:szCs w:val="22"/>
              </w:rPr>
              <w:t>Примерная тематика внеаудиторной самостоятельной работы:</w:t>
            </w:r>
          </w:p>
          <w:p w:rsidR="00340A6F" w:rsidRPr="00E90CBC" w:rsidRDefault="00340A6F" w:rsidP="00340A6F">
            <w:pPr>
              <w:pStyle w:val="af"/>
              <w:numPr>
                <w:ilvl w:val="0"/>
                <w:numId w:val="26"/>
              </w:numPr>
              <w:rPr>
                <w:rFonts w:ascii="Times New Roman" w:hAnsi="Times New Roman"/>
                <w:sz w:val="22"/>
                <w:szCs w:val="22"/>
              </w:rPr>
            </w:pPr>
            <w:r w:rsidRPr="00E90CBC">
              <w:rPr>
                <w:rFonts w:ascii="Times New Roman" w:hAnsi="Times New Roman"/>
                <w:sz w:val="22"/>
                <w:szCs w:val="22"/>
              </w:rPr>
              <w:t>Классификация электроматериалов</w:t>
            </w:r>
          </w:p>
          <w:p w:rsidR="00340A6F" w:rsidRPr="00E90CBC" w:rsidRDefault="00340A6F" w:rsidP="00340A6F">
            <w:pPr>
              <w:pStyle w:val="af"/>
              <w:numPr>
                <w:ilvl w:val="0"/>
                <w:numId w:val="26"/>
              </w:numPr>
              <w:rPr>
                <w:rFonts w:ascii="Times New Roman" w:hAnsi="Times New Roman"/>
                <w:sz w:val="22"/>
                <w:szCs w:val="22"/>
              </w:rPr>
            </w:pPr>
            <w:r w:rsidRPr="00E90CBC">
              <w:rPr>
                <w:rFonts w:ascii="Times New Roman" w:hAnsi="Times New Roman"/>
                <w:sz w:val="22"/>
                <w:szCs w:val="22"/>
              </w:rPr>
              <w:t>Виды химической связи между атомами.</w:t>
            </w:r>
          </w:p>
          <w:p w:rsidR="00340A6F" w:rsidRPr="00E90CBC" w:rsidRDefault="00340A6F" w:rsidP="00340A6F">
            <w:pPr>
              <w:pStyle w:val="af"/>
              <w:numPr>
                <w:ilvl w:val="0"/>
                <w:numId w:val="26"/>
              </w:numPr>
              <w:rPr>
                <w:rFonts w:ascii="Times New Roman" w:hAnsi="Times New Roman"/>
                <w:sz w:val="22"/>
                <w:szCs w:val="22"/>
              </w:rPr>
            </w:pPr>
            <w:r w:rsidRPr="00E90CBC">
              <w:rPr>
                <w:rFonts w:ascii="Times New Roman" w:hAnsi="Times New Roman"/>
                <w:sz w:val="22"/>
                <w:szCs w:val="22"/>
              </w:rPr>
              <w:t>Фазовый состав материалов</w:t>
            </w:r>
          </w:p>
          <w:p w:rsidR="00340A6F" w:rsidRPr="00E90CBC" w:rsidRDefault="00340A6F" w:rsidP="00340A6F">
            <w:pPr>
              <w:pStyle w:val="af"/>
              <w:numPr>
                <w:ilvl w:val="0"/>
                <w:numId w:val="26"/>
              </w:numPr>
              <w:rPr>
                <w:rFonts w:ascii="Times New Roman" w:hAnsi="Times New Roman"/>
                <w:sz w:val="22"/>
                <w:szCs w:val="22"/>
              </w:rPr>
            </w:pPr>
            <w:r w:rsidRPr="00E90CBC">
              <w:rPr>
                <w:rFonts w:ascii="Times New Roman" w:hAnsi="Times New Roman"/>
                <w:sz w:val="22"/>
                <w:szCs w:val="22"/>
              </w:rPr>
              <w:t>Технологические свойства материалов.</w:t>
            </w:r>
          </w:p>
        </w:tc>
        <w:tc>
          <w:tcPr>
            <w:tcW w:w="1357" w:type="dxa"/>
          </w:tcPr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highlight w:val="cyan"/>
              </w:rPr>
            </w:pPr>
            <w:r w:rsidRPr="00E90CBC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372" w:type="dxa"/>
            <w:shd w:val="clear" w:color="auto" w:fill="C0C0C0"/>
          </w:tcPr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40A6F" w:rsidRPr="00E90CBC" w:rsidTr="002D1D32">
        <w:trPr>
          <w:trHeight w:val="708"/>
        </w:trPr>
        <w:tc>
          <w:tcPr>
            <w:tcW w:w="3707" w:type="dxa"/>
          </w:tcPr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2"/>
                <w:szCs w:val="22"/>
              </w:rPr>
            </w:pPr>
          </w:p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2"/>
                <w:szCs w:val="22"/>
              </w:rPr>
            </w:pPr>
            <w:proofErr w:type="spellStart"/>
            <w:r w:rsidRPr="00E90CBC">
              <w:rPr>
                <w:rFonts w:eastAsia="Calibri"/>
                <w:b/>
                <w:bCs/>
                <w:sz w:val="22"/>
                <w:szCs w:val="22"/>
              </w:rPr>
              <w:t>Тема</w:t>
            </w:r>
            <w:proofErr w:type="spellEnd"/>
            <w:r w:rsidRPr="00E90CBC">
              <w:rPr>
                <w:rFonts w:eastAsia="Calibri"/>
                <w:b/>
                <w:bCs/>
                <w:sz w:val="22"/>
                <w:szCs w:val="22"/>
              </w:rPr>
              <w:t xml:space="preserve"> 2. </w:t>
            </w:r>
            <w:proofErr w:type="spellStart"/>
            <w:r w:rsidRPr="00E90CBC">
              <w:rPr>
                <w:rFonts w:eastAsia="Calibri"/>
                <w:b/>
                <w:bCs/>
                <w:sz w:val="22"/>
                <w:szCs w:val="22"/>
              </w:rPr>
              <w:t>Диэлектрики</w:t>
            </w:r>
            <w:proofErr w:type="spellEnd"/>
          </w:p>
        </w:tc>
        <w:tc>
          <w:tcPr>
            <w:tcW w:w="8494" w:type="dxa"/>
            <w:gridSpan w:val="2"/>
          </w:tcPr>
          <w:p w:rsidR="00340A6F" w:rsidRPr="00E90CBC" w:rsidRDefault="00340A6F" w:rsidP="002D1D32">
            <w:pPr>
              <w:pStyle w:val="af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90CBC">
              <w:rPr>
                <w:rFonts w:ascii="Times New Roman" w:hAnsi="Times New Roman"/>
                <w:b/>
                <w:bCs/>
                <w:sz w:val="22"/>
                <w:szCs w:val="22"/>
              </w:rPr>
              <w:t>Содержание учебного материала</w:t>
            </w:r>
          </w:p>
          <w:p w:rsidR="00340A6F" w:rsidRPr="00340A6F" w:rsidRDefault="00340A6F" w:rsidP="002D1D32">
            <w:pPr>
              <w:rPr>
                <w:rFonts w:eastAsia="Calibri"/>
                <w:bCs/>
                <w:sz w:val="22"/>
                <w:szCs w:val="22"/>
                <w:lang w:val="ru-RU"/>
              </w:rPr>
            </w:pPr>
            <w:r w:rsidRPr="00340A6F">
              <w:rPr>
                <w:rFonts w:eastAsia="Calibri"/>
                <w:bCs/>
                <w:sz w:val="22"/>
                <w:szCs w:val="22"/>
                <w:lang w:val="ru-RU"/>
              </w:rPr>
              <w:t xml:space="preserve">Классификация. Газообразные диэлектрики: классификация, свойства, применение, электрическая проводимость, ионизация, пробой.  </w:t>
            </w:r>
            <w:proofErr w:type="gramStart"/>
            <w:r w:rsidRPr="00340A6F">
              <w:rPr>
                <w:rFonts w:eastAsia="Calibri"/>
                <w:bCs/>
                <w:sz w:val="22"/>
                <w:szCs w:val="22"/>
                <w:lang w:val="ru-RU"/>
              </w:rPr>
              <w:t>Жидкие диэлектрики:  классификация, свойства, применение, электрическая проводимость, пробой, влияние примесей, хранение.</w:t>
            </w:r>
            <w:proofErr w:type="gramEnd"/>
            <w:r w:rsidRPr="00340A6F">
              <w:rPr>
                <w:rFonts w:eastAsia="Calibri"/>
                <w:bCs/>
                <w:sz w:val="22"/>
                <w:szCs w:val="22"/>
                <w:lang w:val="ru-RU"/>
              </w:rPr>
              <w:t xml:space="preserve"> Твердые диэлектрики: классификация, свойства, применение. </w:t>
            </w:r>
            <w:proofErr w:type="gramStart"/>
            <w:r w:rsidRPr="00340A6F">
              <w:rPr>
                <w:rFonts w:eastAsia="Calibri"/>
                <w:bCs/>
                <w:sz w:val="22"/>
                <w:szCs w:val="22"/>
                <w:lang w:val="ru-RU"/>
              </w:rPr>
              <w:t xml:space="preserve">Полимеризационные материалы, поликонденсационные материалы; кремнийорганические материалы;  резины и каучуки; лаки и эмали, компаунды; бумаги и картоны; </w:t>
            </w:r>
            <w:proofErr w:type="spellStart"/>
            <w:r w:rsidRPr="00340A6F">
              <w:rPr>
                <w:rFonts w:eastAsia="Calibri"/>
                <w:bCs/>
                <w:sz w:val="22"/>
                <w:szCs w:val="22"/>
                <w:lang w:val="ru-RU"/>
              </w:rPr>
              <w:t>Лакоткани</w:t>
            </w:r>
            <w:proofErr w:type="spellEnd"/>
            <w:r w:rsidRPr="00340A6F">
              <w:rPr>
                <w:rFonts w:eastAsia="Calibri"/>
                <w:bCs/>
                <w:sz w:val="22"/>
                <w:szCs w:val="22"/>
                <w:lang w:val="ru-RU"/>
              </w:rPr>
              <w:t>; ленты; трубки; слюда; электрокерамические материалы; стекло; асбест</w:t>
            </w:r>
            <w:proofErr w:type="gramEnd"/>
          </w:p>
        </w:tc>
        <w:tc>
          <w:tcPr>
            <w:tcW w:w="1357" w:type="dxa"/>
          </w:tcPr>
          <w:p w:rsidR="00340A6F" w:rsidRPr="00512393" w:rsidRDefault="00512393" w:rsidP="002D1D32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6</w:t>
            </w:r>
          </w:p>
          <w:p w:rsidR="00340A6F" w:rsidRPr="00E90CBC" w:rsidRDefault="00340A6F" w:rsidP="002D1D32">
            <w:pPr>
              <w:jc w:val="center"/>
              <w:rPr>
                <w:rFonts w:eastAsia="Calibri"/>
                <w:bCs/>
                <w:sz w:val="22"/>
                <w:szCs w:val="22"/>
                <w:highlight w:val="cyan"/>
              </w:rPr>
            </w:pPr>
            <w:r>
              <w:rPr>
                <w:rFonts w:eastAsia="Calibri"/>
                <w:bCs/>
                <w:sz w:val="22"/>
                <w:szCs w:val="22"/>
              </w:rPr>
              <w:t>4</w:t>
            </w:r>
          </w:p>
        </w:tc>
        <w:tc>
          <w:tcPr>
            <w:tcW w:w="1372" w:type="dxa"/>
            <w:shd w:val="clear" w:color="auto" w:fill="auto"/>
          </w:tcPr>
          <w:p w:rsidR="00340A6F" w:rsidRPr="00E90CBC" w:rsidRDefault="00340A6F" w:rsidP="002D1D32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E90CBC">
              <w:rPr>
                <w:rFonts w:eastAsia="Calibri"/>
                <w:b/>
                <w:bCs/>
                <w:sz w:val="22"/>
                <w:szCs w:val="22"/>
              </w:rPr>
              <w:t>2</w:t>
            </w:r>
          </w:p>
        </w:tc>
      </w:tr>
      <w:tr w:rsidR="00340A6F" w:rsidRPr="00E90CBC" w:rsidTr="002D1D32">
        <w:trPr>
          <w:trHeight w:val="363"/>
        </w:trPr>
        <w:tc>
          <w:tcPr>
            <w:tcW w:w="3707" w:type="dxa"/>
            <w:vMerge w:val="restart"/>
            <w:tcBorders>
              <w:top w:val="nil"/>
            </w:tcBorders>
          </w:tcPr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2"/>
                <w:szCs w:val="22"/>
              </w:rPr>
            </w:pPr>
          </w:p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2"/>
                <w:szCs w:val="22"/>
              </w:rPr>
            </w:pPr>
          </w:p>
        </w:tc>
        <w:tc>
          <w:tcPr>
            <w:tcW w:w="8494" w:type="dxa"/>
            <w:gridSpan w:val="2"/>
          </w:tcPr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proofErr w:type="spellStart"/>
            <w:r w:rsidRPr="00E90CBC">
              <w:rPr>
                <w:sz w:val="22"/>
                <w:szCs w:val="22"/>
              </w:rPr>
              <w:t>Практическиеработы</w:t>
            </w:r>
            <w:proofErr w:type="spellEnd"/>
          </w:p>
        </w:tc>
        <w:tc>
          <w:tcPr>
            <w:tcW w:w="1357" w:type="dxa"/>
            <w:vMerge w:val="restart"/>
          </w:tcPr>
          <w:p w:rsidR="00340A6F" w:rsidRPr="00512393" w:rsidRDefault="00512393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2</w:t>
            </w:r>
          </w:p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</w:rPr>
            </w:pPr>
          </w:p>
        </w:tc>
        <w:tc>
          <w:tcPr>
            <w:tcW w:w="1372" w:type="dxa"/>
            <w:vMerge w:val="restart"/>
            <w:shd w:val="clear" w:color="auto" w:fill="C0C0C0"/>
          </w:tcPr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40A6F" w:rsidRPr="00971763" w:rsidTr="002D1D32">
        <w:trPr>
          <w:trHeight w:val="297"/>
        </w:trPr>
        <w:tc>
          <w:tcPr>
            <w:tcW w:w="3707" w:type="dxa"/>
            <w:vMerge/>
            <w:tcBorders>
              <w:top w:val="nil"/>
            </w:tcBorders>
          </w:tcPr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2"/>
                <w:szCs w:val="22"/>
              </w:rPr>
            </w:pPr>
          </w:p>
        </w:tc>
        <w:tc>
          <w:tcPr>
            <w:tcW w:w="8494" w:type="dxa"/>
            <w:gridSpan w:val="2"/>
          </w:tcPr>
          <w:p w:rsidR="00340A6F" w:rsidRPr="00340A6F" w:rsidRDefault="00340A6F" w:rsidP="00340A6F">
            <w:pPr>
              <w:pStyle w:val="ab"/>
              <w:widowControl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contextualSpacing/>
              <w:rPr>
                <w:sz w:val="22"/>
                <w:szCs w:val="22"/>
                <w:lang w:val="ru-RU"/>
              </w:rPr>
            </w:pPr>
            <w:r w:rsidRPr="00340A6F">
              <w:rPr>
                <w:sz w:val="22"/>
                <w:szCs w:val="22"/>
                <w:lang w:val="ru-RU"/>
              </w:rPr>
              <w:t xml:space="preserve">Определение характеристик  изоляционных материалов по </w:t>
            </w:r>
            <w:r w:rsidRPr="00340A6F">
              <w:rPr>
                <w:sz w:val="22"/>
                <w:szCs w:val="22"/>
                <w:lang w:val="ru-RU"/>
              </w:rPr>
              <w:lastRenderedPageBreak/>
              <w:t>справочникам</w:t>
            </w:r>
          </w:p>
        </w:tc>
        <w:tc>
          <w:tcPr>
            <w:tcW w:w="1357" w:type="dxa"/>
            <w:vMerge/>
          </w:tcPr>
          <w:p w:rsidR="00340A6F" w:rsidRPr="00340A6F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340A6F" w:rsidRPr="00340A6F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</w:tr>
      <w:tr w:rsidR="00340A6F" w:rsidRPr="00971763" w:rsidTr="002D1D32">
        <w:trPr>
          <w:trHeight w:val="293"/>
        </w:trPr>
        <w:tc>
          <w:tcPr>
            <w:tcW w:w="3707" w:type="dxa"/>
            <w:vMerge/>
            <w:tcBorders>
              <w:top w:val="nil"/>
            </w:tcBorders>
          </w:tcPr>
          <w:p w:rsidR="00340A6F" w:rsidRPr="00E90CBC" w:rsidRDefault="00340A6F" w:rsidP="002D1D32">
            <w:pPr>
              <w:pStyle w:val="1"/>
              <w:spacing w:before="0" w:after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94" w:type="dxa"/>
            <w:gridSpan w:val="2"/>
          </w:tcPr>
          <w:p w:rsidR="00340A6F" w:rsidRPr="00512393" w:rsidRDefault="00340A6F" w:rsidP="0051239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lang w:val="ru-RU"/>
              </w:rPr>
            </w:pPr>
          </w:p>
        </w:tc>
        <w:tc>
          <w:tcPr>
            <w:tcW w:w="1357" w:type="dxa"/>
            <w:vMerge/>
          </w:tcPr>
          <w:p w:rsidR="00340A6F" w:rsidRPr="00340A6F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372" w:type="dxa"/>
            <w:vMerge/>
            <w:shd w:val="clear" w:color="auto" w:fill="auto"/>
          </w:tcPr>
          <w:p w:rsidR="00340A6F" w:rsidRPr="00340A6F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</w:tr>
      <w:tr w:rsidR="00340A6F" w:rsidRPr="00E90CBC" w:rsidTr="002D1D32">
        <w:trPr>
          <w:trHeight w:val="665"/>
        </w:trPr>
        <w:tc>
          <w:tcPr>
            <w:tcW w:w="3707" w:type="dxa"/>
            <w:tcBorders>
              <w:top w:val="nil"/>
            </w:tcBorders>
          </w:tcPr>
          <w:p w:rsidR="00340A6F" w:rsidRPr="00E90CBC" w:rsidRDefault="00340A6F" w:rsidP="002D1D32">
            <w:pPr>
              <w:pStyle w:val="1"/>
              <w:spacing w:before="0" w:after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94" w:type="dxa"/>
            <w:gridSpan w:val="2"/>
          </w:tcPr>
          <w:p w:rsidR="00340A6F" w:rsidRPr="00340A6F" w:rsidRDefault="00340A6F" w:rsidP="002D1D32">
            <w:pPr>
              <w:rPr>
                <w:sz w:val="22"/>
                <w:szCs w:val="22"/>
                <w:lang w:val="ru-RU"/>
              </w:rPr>
            </w:pPr>
            <w:r w:rsidRPr="00340A6F">
              <w:rPr>
                <w:b/>
                <w:sz w:val="22"/>
                <w:szCs w:val="22"/>
                <w:lang w:val="ru-RU"/>
              </w:rPr>
              <w:t xml:space="preserve">Самостоятельная работа: </w:t>
            </w:r>
            <w:r w:rsidRPr="00340A6F">
              <w:rPr>
                <w:sz w:val="22"/>
                <w:szCs w:val="22"/>
                <w:lang w:val="ru-RU"/>
              </w:rPr>
              <w:t>Систематическая проработка конспектов занятий, учебной и специальной технической литературы (по вопросам к параграфам, главам учебных пособий, составленным преподавателем).</w:t>
            </w:r>
          </w:p>
          <w:p w:rsidR="00340A6F" w:rsidRPr="00E90CBC" w:rsidRDefault="00340A6F" w:rsidP="002D1D32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E90CBC">
              <w:rPr>
                <w:rFonts w:ascii="Times New Roman" w:hAnsi="Times New Roman"/>
                <w:sz w:val="22"/>
                <w:szCs w:val="22"/>
              </w:rPr>
              <w:t>Подготовка к лабораторно-практическим работам с использованием методических рекомендаций преподавателя, оформление лабораторно-практических работ, отчетов и подготовка к их защите</w:t>
            </w:r>
          </w:p>
          <w:p w:rsidR="00340A6F" w:rsidRPr="00E90CBC" w:rsidRDefault="00340A6F" w:rsidP="002D1D32">
            <w:pPr>
              <w:pStyle w:val="af"/>
              <w:rPr>
                <w:rFonts w:ascii="Times New Roman" w:hAnsi="Times New Roman"/>
                <w:b/>
                <w:sz w:val="22"/>
                <w:szCs w:val="22"/>
              </w:rPr>
            </w:pPr>
            <w:r w:rsidRPr="00E90CBC">
              <w:rPr>
                <w:rFonts w:ascii="Times New Roman" w:hAnsi="Times New Roman"/>
                <w:b/>
                <w:sz w:val="22"/>
                <w:szCs w:val="22"/>
              </w:rPr>
              <w:t>Примерная тематика внеаудиторной самостоятельной работы:</w:t>
            </w:r>
          </w:p>
          <w:p w:rsidR="00340A6F" w:rsidRPr="00E90CBC" w:rsidRDefault="00340A6F" w:rsidP="00340A6F">
            <w:pPr>
              <w:pStyle w:val="af"/>
              <w:numPr>
                <w:ilvl w:val="0"/>
                <w:numId w:val="31"/>
              </w:numPr>
              <w:rPr>
                <w:rFonts w:ascii="Times New Roman" w:hAnsi="Times New Roman"/>
                <w:sz w:val="22"/>
                <w:szCs w:val="22"/>
              </w:rPr>
            </w:pPr>
            <w:r w:rsidRPr="00E90CBC">
              <w:rPr>
                <w:rFonts w:ascii="Times New Roman" w:hAnsi="Times New Roman"/>
                <w:sz w:val="22"/>
                <w:szCs w:val="22"/>
              </w:rPr>
              <w:t>Влажностные свойства диэлектриков.</w:t>
            </w:r>
          </w:p>
          <w:p w:rsidR="00340A6F" w:rsidRPr="00E90CBC" w:rsidRDefault="00340A6F" w:rsidP="00340A6F">
            <w:pPr>
              <w:pStyle w:val="af"/>
              <w:numPr>
                <w:ilvl w:val="0"/>
                <w:numId w:val="31"/>
              </w:numPr>
              <w:rPr>
                <w:rFonts w:ascii="Times New Roman" w:hAnsi="Times New Roman"/>
                <w:sz w:val="22"/>
                <w:szCs w:val="22"/>
              </w:rPr>
            </w:pPr>
            <w:r w:rsidRPr="00E90CBC">
              <w:rPr>
                <w:rFonts w:ascii="Times New Roman" w:hAnsi="Times New Roman"/>
                <w:sz w:val="22"/>
                <w:szCs w:val="22"/>
              </w:rPr>
              <w:t>Электроизоляционные пластмассы.</w:t>
            </w:r>
          </w:p>
          <w:p w:rsidR="00340A6F" w:rsidRPr="00E90CBC" w:rsidRDefault="00340A6F" w:rsidP="00340A6F">
            <w:pPr>
              <w:pStyle w:val="af"/>
              <w:numPr>
                <w:ilvl w:val="0"/>
                <w:numId w:val="31"/>
              </w:numPr>
              <w:rPr>
                <w:rFonts w:ascii="Times New Roman" w:hAnsi="Times New Roman"/>
                <w:sz w:val="22"/>
                <w:szCs w:val="22"/>
              </w:rPr>
            </w:pPr>
            <w:r w:rsidRPr="00E90CBC">
              <w:rPr>
                <w:rFonts w:ascii="Times New Roman" w:hAnsi="Times New Roman"/>
                <w:sz w:val="22"/>
                <w:szCs w:val="22"/>
              </w:rPr>
              <w:t>Слоистые пластики и фольгированные материалы</w:t>
            </w:r>
          </w:p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</w:p>
        </w:tc>
        <w:tc>
          <w:tcPr>
            <w:tcW w:w="1357" w:type="dxa"/>
          </w:tcPr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E90CBC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372" w:type="dxa"/>
            <w:tcBorders>
              <w:top w:val="nil"/>
            </w:tcBorders>
            <w:shd w:val="clear" w:color="auto" w:fill="BFBFBF" w:themeFill="background1" w:themeFillShade="BF"/>
          </w:tcPr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40A6F" w:rsidRPr="00E90CBC" w:rsidTr="002D1D32">
        <w:trPr>
          <w:trHeight w:val="665"/>
        </w:trPr>
        <w:tc>
          <w:tcPr>
            <w:tcW w:w="3707" w:type="dxa"/>
            <w:vMerge w:val="restart"/>
          </w:tcPr>
          <w:p w:rsidR="00340A6F" w:rsidRPr="00E90CBC" w:rsidRDefault="00340A6F" w:rsidP="002D1D32">
            <w:pPr>
              <w:pStyle w:val="1"/>
              <w:spacing w:before="0" w:after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40A6F" w:rsidRPr="00E90CBC" w:rsidRDefault="00340A6F" w:rsidP="002D1D32">
            <w:pPr>
              <w:pStyle w:val="1"/>
              <w:spacing w:before="0" w:after="0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90CB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Тема 3.  Проводниковые материалы</w:t>
            </w:r>
            <w:r w:rsidRPr="00E90CBC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cr/>
            </w:r>
          </w:p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494" w:type="dxa"/>
            <w:gridSpan w:val="2"/>
            <w:tcBorders>
              <w:bottom w:val="nil"/>
            </w:tcBorders>
          </w:tcPr>
          <w:p w:rsidR="00340A6F" w:rsidRPr="00E90CBC" w:rsidRDefault="00340A6F" w:rsidP="002D1D32">
            <w:pPr>
              <w:pStyle w:val="af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90CBC">
              <w:rPr>
                <w:rFonts w:ascii="Times New Roman" w:hAnsi="Times New Roman"/>
                <w:b/>
                <w:bCs/>
                <w:sz w:val="22"/>
                <w:szCs w:val="22"/>
              </w:rPr>
              <w:t>Содержание учебного материала</w:t>
            </w:r>
          </w:p>
          <w:p w:rsidR="00340A6F" w:rsidRPr="00E90CBC" w:rsidRDefault="00340A6F" w:rsidP="002D1D32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E90CBC">
              <w:rPr>
                <w:rFonts w:ascii="Times New Roman" w:hAnsi="Times New Roman"/>
                <w:sz w:val="22"/>
                <w:szCs w:val="22"/>
              </w:rPr>
              <w:t>Классификация. Материалы высокой проводимости (медь и её сплавы, алюминий и его сплавы, серебро, вольфрам, железо и его сплавы).</w:t>
            </w:r>
          </w:p>
          <w:p w:rsidR="00340A6F" w:rsidRPr="00E90CBC" w:rsidRDefault="00340A6F" w:rsidP="002D1D32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E90CBC">
              <w:rPr>
                <w:rFonts w:ascii="Times New Roman" w:hAnsi="Times New Roman"/>
                <w:sz w:val="22"/>
                <w:szCs w:val="22"/>
              </w:rPr>
              <w:t>Материалы с высоким сопротивлением (манганин, константан); жаростойкие материалы, материалы для контактов</w:t>
            </w:r>
          </w:p>
          <w:p w:rsidR="00340A6F" w:rsidRPr="00E90CBC" w:rsidRDefault="00340A6F" w:rsidP="002D1D32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E90CBC">
              <w:rPr>
                <w:rFonts w:ascii="Times New Roman" w:hAnsi="Times New Roman"/>
                <w:sz w:val="22"/>
                <w:szCs w:val="22"/>
              </w:rPr>
              <w:t>Электротехнические изделия.</w:t>
            </w:r>
          </w:p>
          <w:p w:rsidR="00340A6F" w:rsidRPr="00E90CBC" w:rsidRDefault="00340A6F" w:rsidP="002D1D32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E90CBC">
              <w:rPr>
                <w:rFonts w:ascii="Times New Roman" w:hAnsi="Times New Roman"/>
                <w:sz w:val="22"/>
                <w:szCs w:val="22"/>
              </w:rPr>
              <w:t>Установочные и закладные изделия</w:t>
            </w:r>
          </w:p>
        </w:tc>
        <w:tc>
          <w:tcPr>
            <w:tcW w:w="1357" w:type="dxa"/>
            <w:tcBorders>
              <w:bottom w:val="nil"/>
            </w:tcBorders>
          </w:tcPr>
          <w:p w:rsidR="00340A6F" w:rsidRPr="00512393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E90CBC">
              <w:rPr>
                <w:b/>
                <w:bCs/>
                <w:sz w:val="22"/>
                <w:szCs w:val="22"/>
              </w:rPr>
              <w:t>1</w:t>
            </w:r>
            <w:r w:rsidR="00512393">
              <w:rPr>
                <w:b/>
                <w:bCs/>
                <w:sz w:val="22"/>
                <w:szCs w:val="22"/>
                <w:lang w:val="ru-RU"/>
              </w:rPr>
              <w:t>2</w:t>
            </w:r>
          </w:p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</w:rPr>
            </w:pPr>
            <w:r w:rsidRPr="00E90CBC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1372" w:type="dxa"/>
            <w:vMerge w:val="restart"/>
            <w:shd w:val="clear" w:color="auto" w:fill="auto"/>
          </w:tcPr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E90CBC">
              <w:rPr>
                <w:b/>
                <w:bCs/>
                <w:sz w:val="22"/>
                <w:szCs w:val="22"/>
              </w:rPr>
              <w:t>2</w:t>
            </w:r>
          </w:p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40A6F" w:rsidRPr="00E90CBC" w:rsidTr="002D1D32">
        <w:trPr>
          <w:trHeight w:val="70"/>
        </w:trPr>
        <w:tc>
          <w:tcPr>
            <w:tcW w:w="3707" w:type="dxa"/>
            <w:vMerge/>
          </w:tcPr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486" w:type="dxa"/>
            <w:tcBorders>
              <w:top w:val="nil"/>
              <w:bottom w:val="single" w:sz="4" w:space="0" w:color="auto"/>
            </w:tcBorders>
          </w:tcPr>
          <w:p w:rsidR="00340A6F" w:rsidRPr="00E90CBC" w:rsidRDefault="00340A6F" w:rsidP="002D1D32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5" w:type="dxa"/>
            <w:gridSpan w:val="2"/>
            <w:tcBorders>
              <w:top w:val="nil"/>
              <w:bottom w:val="single" w:sz="4" w:space="0" w:color="auto"/>
            </w:tcBorders>
          </w:tcPr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72" w:type="dxa"/>
            <w:vMerge/>
            <w:tcBorders>
              <w:bottom w:val="single" w:sz="4" w:space="0" w:color="auto"/>
            </w:tcBorders>
          </w:tcPr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40A6F" w:rsidRPr="00E90CBC" w:rsidTr="002D1D32">
        <w:trPr>
          <w:trHeight w:val="96"/>
        </w:trPr>
        <w:tc>
          <w:tcPr>
            <w:tcW w:w="3707" w:type="dxa"/>
            <w:vMerge/>
          </w:tcPr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494" w:type="dxa"/>
            <w:gridSpan w:val="2"/>
          </w:tcPr>
          <w:p w:rsidR="00340A6F" w:rsidRPr="00E90CBC" w:rsidRDefault="00340A6F" w:rsidP="002D1D32">
            <w:pPr>
              <w:shd w:val="clear" w:color="auto" w:fill="FFFFFF"/>
              <w:ind w:right="859"/>
              <w:rPr>
                <w:b/>
                <w:sz w:val="22"/>
                <w:szCs w:val="22"/>
              </w:rPr>
            </w:pPr>
            <w:proofErr w:type="spellStart"/>
            <w:r w:rsidRPr="00E90CBC">
              <w:rPr>
                <w:b/>
                <w:sz w:val="22"/>
                <w:szCs w:val="22"/>
              </w:rPr>
              <w:t>Практическиеработы</w:t>
            </w:r>
            <w:proofErr w:type="spellEnd"/>
          </w:p>
        </w:tc>
        <w:tc>
          <w:tcPr>
            <w:tcW w:w="1357" w:type="dxa"/>
            <w:vMerge w:val="restart"/>
          </w:tcPr>
          <w:p w:rsidR="00340A6F" w:rsidRPr="00512393" w:rsidRDefault="00512393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4</w:t>
            </w:r>
          </w:p>
        </w:tc>
        <w:tc>
          <w:tcPr>
            <w:tcW w:w="1372" w:type="dxa"/>
            <w:vMerge w:val="restart"/>
            <w:shd w:val="clear" w:color="auto" w:fill="C0C0C0"/>
          </w:tcPr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340A6F" w:rsidRPr="00971763" w:rsidTr="002D1D32">
        <w:tc>
          <w:tcPr>
            <w:tcW w:w="3707" w:type="dxa"/>
            <w:vMerge/>
          </w:tcPr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494" w:type="dxa"/>
            <w:gridSpan w:val="2"/>
          </w:tcPr>
          <w:p w:rsidR="00340A6F" w:rsidRPr="00340A6F" w:rsidRDefault="00340A6F" w:rsidP="00340A6F">
            <w:pPr>
              <w:pStyle w:val="ab"/>
              <w:widowControl/>
              <w:numPr>
                <w:ilvl w:val="0"/>
                <w:numId w:val="29"/>
              </w:numPr>
              <w:shd w:val="clear" w:color="auto" w:fill="FFFFFF"/>
              <w:spacing w:before="0"/>
              <w:ind w:right="859"/>
              <w:contextualSpacing/>
              <w:rPr>
                <w:sz w:val="22"/>
                <w:szCs w:val="22"/>
                <w:lang w:val="ru-RU"/>
              </w:rPr>
            </w:pPr>
            <w:r w:rsidRPr="00340A6F">
              <w:rPr>
                <w:sz w:val="22"/>
                <w:szCs w:val="22"/>
                <w:lang w:val="ru-RU"/>
              </w:rPr>
              <w:t>Определение характеристик  проводниковых материалов по справочникам</w:t>
            </w:r>
          </w:p>
        </w:tc>
        <w:tc>
          <w:tcPr>
            <w:tcW w:w="1357" w:type="dxa"/>
            <w:vMerge/>
          </w:tcPr>
          <w:p w:rsidR="00340A6F" w:rsidRPr="00340A6F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  <w:lang w:val="ru-RU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340A6F" w:rsidRPr="00340A6F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val="ru-RU"/>
              </w:rPr>
            </w:pPr>
          </w:p>
        </w:tc>
      </w:tr>
      <w:tr w:rsidR="00340A6F" w:rsidRPr="00971763" w:rsidTr="002D1D32">
        <w:tc>
          <w:tcPr>
            <w:tcW w:w="3707" w:type="dxa"/>
            <w:vMerge/>
          </w:tcPr>
          <w:p w:rsidR="00340A6F" w:rsidRPr="00340A6F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8494" w:type="dxa"/>
            <w:gridSpan w:val="2"/>
          </w:tcPr>
          <w:p w:rsidR="00340A6F" w:rsidRPr="00340A6F" w:rsidRDefault="00340A6F" w:rsidP="00340A6F">
            <w:pPr>
              <w:pStyle w:val="ab"/>
              <w:widowControl/>
              <w:numPr>
                <w:ilvl w:val="0"/>
                <w:numId w:val="29"/>
              </w:numPr>
              <w:shd w:val="clear" w:color="auto" w:fill="FFFFFF"/>
              <w:spacing w:before="0"/>
              <w:ind w:right="859"/>
              <w:contextualSpacing/>
              <w:rPr>
                <w:sz w:val="22"/>
                <w:szCs w:val="22"/>
                <w:lang w:val="ru-RU"/>
              </w:rPr>
            </w:pPr>
            <w:r w:rsidRPr="00340A6F">
              <w:rPr>
                <w:sz w:val="22"/>
                <w:szCs w:val="22"/>
                <w:lang w:val="ru-RU"/>
              </w:rPr>
              <w:t>Выбор марок проводов и шнуров в зависимости от условий эксплуатации</w:t>
            </w:r>
          </w:p>
        </w:tc>
        <w:tc>
          <w:tcPr>
            <w:tcW w:w="1357" w:type="dxa"/>
            <w:vMerge/>
          </w:tcPr>
          <w:p w:rsidR="00340A6F" w:rsidRPr="00340A6F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  <w:lang w:val="ru-RU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340A6F" w:rsidRPr="00340A6F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val="ru-RU"/>
              </w:rPr>
            </w:pPr>
          </w:p>
        </w:tc>
      </w:tr>
      <w:tr w:rsidR="00340A6F" w:rsidRPr="00971763" w:rsidTr="002D1D32">
        <w:trPr>
          <w:trHeight w:val="345"/>
        </w:trPr>
        <w:tc>
          <w:tcPr>
            <w:tcW w:w="3707" w:type="dxa"/>
            <w:vMerge/>
          </w:tcPr>
          <w:p w:rsidR="00340A6F" w:rsidRPr="00340A6F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8494" w:type="dxa"/>
            <w:gridSpan w:val="2"/>
          </w:tcPr>
          <w:p w:rsidR="00340A6F" w:rsidRPr="0093243E" w:rsidRDefault="00340A6F" w:rsidP="00512393">
            <w:pPr>
              <w:pStyle w:val="ab"/>
              <w:widowControl/>
              <w:shd w:val="clear" w:color="auto" w:fill="FFFFFF"/>
              <w:spacing w:before="0"/>
              <w:ind w:left="720" w:right="859" w:firstLine="0"/>
              <w:contextualSpacing/>
              <w:rPr>
                <w:sz w:val="22"/>
                <w:szCs w:val="22"/>
                <w:lang w:val="ru-RU"/>
              </w:rPr>
            </w:pPr>
          </w:p>
        </w:tc>
        <w:tc>
          <w:tcPr>
            <w:tcW w:w="1357" w:type="dxa"/>
            <w:vMerge/>
          </w:tcPr>
          <w:p w:rsidR="00340A6F" w:rsidRPr="0093243E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  <w:lang w:val="ru-RU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340A6F" w:rsidRPr="0093243E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val="ru-RU"/>
              </w:rPr>
            </w:pPr>
          </w:p>
        </w:tc>
      </w:tr>
      <w:tr w:rsidR="00340A6F" w:rsidRPr="00E90CBC" w:rsidTr="002D1D32">
        <w:tc>
          <w:tcPr>
            <w:tcW w:w="3707" w:type="dxa"/>
            <w:vMerge/>
          </w:tcPr>
          <w:p w:rsidR="00340A6F" w:rsidRPr="0093243E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8494" w:type="dxa"/>
            <w:gridSpan w:val="2"/>
          </w:tcPr>
          <w:p w:rsidR="00340A6F" w:rsidRPr="00340A6F" w:rsidRDefault="00340A6F" w:rsidP="002D1D32">
            <w:pPr>
              <w:shd w:val="clear" w:color="auto" w:fill="FFFFFF"/>
              <w:ind w:right="859"/>
              <w:rPr>
                <w:sz w:val="22"/>
                <w:szCs w:val="22"/>
                <w:lang w:val="ru-RU"/>
              </w:rPr>
            </w:pPr>
            <w:r w:rsidRPr="00340A6F">
              <w:rPr>
                <w:b/>
                <w:sz w:val="22"/>
                <w:szCs w:val="22"/>
                <w:lang w:val="ru-RU"/>
              </w:rPr>
              <w:t>Контрольная работа№2</w:t>
            </w:r>
            <w:r w:rsidRPr="00340A6F">
              <w:rPr>
                <w:sz w:val="22"/>
                <w:szCs w:val="22"/>
                <w:lang w:val="ru-RU"/>
              </w:rPr>
              <w:t xml:space="preserve">  по теме «проводниковые материалы.</w:t>
            </w:r>
          </w:p>
        </w:tc>
        <w:tc>
          <w:tcPr>
            <w:tcW w:w="1357" w:type="dxa"/>
          </w:tcPr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</w:rPr>
            </w:pPr>
            <w:r w:rsidRPr="00E90CB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372" w:type="dxa"/>
            <w:shd w:val="clear" w:color="auto" w:fill="FFFFFF" w:themeFill="background1"/>
          </w:tcPr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E90CBC">
              <w:rPr>
                <w:bCs/>
                <w:sz w:val="22"/>
                <w:szCs w:val="22"/>
              </w:rPr>
              <w:t>2</w:t>
            </w:r>
          </w:p>
        </w:tc>
      </w:tr>
      <w:tr w:rsidR="00340A6F" w:rsidRPr="00E90CBC" w:rsidTr="002D1D32">
        <w:tc>
          <w:tcPr>
            <w:tcW w:w="3707" w:type="dxa"/>
          </w:tcPr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494" w:type="dxa"/>
            <w:gridSpan w:val="2"/>
          </w:tcPr>
          <w:p w:rsidR="00340A6F" w:rsidRPr="00340A6F" w:rsidRDefault="00340A6F" w:rsidP="002D1D32">
            <w:pPr>
              <w:rPr>
                <w:sz w:val="22"/>
                <w:szCs w:val="22"/>
                <w:lang w:val="ru-RU"/>
              </w:rPr>
            </w:pPr>
            <w:r w:rsidRPr="00340A6F">
              <w:rPr>
                <w:b/>
                <w:sz w:val="22"/>
                <w:szCs w:val="22"/>
                <w:lang w:val="ru-RU"/>
              </w:rPr>
              <w:t xml:space="preserve">Самостоятельная работа: </w:t>
            </w:r>
            <w:r w:rsidRPr="00340A6F">
              <w:rPr>
                <w:sz w:val="22"/>
                <w:szCs w:val="22"/>
                <w:lang w:val="ru-RU"/>
              </w:rPr>
              <w:t>Систематическая проработка конспектов занятий, учебной и специальной технической литературы (по вопросам к параграфам, главам учебных пособий, составленным преподавателем).</w:t>
            </w:r>
          </w:p>
          <w:p w:rsidR="00340A6F" w:rsidRPr="00E90CBC" w:rsidRDefault="00340A6F" w:rsidP="002D1D32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E90CBC">
              <w:rPr>
                <w:rFonts w:ascii="Times New Roman" w:hAnsi="Times New Roman"/>
                <w:sz w:val="22"/>
                <w:szCs w:val="22"/>
              </w:rPr>
              <w:t>Подготовка к лабораторно-практическим работам с использованием методических рекомендаций преподавателя, оформление лабораторно-практических работ, отчетов и подготовка к их защите</w:t>
            </w:r>
          </w:p>
          <w:p w:rsidR="00340A6F" w:rsidRPr="00E90CBC" w:rsidRDefault="00340A6F" w:rsidP="002D1D32">
            <w:pPr>
              <w:pStyle w:val="af"/>
              <w:rPr>
                <w:rFonts w:ascii="Times New Roman" w:hAnsi="Times New Roman"/>
                <w:b/>
                <w:sz w:val="22"/>
                <w:szCs w:val="22"/>
              </w:rPr>
            </w:pPr>
            <w:r w:rsidRPr="00E90CBC">
              <w:rPr>
                <w:rFonts w:ascii="Times New Roman" w:hAnsi="Times New Roman"/>
                <w:b/>
                <w:sz w:val="22"/>
                <w:szCs w:val="22"/>
              </w:rPr>
              <w:t>Примерная тематика внеаудиторной самостоятельной работы:</w:t>
            </w:r>
          </w:p>
          <w:p w:rsidR="00340A6F" w:rsidRPr="00E90CBC" w:rsidRDefault="00340A6F" w:rsidP="00340A6F">
            <w:pPr>
              <w:pStyle w:val="af"/>
              <w:numPr>
                <w:ilvl w:val="0"/>
                <w:numId w:val="32"/>
              </w:numPr>
              <w:rPr>
                <w:rFonts w:ascii="Times New Roman" w:hAnsi="Times New Roman"/>
                <w:sz w:val="22"/>
                <w:szCs w:val="22"/>
              </w:rPr>
            </w:pPr>
            <w:r w:rsidRPr="00E90CBC">
              <w:rPr>
                <w:rFonts w:ascii="Times New Roman" w:hAnsi="Times New Roman"/>
                <w:sz w:val="22"/>
                <w:szCs w:val="22"/>
              </w:rPr>
              <w:t>Натрий.</w:t>
            </w:r>
          </w:p>
          <w:p w:rsidR="00340A6F" w:rsidRPr="00E90CBC" w:rsidRDefault="00340A6F" w:rsidP="00340A6F">
            <w:pPr>
              <w:pStyle w:val="af"/>
              <w:numPr>
                <w:ilvl w:val="0"/>
                <w:numId w:val="32"/>
              </w:numPr>
              <w:rPr>
                <w:rFonts w:ascii="Times New Roman" w:hAnsi="Times New Roman"/>
                <w:sz w:val="22"/>
                <w:szCs w:val="22"/>
              </w:rPr>
            </w:pPr>
            <w:r w:rsidRPr="00E90CBC">
              <w:rPr>
                <w:rFonts w:ascii="Times New Roman" w:hAnsi="Times New Roman"/>
                <w:sz w:val="22"/>
                <w:szCs w:val="22"/>
              </w:rPr>
              <w:t>Благородные металлы.</w:t>
            </w:r>
          </w:p>
          <w:p w:rsidR="00340A6F" w:rsidRPr="00E90CBC" w:rsidRDefault="00340A6F" w:rsidP="00340A6F">
            <w:pPr>
              <w:pStyle w:val="af"/>
              <w:numPr>
                <w:ilvl w:val="0"/>
                <w:numId w:val="32"/>
              </w:numPr>
              <w:rPr>
                <w:rFonts w:ascii="Times New Roman" w:hAnsi="Times New Roman"/>
                <w:sz w:val="22"/>
                <w:szCs w:val="22"/>
              </w:rPr>
            </w:pPr>
            <w:r w:rsidRPr="00E90CBC">
              <w:rPr>
                <w:rFonts w:ascii="Times New Roman" w:hAnsi="Times New Roman"/>
                <w:sz w:val="22"/>
                <w:szCs w:val="22"/>
              </w:rPr>
              <w:t>Тугоплавкие металлы.</w:t>
            </w:r>
          </w:p>
          <w:p w:rsidR="00340A6F" w:rsidRPr="00E90CBC" w:rsidRDefault="00340A6F" w:rsidP="00340A6F">
            <w:pPr>
              <w:pStyle w:val="af"/>
              <w:numPr>
                <w:ilvl w:val="0"/>
                <w:numId w:val="32"/>
              </w:numPr>
              <w:rPr>
                <w:rFonts w:ascii="Times New Roman" w:hAnsi="Times New Roman"/>
                <w:sz w:val="22"/>
                <w:szCs w:val="22"/>
              </w:rPr>
            </w:pPr>
            <w:r w:rsidRPr="00E90CBC">
              <w:rPr>
                <w:rFonts w:ascii="Times New Roman" w:hAnsi="Times New Roman"/>
                <w:sz w:val="22"/>
                <w:szCs w:val="22"/>
              </w:rPr>
              <w:lastRenderedPageBreak/>
              <w:t>Сверхпроводники.</w:t>
            </w:r>
          </w:p>
          <w:p w:rsidR="00340A6F" w:rsidRPr="00E90CBC" w:rsidRDefault="00340A6F" w:rsidP="00340A6F">
            <w:pPr>
              <w:pStyle w:val="af"/>
              <w:numPr>
                <w:ilvl w:val="0"/>
                <w:numId w:val="32"/>
              </w:num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E90CBC">
              <w:rPr>
                <w:rFonts w:ascii="Times New Roman" w:hAnsi="Times New Roman"/>
                <w:sz w:val="22"/>
                <w:szCs w:val="22"/>
              </w:rPr>
              <w:t>Криопроводники</w:t>
            </w:r>
            <w:proofErr w:type="spellEnd"/>
            <w:r w:rsidRPr="00E90CBC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340A6F" w:rsidRPr="00E90CBC" w:rsidRDefault="00340A6F" w:rsidP="00340A6F">
            <w:pPr>
              <w:pStyle w:val="af"/>
              <w:numPr>
                <w:ilvl w:val="0"/>
                <w:numId w:val="32"/>
              </w:numPr>
              <w:rPr>
                <w:rFonts w:ascii="Times New Roman" w:hAnsi="Times New Roman"/>
                <w:sz w:val="22"/>
                <w:szCs w:val="22"/>
              </w:rPr>
            </w:pPr>
            <w:r w:rsidRPr="00E90CBC">
              <w:rPr>
                <w:rFonts w:ascii="Times New Roman" w:hAnsi="Times New Roman"/>
                <w:sz w:val="22"/>
                <w:szCs w:val="22"/>
              </w:rPr>
              <w:t>Материалы для электроугольных изделий.</w:t>
            </w:r>
          </w:p>
        </w:tc>
        <w:tc>
          <w:tcPr>
            <w:tcW w:w="1357" w:type="dxa"/>
          </w:tcPr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E90CBC">
              <w:rPr>
                <w:b/>
                <w:bCs/>
                <w:sz w:val="22"/>
                <w:szCs w:val="22"/>
              </w:rPr>
              <w:lastRenderedPageBreak/>
              <w:t>6</w:t>
            </w:r>
          </w:p>
        </w:tc>
        <w:tc>
          <w:tcPr>
            <w:tcW w:w="1372" w:type="dxa"/>
            <w:shd w:val="clear" w:color="auto" w:fill="C0C0C0"/>
          </w:tcPr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340A6F" w:rsidRPr="00E90CBC" w:rsidTr="002D1D32">
        <w:trPr>
          <w:trHeight w:val="552"/>
        </w:trPr>
        <w:tc>
          <w:tcPr>
            <w:tcW w:w="3707" w:type="dxa"/>
            <w:vMerge w:val="restart"/>
          </w:tcPr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  <w:proofErr w:type="spellStart"/>
            <w:r w:rsidRPr="00E90CBC">
              <w:rPr>
                <w:b/>
                <w:sz w:val="22"/>
                <w:szCs w:val="22"/>
              </w:rPr>
              <w:lastRenderedPageBreak/>
              <w:t>Тема</w:t>
            </w:r>
            <w:proofErr w:type="spellEnd"/>
            <w:r w:rsidRPr="00E90CBC">
              <w:rPr>
                <w:b/>
                <w:sz w:val="22"/>
                <w:szCs w:val="22"/>
              </w:rPr>
              <w:t xml:space="preserve"> 4.   </w:t>
            </w:r>
            <w:proofErr w:type="spellStart"/>
            <w:r w:rsidRPr="00E90CBC">
              <w:rPr>
                <w:b/>
                <w:sz w:val="22"/>
                <w:szCs w:val="22"/>
              </w:rPr>
              <w:t>Полупроводниковыематериалы</w:t>
            </w:r>
            <w:proofErr w:type="spellEnd"/>
          </w:p>
        </w:tc>
        <w:tc>
          <w:tcPr>
            <w:tcW w:w="8494" w:type="dxa"/>
            <w:gridSpan w:val="2"/>
          </w:tcPr>
          <w:p w:rsidR="00340A6F" w:rsidRPr="00E90CBC" w:rsidRDefault="00340A6F" w:rsidP="002D1D32">
            <w:pPr>
              <w:pStyle w:val="af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90CBC">
              <w:rPr>
                <w:rFonts w:ascii="Times New Roman" w:hAnsi="Times New Roman"/>
                <w:b/>
                <w:bCs/>
                <w:sz w:val="22"/>
                <w:szCs w:val="22"/>
              </w:rPr>
              <w:t>Содержание учебного материала</w:t>
            </w:r>
          </w:p>
          <w:p w:rsidR="00340A6F" w:rsidRPr="00E90CBC" w:rsidRDefault="00340A6F" w:rsidP="002D1D32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E90CBC">
              <w:rPr>
                <w:rFonts w:ascii="Times New Roman" w:hAnsi="Times New Roman"/>
                <w:sz w:val="22"/>
                <w:szCs w:val="22"/>
              </w:rPr>
              <w:t>Физические основы проводимости; структура материалов, свойства, применение.</w:t>
            </w:r>
          </w:p>
        </w:tc>
        <w:tc>
          <w:tcPr>
            <w:tcW w:w="1357" w:type="dxa"/>
          </w:tcPr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E90CBC">
              <w:rPr>
                <w:b/>
                <w:bCs/>
                <w:sz w:val="22"/>
                <w:szCs w:val="22"/>
              </w:rPr>
              <w:t>4</w:t>
            </w:r>
          </w:p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</w:rPr>
            </w:pPr>
            <w:r w:rsidRPr="00E90CBC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372" w:type="dxa"/>
            <w:shd w:val="clear" w:color="auto" w:fill="auto"/>
          </w:tcPr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E90CBC"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340A6F" w:rsidRPr="00E90CBC" w:rsidTr="002D1D32">
        <w:trPr>
          <w:trHeight w:val="355"/>
        </w:trPr>
        <w:tc>
          <w:tcPr>
            <w:tcW w:w="3707" w:type="dxa"/>
            <w:vMerge/>
          </w:tcPr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494" w:type="dxa"/>
            <w:gridSpan w:val="2"/>
          </w:tcPr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  <w:proofErr w:type="spellStart"/>
            <w:r w:rsidRPr="00E90CBC">
              <w:rPr>
                <w:b/>
                <w:sz w:val="22"/>
                <w:szCs w:val="22"/>
              </w:rPr>
              <w:t>Практическиезанятия</w:t>
            </w:r>
            <w:proofErr w:type="spellEnd"/>
          </w:p>
        </w:tc>
        <w:tc>
          <w:tcPr>
            <w:tcW w:w="1357" w:type="dxa"/>
            <w:vMerge w:val="restart"/>
          </w:tcPr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</w:rPr>
            </w:pPr>
            <w:r w:rsidRPr="00E90CBC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372" w:type="dxa"/>
            <w:vMerge w:val="restart"/>
            <w:shd w:val="clear" w:color="auto" w:fill="C0C0C0"/>
          </w:tcPr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340A6F" w:rsidRPr="00971763" w:rsidTr="002D1D32">
        <w:trPr>
          <w:trHeight w:val="336"/>
        </w:trPr>
        <w:tc>
          <w:tcPr>
            <w:tcW w:w="3707" w:type="dxa"/>
            <w:vMerge/>
          </w:tcPr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494" w:type="dxa"/>
            <w:gridSpan w:val="2"/>
          </w:tcPr>
          <w:p w:rsidR="00340A6F" w:rsidRPr="00340A6F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lang w:val="ru-RU"/>
              </w:rPr>
            </w:pPr>
            <w:r w:rsidRPr="00340A6F">
              <w:rPr>
                <w:sz w:val="22"/>
                <w:szCs w:val="22"/>
                <w:lang w:val="ru-RU"/>
              </w:rPr>
              <w:t>Определение характеристик  полупроводниковых материалов по справочникам</w:t>
            </w:r>
          </w:p>
        </w:tc>
        <w:tc>
          <w:tcPr>
            <w:tcW w:w="1357" w:type="dxa"/>
            <w:vMerge/>
          </w:tcPr>
          <w:p w:rsidR="00340A6F" w:rsidRPr="00340A6F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340A6F" w:rsidRPr="00340A6F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val="ru-RU"/>
              </w:rPr>
            </w:pPr>
          </w:p>
        </w:tc>
      </w:tr>
      <w:tr w:rsidR="00340A6F" w:rsidRPr="00E90CBC" w:rsidTr="002D1D32">
        <w:trPr>
          <w:trHeight w:val="698"/>
        </w:trPr>
        <w:tc>
          <w:tcPr>
            <w:tcW w:w="3707" w:type="dxa"/>
            <w:vMerge/>
          </w:tcPr>
          <w:p w:rsidR="00340A6F" w:rsidRPr="00340A6F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8494" w:type="dxa"/>
            <w:gridSpan w:val="2"/>
          </w:tcPr>
          <w:p w:rsidR="00340A6F" w:rsidRPr="00E90CBC" w:rsidRDefault="00340A6F" w:rsidP="002D1D32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E90CBC">
              <w:rPr>
                <w:rFonts w:ascii="Times New Roman" w:hAnsi="Times New Roman"/>
                <w:b/>
                <w:sz w:val="22"/>
                <w:szCs w:val="22"/>
              </w:rPr>
              <w:t xml:space="preserve">Самостоятельная работа: </w:t>
            </w:r>
          </w:p>
          <w:p w:rsidR="00340A6F" w:rsidRPr="00340A6F" w:rsidRDefault="00340A6F" w:rsidP="002D1D32">
            <w:pPr>
              <w:pStyle w:val="a7"/>
              <w:rPr>
                <w:color w:val="000000"/>
                <w:sz w:val="22"/>
                <w:szCs w:val="22"/>
                <w:lang w:val="ru-RU"/>
              </w:rPr>
            </w:pPr>
            <w:r w:rsidRPr="00340A6F">
              <w:rPr>
                <w:color w:val="000000"/>
                <w:sz w:val="22"/>
                <w:szCs w:val="22"/>
                <w:lang w:val="ru-RU"/>
              </w:rPr>
              <w:t>Подготовка к выполнению контрольных работ и тестов;</w:t>
            </w:r>
          </w:p>
          <w:p w:rsidR="00340A6F" w:rsidRPr="00E90CBC" w:rsidRDefault="00340A6F" w:rsidP="002D1D32">
            <w:pPr>
              <w:pStyle w:val="a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90CBC">
              <w:rPr>
                <w:rFonts w:ascii="Times New Roman" w:hAnsi="Times New Roman"/>
                <w:color w:val="000000"/>
                <w:sz w:val="22"/>
                <w:szCs w:val="22"/>
              </w:rPr>
              <w:t>Повторение разделов программы с целью подготовки к дифференцированному зачету</w:t>
            </w:r>
          </w:p>
        </w:tc>
        <w:tc>
          <w:tcPr>
            <w:tcW w:w="1357" w:type="dxa"/>
          </w:tcPr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E90CBC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72" w:type="dxa"/>
            <w:vMerge/>
            <w:shd w:val="clear" w:color="auto" w:fill="C0C0C0"/>
          </w:tcPr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340A6F" w:rsidRPr="00E90CBC" w:rsidTr="002D1D32">
        <w:trPr>
          <w:trHeight w:val="336"/>
        </w:trPr>
        <w:tc>
          <w:tcPr>
            <w:tcW w:w="3707" w:type="dxa"/>
          </w:tcPr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proofErr w:type="spellStart"/>
            <w:r w:rsidRPr="00E90CBC">
              <w:rPr>
                <w:rFonts w:eastAsia="Calibri"/>
                <w:b/>
                <w:bCs/>
                <w:sz w:val="22"/>
                <w:szCs w:val="22"/>
              </w:rPr>
              <w:t>Тема</w:t>
            </w:r>
            <w:proofErr w:type="spellEnd"/>
            <w:r w:rsidRPr="00E90CBC">
              <w:rPr>
                <w:rFonts w:eastAsia="Calibri"/>
                <w:b/>
                <w:bCs/>
                <w:sz w:val="22"/>
                <w:szCs w:val="22"/>
              </w:rPr>
              <w:t xml:space="preserve"> 5.  </w:t>
            </w:r>
            <w:proofErr w:type="spellStart"/>
            <w:r w:rsidRPr="00E90CBC">
              <w:rPr>
                <w:b/>
                <w:bCs/>
                <w:sz w:val="22"/>
                <w:szCs w:val="22"/>
              </w:rPr>
              <w:t>Магнитныематериалы</w:t>
            </w:r>
            <w:proofErr w:type="spellEnd"/>
            <w:r w:rsidRPr="00E90CBC">
              <w:rPr>
                <w:b/>
                <w:bCs/>
                <w:sz w:val="22"/>
                <w:szCs w:val="22"/>
              </w:rPr>
              <w:t xml:space="preserve">. </w:t>
            </w:r>
          </w:p>
        </w:tc>
        <w:tc>
          <w:tcPr>
            <w:tcW w:w="8494" w:type="dxa"/>
            <w:gridSpan w:val="2"/>
          </w:tcPr>
          <w:p w:rsidR="00340A6F" w:rsidRPr="00E90CBC" w:rsidRDefault="00340A6F" w:rsidP="002D1D32">
            <w:pPr>
              <w:pStyle w:val="af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90CBC">
              <w:rPr>
                <w:rFonts w:ascii="Times New Roman" w:hAnsi="Times New Roman"/>
                <w:b/>
                <w:bCs/>
                <w:sz w:val="22"/>
                <w:szCs w:val="22"/>
              </w:rPr>
              <w:t>Содержание учебного материала</w:t>
            </w:r>
          </w:p>
          <w:p w:rsidR="00340A6F" w:rsidRPr="00E90CBC" w:rsidRDefault="00340A6F" w:rsidP="002D1D32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E90CBC">
              <w:rPr>
                <w:rFonts w:ascii="Times New Roman" w:hAnsi="Times New Roman"/>
                <w:sz w:val="22"/>
                <w:szCs w:val="22"/>
              </w:rPr>
              <w:t xml:space="preserve">Классификация, свойства, применение. </w:t>
            </w:r>
            <w:proofErr w:type="spellStart"/>
            <w:r w:rsidRPr="00E90CBC">
              <w:rPr>
                <w:rFonts w:ascii="Times New Roman" w:hAnsi="Times New Roman"/>
                <w:sz w:val="22"/>
                <w:szCs w:val="22"/>
              </w:rPr>
              <w:t>Магнито-мягкие</w:t>
            </w:r>
            <w:proofErr w:type="spellEnd"/>
            <w:r w:rsidRPr="00E90CBC">
              <w:rPr>
                <w:rFonts w:ascii="Times New Roman" w:hAnsi="Times New Roman"/>
                <w:sz w:val="22"/>
                <w:szCs w:val="22"/>
              </w:rPr>
              <w:t xml:space="preserve"> материалы; </w:t>
            </w:r>
            <w:proofErr w:type="spellStart"/>
            <w:proofErr w:type="gramStart"/>
            <w:r w:rsidRPr="00E90CBC">
              <w:rPr>
                <w:rFonts w:ascii="Times New Roman" w:hAnsi="Times New Roman"/>
                <w:sz w:val="22"/>
                <w:szCs w:val="22"/>
              </w:rPr>
              <w:t>магнито-твердые</w:t>
            </w:r>
            <w:proofErr w:type="spellEnd"/>
            <w:proofErr w:type="gramEnd"/>
            <w:r w:rsidRPr="00E90CBC">
              <w:rPr>
                <w:rFonts w:ascii="Times New Roman" w:hAnsi="Times New Roman"/>
                <w:sz w:val="22"/>
                <w:szCs w:val="22"/>
              </w:rPr>
              <w:t xml:space="preserve"> материалы; ферриты.</w:t>
            </w:r>
          </w:p>
        </w:tc>
        <w:tc>
          <w:tcPr>
            <w:tcW w:w="1357" w:type="dxa"/>
          </w:tcPr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</w:rPr>
            </w:pPr>
            <w:r w:rsidRPr="00E90CBC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372" w:type="dxa"/>
            <w:shd w:val="clear" w:color="auto" w:fill="FFFFFF" w:themeFill="background1"/>
          </w:tcPr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E90CBC"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340A6F" w:rsidRPr="00E90CBC" w:rsidTr="002D1D32">
        <w:trPr>
          <w:trHeight w:val="336"/>
        </w:trPr>
        <w:tc>
          <w:tcPr>
            <w:tcW w:w="3707" w:type="dxa"/>
          </w:tcPr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494" w:type="dxa"/>
            <w:gridSpan w:val="2"/>
          </w:tcPr>
          <w:p w:rsidR="00340A6F" w:rsidRPr="00E90CBC" w:rsidRDefault="00340A6F" w:rsidP="002D1D32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E90CBC">
              <w:rPr>
                <w:rFonts w:ascii="Times New Roman" w:hAnsi="Times New Roman"/>
                <w:b/>
                <w:sz w:val="22"/>
                <w:szCs w:val="22"/>
              </w:rPr>
              <w:t xml:space="preserve">Самостоятельная работа: </w:t>
            </w:r>
          </w:p>
          <w:p w:rsidR="00340A6F" w:rsidRPr="00340A6F" w:rsidRDefault="00340A6F" w:rsidP="002D1D32">
            <w:pPr>
              <w:pStyle w:val="a7"/>
              <w:rPr>
                <w:color w:val="000000"/>
                <w:sz w:val="22"/>
                <w:szCs w:val="22"/>
                <w:lang w:val="ru-RU"/>
              </w:rPr>
            </w:pPr>
            <w:r w:rsidRPr="00340A6F">
              <w:rPr>
                <w:color w:val="000000"/>
                <w:sz w:val="22"/>
                <w:szCs w:val="22"/>
                <w:lang w:val="ru-RU"/>
              </w:rPr>
              <w:t>подготовка к выполнению контрольных работ и тестов;</w:t>
            </w:r>
          </w:p>
          <w:p w:rsidR="00340A6F" w:rsidRPr="00E90CBC" w:rsidRDefault="00340A6F" w:rsidP="002D1D32">
            <w:pPr>
              <w:pStyle w:val="a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90CBC">
              <w:rPr>
                <w:rFonts w:ascii="Times New Roman" w:hAnsi="Times New Roman"/>
                <w:color w:val="000000"/>
                <w:sz w:val="22"/>
                <w:szCs w:val="22"/>
              </w:rPr>
              <w:t>повторение разделов программы с целью подготовки к дифференцированному зачету</w:t>
            </w:r>
          </w:p>
        </w:tc>
        <w:tc>
          <w:tcPr>
            <w:tcW w:w="1357" w:type="dxa"/>
          </w:tcPr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E90CBC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72" w:type="dxa"/>
            <w:shd w:val="clear" w:color="auto" w:fill="C0C0C0"/>
          </w:tcPr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340A6F" w:rsidRPr="00E90CBC" w:rsidTr="002D1D32">
        <w:trPr>
          <w:trHeight w:val="336"/>
        </w:trPr>
        <w:tc>
          <w:tcPr>
            <w:tcW w:w="3707" w:type="dxa"/>
            <w:vMerge w:val="restart"/>
          </w:tcPr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  <w:proofErr w:type="spellStart"/>
            <w:r w:rsidRPr="00E90CBC">
              <w:rPr>
                <w:b/>
                <w:sz w:val="22"/>
                <w:szCs w:val="22"/>
              </w:rPr>
              <w:t>Тема</w:t>
            </w:r>
            <w:proofErr w:type="spellEnd"/>
            <w:r w:rsidRPr="00E90CBC">
              <w:rPr>
                <w:b/>
                <w:sz w:val="22"/>
                <w:szCs w:val="22"/>
              </w:rPr>
              <w:t xml:space="preserve"> 6. </w:t>
            </w:r>
            <w:proofErr w:type="spellStart"/>
            <w:r w:rsidRPr="00E90CBC">
              <w:rPr>
                <w:b/>
                <w:sz w:val="22"/>
                <w:szCs w:val="22"/>
              </w:rPr>
              <w:t>Вспомогательныематериалы</w:t>
            </w:r>
            <w:proofErr w:type="spellEnd"/>
          </w:p>
        </w:tc>
        <w:tc>
          <w:tcPr>
            <w:tcW w:w="8494" w:type="dxa"/>
            <w:gridSpan w:val="2"/>
          </w:tcPr>
          <w:p w:rsidR="00340A6F" w:rsidRPr="00E90CBC" w:rsidRDefault="00340A6F" w:rsidP="002D1D32">
            <w:pPr>
              <w:pStyle w:val="af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90CBC">
              <w:rPr>
                <w:rFonts w:ascii="Times New Roman" w:hAnsi="Times New Roman"/>
                <w:b/>
                <w:bCs/>
                <w:sz w:val="22"/>
                <w:szCs w:val="22"/>
              </w:rPr>
              <w:t>Содержание учебного материала</w:t>
            </w:r>
          </w:p>
          <w:p w:rsidR="00340A6F" w:rsidRPr="00E90CBC" w:rsidRDefault="00340A6F" w:rsidP="002D1D32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E90CBC">
              <w:rPr>
                <w:rFonts w:ascii="Times New Roman" w:hAnsi="Times New Roman"/>
                <w:sz w:val="22"/>
                <w:szCs w:val="22"/>
              </w:rPr>
              <w:t>Классификация, свойства, применение</w:t>
            </w:r>
          </w:p>
          <w:p w:rsidR="00340A6F" w:rsidRPr="00E90CBC" w:rsidRDefault="00340A6F" w:rsidP="002D1D32">
            <w:pPr>
              <w:pStyle w:val="af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357" w:type="dxa"/>
          </w:tcPr>
          <w:p w:rsidR="00340A6F" w:rsidRPr="003112BA" w:rsidRDefault="003112BA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8</w:t>
            </w:r>
          </w:p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72" w:type="dxa"/>
            <w:shd w:val="clear" w:color="auto" w:fill="FFFFFF" w:themeFill="background1"/>
          </w:tcPr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E90CBC">
              <w:rPr>
                <w:bCs/>
                <w:sz w:val="22"/>
                <w:szCs w:val="22"/>
              </w:rPr>
              <w:t>2</w:t>
            </w:r>
          </w:p>
        </w:tc>
      </w:tr>
      <w:tr w:rsidR="00340A6F" w:rsidRPr="00E90CBC" w:rsidTr="002D1D32">
        <w:trPr>
          <w:trHeight w:val="336"/>
        </w:trPr>
        <w:tc>
          <w:tcPr>
            <w:tcW w:w="3707" w:type="dxa"/>
            <w:vMerge/>
          </w:tcPr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494" w:type="dxa"/>
            <w:gridSpan w:val="2"/>
          </w:tcPr>
          <w:p w:rsidR="00340A6F" w:rsidRPr="00E90CBC" w:rsidRDefault="00340A6F" w:rsidP="002D1D32">
            <w:pPr>
              <w:pStyle w:val="af"/>
              <w:rPr>
                <w:rFonts w:ascii="Times New Roman" w:hAnsi="Times New Roman"/>
                <w:b/>
                <w:sz w:val="22"/>
                <w:szCs w:val="22"/>
              </w:rPr>
            </w:pPr>
            <w:r w:rsidRPr="00E90CBC">
              <w:rPr>
                <w:rFonts w:ascii="Times New Roman" w:hAnsi="Times New Roman"/>
                <w:b/>
                <w:sz w:val="22"/>
                <w:szCs w:val="22"/>
              </w:rPr>
              <w:t>Практические  работы</w:t>
            </w:r>
          </w:p>
        </w:tc>
        <w:tc>
          <w:tcPr>
            <w:tcW w:w="1357" w:type="dxa"/>
            <w:vMerge w:val="restart"/>
          </w:tcPr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E90CBC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372" w:type="dxa"/>
            <w:vMerge w:val="restart"/>
            <w:shd w:val="clear" w:color="auto" w:fill="C0C0C0"/>
          </w:tcPr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340A6F" w:rsidRPr="00971763" w:rsidTr="002D1D32">
        <w:trPr>
          <w:trHeight w:val="682"/>
        </w:trPr>
        <w:tc>
          <w:tcPr>
            <w:tcW w:w="3707" w:type="dxa"/>
            <w:vMerge/>
          </w:tcPr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494" w:type="dxa"/>
            <w:gridSpan w:val="2"/>
          </w:tcPr>
          <w:p w:rsidR="00340A6F" w:rsidRPr="00E90CBC" w:rsidRDefault="00340A6F" w:rsidP="00340A6F">
            <w:pPr>
              <w:pStyle w:val="af"/>
              <w:numPr>
                <w:ilvl w:val="0"/>
                <w:numId w:val="33"/>
              </w:numPr>
              <w:rPr>
                <w:rFonts w:ascii="Times New Roman" w:hAnsi="Times New Roman"/>
                <w:sz w:val="22"/>
                <w:szCs w:val="22"/>
              </w:rPr>
            </w:pPr>
            <w:r w:rsidRPr="00E90CBC">
              <w:rPr>
                <w:rFonts w:ascii="Times New Roman" w:hAnsi="Times New Roman"/>
                <w:sz w:val="22"/>
                <w:szCs w:val="22"/>
              </w:rPr>
              <w:t>Выбор клеев в зависимости от условий эксплуатации</w:t>
            </w:r>
          </w:p>
        </w:tc>
        <w:tc>
          <w:tcPr>
            <w:tcW w:w="1357" w:type="dxa"/>
            <w:vMerge/>
          </w:tcPr>
          <w:p w:rsidR="00340A6F" w:rsidRPr="00340A6F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340A6F" w:rsidRPr="00340A6F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val="ru-RU"/>
              </w:rPr>
            </w:pPr>
          </w:p>
        </w:tc>
      </w:tr>
      <w:tr w:rsidR="00340A6F" w:rsidRPr="00E90CBC" w:rsidTr="002D1D32">
        <w:trPr>
          <w:trHeight w:val="336"/>
        </w:trPr>
        <w:tc>
          <w:tcPr>
            <w:tcW w:w="3707" w:type="dxa"/>
            <w:vMerge/>
          </w:tcPr>
          <w:p w:rsidR="00340A6F" w:rsidRPr="00340A6F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8494" w:type="dxa"/>
            <w:gridSpan w:val="2"/>
          </w:tcPr>
          <w:p w:rsidR="00340A6F" w:rsidRPr="00E90CBC" w:rsidRDefault="00340A6F" w:rsidP="002D1D32">
            <w:pPr>
              <w:pStyle w:val="af"/>
              <w:rPr>
                <w:rFonts w:ascii="Times New Roman" w:hAnsi="Times New Roman"/>
                <w:b/>
                <w:sz w:val="22"/>
                <w:szCs w:val="22"/>
              </w:rPr>
            </w:pPr>
            <w:r w:rsidRPr="00E90CBC">
              <w:rPr>
                <w:rFonts w:ascii="Times New Roman" w:hAnsi="Times New Roman"/>
                <w:b/>
                <w:sz w:val="22"/>
                <w:szCs w:val="22"/>
              </w:rPr>
              <w:t>Лабораторные работы</w:t>
            </w:r>
          </w:p>
        </w:tc>
        <w:tc>
          <w:tcPr>
            <w:tcW w:w="1357" w:type="dxa"/>
            <w:vMerge w:val="restart"/>
          </w:tcPr>
          <w:p w:rsidR="00340A6F" w:rsidRPr="003112BA" w:rsidRDefault="003112BA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1372" w:type="dxa"/>
            <w:vMerge/>
            <w:shd w:val="clear" w:color="auto" w:fill="C0C0C0"/>
          </w:tcPr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340A6F" w:rsidRPr="00E90CBC" w:rsidTr="002D1D32">
        <w:trPr>
          <w:trHeight w:val="336"/>
        </w:trPr>
        <w:tc>
          <w:tcPr>
            <w:tcW w:w="3707" w:type="dxa"/>
            <w:vMerge/>
          </w:tcPr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494" w:type="dxa"/>
            <w:gridSpan w:val="2"/>
          </w:tcPr>
          <w:p w:rsidR="00340A6F" w:rsidRPr="00E90CBC" w:rsidRDefault="00340A6F" w:rsidP="00340A6F">
            <w:pPr>
              <w:pStyle w:val="af"/>
              <w:numPr>
                <w:ilvl w:val="0"/>
                <w:numId w:val="34"/>
              </w:numPr>
              <w:rPr>
                <w:rFonts w:ascii="Times New Roman" w:hAnsi="Times New Roman"/>
                <w:sz w:val="22"/>
                <w:szCs w:val="22"/>
              </w:rPr>
            </w:pPr>
            <w:r w:rsidRPr="00E90CBC">
              <w:rPr>
                <w:rFonts w:ascii="Times New Roman" w:hAnsi="Times New Roman"/>
                <w:sz w:val="22"/>
                <w:szCs w:val="22"/>
              </w:rPr>
              <w:t>Пайка проводниковых изделий</w:t>
            </w:r>
          </w:p>
        </w:tc>
        <w:tc>
          <w:tcPr>
            <w:tcW w:w="1357" w:type="dxa"/>
            <w:vMerge/>
          </w:tcPr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340A6F" w:rsidRPr="00E90CBC" w:rsidTr="002D1D32">
        <w:trPr>
          <w:trHeight w:val="336"/>
        </w:trPr>
        <w:tc>
          <w:tcPr>
            <w:tcW w:w="3707" w:type="dxa"/>
            <w:vMerge/>
          </w:tcPr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494" w:type="dxa"/>
            <w:gridSpan w:val="2"/>
          </w:tcPr>
          <w:p w:rsidR="00340A6F" w:rsidRPr="00E90CBC" w:rsidRDefault="00340A6F" w:rsidP="002D1D32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E90CBC">
              <w:rPr>
                <w:rFonts w:ascii="Times New Roman" w:hAnsi="Times New Roman"/>
                <w:b/>
                <w:sz w:val="22"/>
                <w:szCs w:val="22"/>
              </w:rPr>
              <w:t>Контрольная работа №3</w:t>
            </w:r>
            <w:r w:rsidRPr="00E90CBC">
              <w:rPr>
                <w:rFonts w:ascii="Times New Roman" w:hAnsi="Times New Roman"/>
                <w:sz w:val="22"/>
                <w:szCs w:val="22"/>
              </w:rPr>
              <w:t xml:space="preserve"> по темам « Полупроводниковые материалы. Магнитные материалы. Вспомогательные материалы»</w:t>
            </w:r>
          </w:p>
        </w:tc>
        <w:tc>
          <w:tcPr>
            <w:tcW w:w="1357" w:type="dxa"/>
          </w:tcPr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E90CB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372" w:type="dxa"/>
            <w:shd w:val="clear" w:color="auto" w:fill="FFFFFF" w:themeFill="background1"/>
          </w:tcPr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E90CBC">
              <w:rPr>
                <w:bCs/>
                <w:sz w:val="22"/>
                <w:szCs w:val="22"/>
              </w:rPr>
              <w:t>2</w:t>
            </w:r>
          </w:p>
        </w:tc>
      </w:tr>
      <w:tr w:rsidR="00340A6F" w:rsidRPr="00E90CBC" w:rsidTr="002D1D32">
        <w:trPr>
          <w:trHeight w:val="336"/>
        </w:trPr>
        <w:tc>
          <w:tcPr>
            <w:tcW w:w="3707" w:type="dxa"/>
            <w:vMerge/>
          </w:tcPr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494" w:type="dxa"/>
            <w:gridSpan w:val="2"/>
          </w:tcPr>
          <w:p w:rsidR="00340A6F" w:rsidRPr="00E90CBC" w:rsidRDefault="00340A6F" w:rsidP="002D1D32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E90CBC">
              <w:rPr>
                <w:rFonts w:ascii="Times New Roman" w:hAnsi="Times New Roman"/>
                <w:b/>
                <w:sz w:val="22"/>
                <w:szCs w:val="22"/>
              </w:rPr>
              <w:t xml:space="preserve">Самостоятельная работа: </w:t>
            </w:r>
          </w:p>
          <w:p w:rsidR="00340A6F" w:rsidRPr="00340A6F" w:rsidRDefault="00340A6F" w:rsidP="002D1D32">
            <w:pPr>
              <w:pStyle w:val="a7"/>
              <w:rPr>
                <w:sz w:val="22"/>
                <w:szCs w:val="22"/>
                <w:lang w:val="ru-RU"/>
              </w:rPr>
            </w:pPr>
            <w:r w:rsidRPr="00340A6F">
              <w:rPr>
                <w:sz w:val="22"/>
                <w:szCs w:val="22"/>
                <w:lang w:val="ru-RU"/>
              </w:rPr>
              <w:t>подготовка к выполнению практических работ.,</w:t>
            </w:r>
          </w:p>
          <w:p w:rsidR="00340A6F" w:rsidRPr="00340A6F" w:rsidRDefault="00340A6F" w:rsidP="002D1D32">
            <w:pPr>
              <w:pStyle w:val="a7"/>
              <w:rPr>
                <w:color w:val="000000"/>
                <w:sz w:val="22"/>
                <w:szCs w:val="22"/>
                <w:lang w:val="ru-RU"/>
              </w:rPr>
            </w:pPr>
            <w:r w:rsidRPr="00340A6F">
              <w:rPr>
                <w:color w:val="000000"/>
                <w:sz w:val="22"/>
                <w:szCs w:val="22"/>
                <w:lang w:val="ru-RU"/>
              </w:rPr>
              <w:t xml:space="preserve">изучение отдельных тем, </w:t>
            </w:r>
            <w:r w:rsidRPr="00E90CBC">
              <w:rPr>
                <w:color w:val="000000"/>
                <w:sz w:val="22"/>
                <w:szCs w:val="22"/>
              </w:rPr>
              <w:t> </w:t>
            </w:r>
            <w:r w:rsidRPr="00340A6F">
              <w:rPr>
                <w:color w:val="000000"/>
                <w:sz w:val="22"/>
                <w:szCs w:val="22"/>
                <w:lang w:val="ru-RU"/>
              </w:rPr>
              <w:t xml:space="preserve">вынесенных на самостоятельное рассмотрение; </w:t>
            </w:r>
            <w:r w:rsidRPr="00E90CBC">
              <w:rPr>
                <w:color w:val="000000"/>
                <w:sz w:val="22"/>
                <w:szCs w:val="22"/>
              </w:rPr>
              <w:t> </w:t>
            </w:r>
            <w:r w:rsidRPr="00340A6F">
              <w:rPr>
                <w:color w:val="000000"/>
                <w:sz w:val="22"/>
                <w:szCs w:val="22"/>
                <w:lang w:val="ru-RU"/>
              </w:rPr>
              <w:t xml:space="preserve"> подготовка к выполнению контрольных работ и тестов;</w:t>
            </w:r>
          </w:p>
          <w:p w:rsidR="00340A6F" w:rsidRPr="00E90CBC" w:rsidRDefault="00340A6F" w:rsidP="002D1D32">
            <w:pPr>
              <w:pStyle w:val="a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90CBC">
              <w:rPr>
                <w:rFonts w:ascii="Times New Roman" w:hAnsi="Times New Roman"/>
                <w:color w:val="000000"/>
                <w:sz w:val="22"/>
                <w:szCs w:val="22"/>
              </w:rPr>
              <w:t>повторение разделов программы с целью подготовки к дифференцированному зачету</w:t>
            </w:r>
          </w:p>
          <w:p w:rsidR="00340A6F" w:rsidRPr="00E90CBC" w:rsidRDefault="00340A6F" w:rsidP="002D1D32">
            <w:pPr>
              <w:pStyle w:val="af"/>
              <w:rPr>
                <w:rFonts w:ascii="Times New Roman" w:hAnsi="Times New Roman"/>
                <w:b/>
                <w:sz w:val="22"/>
                <w:szCs w:val="22"/>
              </w:rPr>
            </w:pPr>
            <w:r w:rsidRPr="00E90CBC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Примерная тематика внеаудиторной самостоятельной работы:</w:t>
            </w:r>
          </w:p>
          <w:p w:rsidR="00340A6F" w:rsidRPr="00E90CBC" w:rsidRDefault="00340A6F" w:rsidP="00340A6F">
            <w:pPr>
              <w:pStyle w:val="af"/>
              <w:numPr>
                <w:ilvl w:val="0"/>
                <w:numId w:val="27"/>
              </w:numPr>
              <w:rPr>
                <w:rFonts w:ascii="Times New Roman" w:hAnsi="Times New Roman"/>
                <w:sz w:val="22"/>
                <w:szCs w:val="22"/>
              </w:rPr>
            </w:pPr>
            <w:r w:rsidRPr="00E90CBC">
              <w:rPr>
                <w:rFonts w:ascii="Times New Roman" w:hAnsi="Times New Roman"/>
                <w:sz w:val="22"/>
                <w:szCs w:val="22"/>
              </w:rPr>
              <w:t>Пайка.</w:t>
            </w:r>
          </w:p>
          <w:p w:rsidR="00340A6F" w:rsidRPr="00E90CBC" w:rsidRDefault="00340A6F" w:rsidP="00340A6F">
            <w:pPr>
              <w:pStyle w:val="af"/>
              <w:numPr>
                <w:ilvl w:val="0"/>
                <w:numId w:val="27"/>
              </w:numPr>
              <w:rPr>
                <w:rFonts w:ascii="Times New Roman" w:hAnsi="Times New Roman"/>
                <w:sz w:val="22"/>
                <w:szCs w:val="22"/>
              </w:rPr>
            </w:pPr>
            <w:r w:rsidRPr="00E90CBC">
              <w:rPr>
                <w:rFonts w:ascii="Times New Roman" w:hAnsi="Times New Roman"/>
                <w:sz w:val="22"/>
                <w:szCs w:val="22"/>
              </w:rPr>
              <w:t>Припои и флюсы.</w:t>
            </w:r>
          </w:p>
          <w:p w:rsidR="00340A6F" w:rsidRPr="00E90CBC" w:rsidRDefault="00340A6F" w:rsidP="00340A6F">
            <w:pPr>
              <w:pStyle w:val="af"/>
              <w:numPr>
                <w:ilvl w:val="0"/>
                <w:numId w:val="27"/>
              </w:numPr>
              <w:rPr>
                <w:rFonts w:ascii="Times New Roman" w:hAnsi="Times New Roman"/>
                <w:sz w:val="22"/>
                <w:szCs w:val="22"/>
              </w:rPr>
            </w:pPr>
            <w:r w:rsidRPr="00E90CBC">
              <w:rPr>
                <w:rFonts w:ascii="Times New Roman" w:hAnsi="Times New Roman"/>
                <w:sz w:val="22"/>
                <w:szCs w:val="22"/>
              </w:rPr>
              <w:t>Клеи.</w:t>
            </w:r>
          </w:p>
        </w:tc>
        <w:tc>
          <w:tcPr>
            <w:tcW w:w="1357" w:type="dxa"/>
          </w:tcPr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E90CBC">
              <w:rPr>
                <w:b/>
                <w:bCs/>
                <w:sz w:val="22"/>
                <w:szCs w:val="22"/>
              </w:rPr>
              <w:lastRenderedPageBreak/>
              <w:t>2</w:t>
            </w:r>
          </w:p>
        </w:tc>
        <w:tc>
          <w:tcPr>
            <w:tcW w:w="1372" w:type="dxa"/>
            <w:shd w:val="clear" w:color="auto" w:fill="C0C0C0"/>
          </w:tcPr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340A6F" w:rsidRPr="00E90CBC" w:rsidTr="002D1D32">
        <w:trPr>
          <w:trHeight w:val="336"/>
        </w:trPr>
        <w:tc>
          <w:tcPr>
            <w:tcW w:w="3707" w:type="dxa"/>
          </w:tcPr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494" w:type="dxa"/>
            <w:gridSpan w:val="2"/>
          </w:tcPr>
          <w:p w:rsidR="00340A6F" w:rsidRPr="00E90CBC" w:rsidRDefault="00340A6F" w:rsidP="002D1D32">
            <w:pPr>
              <w:pStyle w:val="af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E90CBC">
              <w:rPr>
                <w:rFonts w:ascii="Times New Roman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357" w:type="dxa"/>
          </w:tcPr>
          <w:p w:rsidR="00340A6F" w:rsidRPr="00512393" w:rsidRDefault="00512393" w:rsidP="005123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66</w:t>
            </w:r>
          </w:p>
        </w:tc>
        <w:tc>
          <w:tcPr>
            <w:tcW w:w="1372" w:type="dxa"/>
            <w:shd w:val="clear" w:color="auto" w:fill="C0C0C0"/>
          </w:tcPr>
          <w:p w:rsidR="00340A6F" w:rsidRPr="00E90CBC" w:rsidRDefault="00340A6F" w:rsidP="002D1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340A6F" w:rsidRDefault="00340A6F" w:rsidP="00990401">
      <w:pPr>
        <w:pStyle w:val="51"/>
        <w:numPr>
          <w:ilvl w:val="2"/>
          <w:numId w:val="1"/>
        </w:numPr>
        <w:tabs>
          <w:tab w:val="left" w:pos="1098"/>
        </w:tabs>
        <w:spacing w:before="69"/>
        <w:ind w:left="1097"/>
        <w:rPr>
          <w:lang w:val="ru-RU"/>
        </w:rPr>
      </w:pPr>
    </w:p>
    <w:p w:rsidR="00990401" w:rsidRDefault="00990401" w:rsidP="00990401">
      <w:pPr>
        <w:pStyle w:val="a7"/>
        <w:spacing w:before="11"/>
        <w:rPr>
          <w:b/>
          <w:sz w:val="11"/>
          <w:lang w:val="ru-RU"/>
        </w:rPr>
      </w:pPr>
    </w:p>
    <w:p w:rsidR="00990401" w:rsidRDefault="00990401" w:rsidP="00990401">
      <w:pPr>
        <w:widowControl/>
        <w:rPr>
          <w:lang w:val="ru-RU"/>
        </w:rPr>
        <w:sectPr w:rsidR="00990401" w:rsidSect="009355DC">
          <w:pgSz w:w="16840" w:h="11910" w:orient="landscape"/>
          <w:pgMar w:top="426" w:right="295" w:bottom="442" w:left="1219" w:header="0" w:footer="977" w:gutter="0"/>
          <w:cols w:space="720"/>
        </w:sectPr>
      </w:pPr>
    </w:p>
    <w:p w:rsidR="00990401" w:rsidRDefault="00990401" w:rsidP="00990401">
      <w:pPr>
        <w:pStyle w:val="a7"/>
        <w:rPr>
          <w:sz w:val="20"/>
          <w:lang w:val="ru-RU"/>
        </w:rPr>
      </w:pPr>
    </w:p>
    <w:p w:rsidR="00990401" w:rsidRPr="00A259C9" w:rsidRDefault="00990401" w:rsidP="00990401">
      <w:pPr>
        <w:pStyle w:val="51"/>
        <w:numPr>
          <w:ilvl w:val="1"/>
          <w:numId w:val="1"/>
        </w:numPr>
        <w:tabs>
          <w:tab w:val="left" w:pos="1681"/>
        </w:tabs>
        <w:spacing w:before="212"/>
        <w:ind w:left="1680"/>
        <w:rPr>
          <w:sz w:val="22"/>
          <w:szCs w:val="22"/>
        </w:rPr>
      </w:pPr>
      <w:r w:rsidRPr="00A259C9">
        <w:rPr>
          <w:sz w:val="22"/>
          <w:szCs w:val="22"/>
        </w:rPr>
        <w:t>УСЛОВИЯ РЕАЛИЗАЦИИПРОГРАММЫ</w:t>
      </w:r>
    </w:p>
    <w:p w:rsidR="005077D6" w:rsidRPr="00A259C9" w:rsidRDefault="005077D6" w:rsidP="005077D6">
      <w:pPr>
        <w:pStyle w:val="a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bCs/>
          <w:lang w:val="ru-RU"/>
        </w:rPr>
      </w:pPr>
      <w:r w:rsidRPr="00A259C9">
        <w:rPr>
          <w:b/>
          <w:bCs/>
          <w:lang w:val="ru-RU"/>
        </w:rPr>
        <w:t xml:space="preserve">3.1. Требования к минимальному </w:t>
      </w:r>
      <w:proofErr w:type="spellStart"/>
      <w:r w:rsidRPr="00A259C9">
        <w:rPr>
          <w:b/>
          <w:bCs/>
          <w:lang w:val="ru-RU"/>
        </w:rPr>
        <w:t>материально-техническомуобеспечению</w:t>
      </w:r>
      <w:proofErr w:type="spellEnd"/>
    </w:p>
    <w:p w:rsidR="002F39C4" w:rsidRPr="00A259C9" w:rsidRDefault="002F39C4" w:rsidP="00D63E84">
      <w:pPr>
        <w:pStyle w:val="a7"/>
        <w:ind w:right="67"/>
        <w:jc w:val="both"/>
        <w:rPr>
          <w:sz w:val="22"/>
          <w:szCs w:val="22"/>
          <w:lang w:val="ru-RU"/>
        </w:rPr>
      </w:pPr>
      <w:r w:rsidRPr="00A259C9">
        <w:rPr>
          <w:bCs/>
          <w:sz w:val="22"/>
          <w:szCs w:val="22"/>
          <w:lang w:val="ru-RU"/>
        </w:rPr>
        <w:t>Программа учебной дисциплины ре</w:t>
      </w:r>
      <w:r w:rsidR="00CF6608" w:rsidRPr="00A259C9">
        <w:rPr>
          <w:bCs/>
          <w:sz w:val="22"/>
          <w:szCs w:val="22"/>
          <w:lang w:val="ru-RU"/>
        </w:rPr>
        <w:t>ализуется в учебном кабинете № 43</w:t>
      </w:r>
      <w:r w:rsidRPr="00A259C9">
        <w:rPr>
          <w:bCs/>
          <w:sz w:val="22"/>
          <w:szCs w:val="22"/>
          <w:lang w:val="ru-RU"/>
        </w:rPr>
        <w:t xml:space="preserve">  «</w:t>
      </w:r>
      <w:r w:rsidRPr="00A259C9">
        <w:rPr>
          <w:spacing w:val="-2"/>
          <w:sz w:val="22"/>
          <w:szCs w:val="22"/>
          <w:lang w:val="ru-RU"/>
        </w:rPr>
        <w:t>Кабинет</w:t>
      </w:r>
      <w:r w:rsidR="00CF6608" w:rsidRPr="00A259C9">
        <w:rPr>
          <w:spacing w:val="-2"/>
          <w:sz w:val="22"/>
          <w:szCs w:val="22"/>
          <w:lang w:val="ru-RU"/>
        </w:rPr>
        <w:t xml:space="preserve"> материаловедения</w:t>
      </w:r>
      <w:r w:rsidRPr="00A259C9">
        <w:rPr>
          <w:spacing w:val="-2"/>
          <w:sz w:val="22"/>
          <w:szCs w:val="22"/>
          <w:lang w:val="ru-RU"/>
        </w:rPr>
        <w:t>»</w:t>
      </w:r>
    </w:p>
    <w:p w:rsidR="00990401" w:rsidRPr="00A259C9" w:rsidRDefault="00990401" w:rsidP="00D63E84">
      <w:pPr>
        <w:pStyle w:val="a7"/>
        <w:ind w:right="67"/>
        <w:jc w:val="both"/>
        <w:rPr>
          <w:sz w:val="22"/>
          <w:szCs w:val="22"/>
          <w:lang w:val="ru-RU"/>
        </w:rPr>
      </w:pPr>
      <w:r w:rsidRPr="00A259C9">
        <w:rPr>
          <w:sz w:val="22"/>
          <w:szCs w:val="22"/>
          <w:lang w:val="ru-RU"/>
        </w:rPr>
        <w:t xml:space="preserve">Оборудование учебного кабинета и рабочих мест кабинета материаловедения и </w:t>
      </w:r>
      <w:r w:rsidR="00CF6608" w:rsidRPr="00A259C9">
        <w:rPr>
          <w:sz w:val="22"/>
          <w:szCs w:val="22"/>
          <w:lang w:val="ru-RU"/>
        </w:rPr>
        <w:t>к</w:t>
      </w:r>
      <w:r w:rsidRPr="00A259C9">
        <w:rPr>
          <w:sz w:val="22"/>
          <w:szCs w:val="22"/>
          <w:lang w:val="ru-RU"/>
        </w:rPr>
        <w:t>онструкционных материалов: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tabs>
          <w:tab w:val="left" w:pos="949"/>
        </w:tabs>
        <w:spacing w:before="0"/>
      </w:pPr>
      <w:proofErr w:type="spellStart"/>
      <w:r w:rsidRPr="00A259C9">
        <w:t>рабочееместопреподавателя</w:t>
      </w:r>
      <w:proofErr w:type="spellEnd"/>
      <w:r w:rsidRPr="00A259C9">
        <w:t>;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tabs>
          <w:tab w:val="left" w:pos="949"/>
        </w:tabs>
        <w:spacing w:before="0"/>
        <w:rPr>
          <w:lang w:val="ru-RU"/>
        </w:rPr>
      </w:pPr>
      <w:r w:rsidRPr="00A259C9">
        <w:rPr>
          <w:lang w:val="ru-RU"/>
        </w:rPr>
        <w:t xml:space="preserve">посадочные места обучающихся (по </w:t>
      </w:r>
      <w:proofErr w:type="spellStart"/>
      <w:r w:rsidRPr="00A259C9">
        <w:rPr>
          <w:lang w:val="ru-RU"/>
        </w:rPr>
        <w:t>количествуобучающихся</w:t>
      </w:r>
      <w:proofErr w:type="spellEnd"/>
      <w:r w:rsidRPr="00A259C9">
        <w:rPr>
          <w:lang w:val="ru-RU"/>
        </w:rPr>
        <w:t>);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tabs>
          <w:tab w:val="left" w:pos="983"/>
        </w:tabs>
        <w:spacing w:before="0"/>
        <w:ind w:right="110"/>
        <w:rPr>
          <w:lang w:val="ru-RU"/>
        </w:rPr>
      </w:pPr>
      <w:r w:rsidRPr="00A259C9">
        <w:rPr>
          <w:lang w:val="ru-RU"/>
        </w:rPr>
        <w:t xml:space="preserve">комплект учебно-методической документации (согласно перечню используемых учебных изданий и </w:t>
      </w:r>
      <w:proofErr w:type="spellStart"/>
      <w:r w:rsidRPr="00A259C9">
        <w:rPr>
          <w:lang w:val="ru-RU"/>
        </w:rPr>
        <w:t>дополнительнойлитературы</w:t>
      </w:r>
      <w:proofErr w:type="spellEnd"/>
      <w:r w:rsidRPr="00A259C9">
        <w:rPr>
          <w:lang w:val="ru-RU"/>
        </w:rPr>
        <w:t>);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tabs>
          <w:tab w:val="left" w:pos="567"/>
        </w:tabs>
        <w:spacing w:before="0"/>
        <w:rPr>
          <w:lang w:val="ru-RU"/>
        </w:rPr>
      </w:pPr>
      <w:r w:rsidRPr="00A259C9">
        <w:rPr>
          <w:lang w:val="ru-RU"/>
        </w:rPr>
        <w:t xml:space="preserve">таблицы показателей механических свойств металлов </w:t>
      </w:r>
      <w:proofErr w:type="spellStart"/>
      <w:r w:rsidRPr="00A259C9">
        <w:rPr>
          <w:lang w:val="ru-RU"/>
        </w:rPr>
        <w:t>исплавов</w:t>
      </w:r>
      <w:proofErr w:type="spellEnd"/>
      <w:r w:rsidRPr="00A259C9">
        <w:rPr>
          <w:lang w:val="ru-RU"/>
        </w:rPr>
        <w:t>;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tabs>
          <w:tab w:val="left" w:pos="567"/>
        </w:tabs>
        <w:spacing w:before="0"/>
      </w:pPr>
      <w:proofErr w:type="spellStart"/>
      <w:r w:rsidRPr="00A259C9">
        <w:t>комплектплакатовисхем</w:t>
      </w:r>
      <w:proofErr w:type="spellEnd"/>
      <w:r w:rsidRPr="00A259C9">
        <w:t>: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tabs>
          <w:tab w:val="left" w:pos="567"/>
        </w:tabs>
        <w:spacing w:before="0"/>
      </w:pPr>
      <w:proofErr w:type="spellStart"/>
      <w:r w:rsidRPr="00A259C9">
        <w:t>внутреннеестроениеметаллов</w:t>
      </w:r>
      <w:proofErr w:type="spellEnd"/>
      <w:r w:rsidRPr="00A259C9">
        <w:t xml:space="preserve"> – 1шт.;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tabs>
          <w:tab w:val="left" w:pos="567"/>
        </w:tabs>
        <w:spacing w:before="0"/>
        <w:rPr>
          <w:lang w:val="ru-RU"/>
        </w:rPr>
      </w:pPr>
      <w:r w:rsidRPr="00A259C9">
        <w:rPr>
          <w:lang w:val="ru-RU"/>
        </w:rPr>
        <w:t>аллотропические превращения в железе – 1шт.;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tabs>
          <w:tab w:val="left" w:pos="567"/>
        </w:tabs>
        <w:spacing w:before="0"/>
        <w:rPr>
          <w:lang w:val="ru-RU"/>
        </w:rPr>
      </w:pPr>
      <w:r w:rsidRPr="00A259C9">
        <w:rPr>
          <w:lang w:val="ru-RU"/>
        </w:rPr>
        <w:t>деформация и ее виды – 1шт.;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tabs>
          <w:tab w:val="left" w:pos="567"/>
          <w:tab w:val="left" w:pos="1014"/>
        </w:tabs>
        <w:spacing w:before="0"/>
        <w:rPr>
          <w:lang w:val="ru-RU"/>
        </w:rPr>
      </w:pPr>
      <w:r w:rsidRPr="00A259C9">
        <w:rPr>
          <w:lang w:val="ru-RU"/>
        </w:rPr>
        <w:t>твердость и методы ее определения – 1шт.;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tabs>
          <w:tab w:val="left" w:pos="567"/>
        </w:tabs>
        <w:spacing w:before="0"/>
        <w:rPr>
          <w:lang w:val="ru-RU"/>
        </w:rPr>
      </w:pPr>
      <w:r w:rsidRPr="00A259C9">
        <w:rPr>
          <w:lang w:val="ru-RU"/>
        </w:rPr>
        <w:t>классификация и марки чугунов – 1шт.;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tabs>
          <w:tab w:val="left" w:pos="567"/>
        </w:tabs>
        <w:spacing w:before="0"/>
        <w:rPr>
          <w:lang w:val="ru-RU"/>
        </w:rPr>
      </w:pPr>
      <w:r w:rsidRPr="00A259C9">
        <w:rPr>
          <w:lang w:val="ru-RU"/>
        </w:rPr>
        <w:t>классификация и марки стали – 1шт.;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tabs>
          <w:tab w:val="left" w:pos="567"/>
        </w:tabs>
        <w:spacing w:before="0"/>
        <w:rPr>
          <w:lang w:val="ru-RU"/>
        </w:rPr>
      </w:pPr>
      <w:r w:rsidRPr="00A259C9">
        <w:rPr>
          <w:lang w:val="ru-RU"/>
        </w:rPr>
        <w:t>доменная печь, сталеплавильная печь – по 1шт.;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tabs>
          <w:tab w:val="left" w:pos="567"/>
        </w:tabs>
        <w:spacing w:before="0"/>
      </w:pPr>
      <w:proofErr w:type="spellStart"/>
      <w:r w:rsidRPr="00A259C9">
        <w:t>алгоритмрасшифровкисталей</w:t>
      </w:r>
      <w:proofErr w:type="spellEnd"/>
      <w:r w:rsidRPr="00A259C9">
        <w:t xml:space="preserve"> - 1шт.;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tabs>
          <w:tab w:val="left" w:pos="567"/>
          <w:tab w:val="left" w:pos="1014"/>
        </w:tabs>
        <w:spacing w:before="0"/>
        <w:rPr>
          <w:lang w:val="ru-RU"/>
        </w:rPr>
      </w:pPr>
      <w:r w:rsidRPr="00A259C9">
        <w:rPr>
          <w:lang w:val="ru-RU"/>
        </w:rPr>
        <w:t>виды сталей, их свойства – 1шт.;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tabs>
          <w:tab w:val="left" w:pos="567"/>
          <w:tab w:val="left" w:pos="1014"/>
        </w:tabs>
        <w:spacing w:before="0"/>
        <w:rPr>
          <w:lang w:val="ru-RU"/>
        </w:rPr>
      </w:pPr>
      <w:r w:rsidRPr="00A259C9">
        <w:rPr>
          <w:lang w:val="ru-RU"/>
        </w:rPr>
        <w:t>маркировка углеродистых конструкционных сталей – 1шт.;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tabs>
          <w:tab w:val="left" w:pos="567"/>
          <w:tab w:val="left" w:pos="1014"/>
        </w:tabs>
        <w:spacing w:before="0"/>
        <w:rPr>
          <w:lang w:val="ru-RU"/>
        </w:rPr>
      </w:pPr>
      <w:r w:rsidRPr="00A259C9">
        <w:rPr>
          <w:lang w:val="ru-RU"/>
        </w:rPr>
        <w:t>маркировка углеродистых инструментальных сталей – 1шт.;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tabs>
          <w:tab w:val="left" w:pos="567"/>
        </w:tabs>
        <w:spacing w:before="0"/>
        <w:rPr>
          <w:lang w:val="ru-RU"/>
        </w:rPr>
      </w:pPr>
      <w:r w:rsidRPr="00A259C9">
        <w:rPr>
          <w:lang w:val="ru-RU"/>
        </w:rPr>
        <w:t>строение резины, пластических масс и полимерных материалов – по 1шт.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tabs>
          <w:tab w:val="left" w:pos="567"/>
        </w:tabs>
        <w:spacing w:before="0"/>
        <w:rPr>
          <w:lang w:val="ru-RU"/>
        </w:rPr>
      </w:pPr>
      <w:r w:rsidRPr="00A259C9">
        <w:rPr>
          <w:lang w:val="ru-RU"/>
        </w:rPr>
        <w:t>строение стекла и керамических материалов – по1шт;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tabs>
          <w:tab w:val="left" w:pos="567"/>
        </w:tabs>
        <w:spacing w:before="0"/>
      </w:pPr>
      <w:proofErr w:type="spellStart"/>
      <w:r w:rsidRPr="00A259C9">
        <w:t>строениекомпозиционныхматериалов</w:t>
      </w:r>
      <w:proofErr w:type="spellEnd"/>
      <w:r w:rsidRPr="00A259C9">
        <w:t>.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tabs>
          <w:tab w:val="left" w:pos="567"/>
        </w:tabs>
        <w:spacing w:before="0"/>
        <w:rPr>
          <w:lang w:val="ru-RU"/>
        </w:rPr>
      </w:pPr>
      <w:r w:rsidRPr="00A259C9">
        <w:rPr>
          <w:lang w:val="ru-RU"/>
        </w:rPr>
        <w:t>смазочные и антикоррозионные материалы – 1шт.;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tabs>
          <w:tab w:val="left" w:pos="567"/>
        </w:tabs>
        <w:spacing w:before="0"/>
      </w:pPr>
      <w:proofErr w:type="spellStart"/>
      <w:r w:rsidRPr="00A259C9">
        <w:t>абразивныематериалы</w:t>
      </w:r>
      <w:proofErr w:type="spellEnd"/>
      <w:r w:rsidRPr="00A259C9">
        <w:t xml:space="preserve"> – 1шт.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tabs>
          <w:tab w:val="left" w:pos="567"/>
        </w:tabs>
        <w:spacing w:before="0"/>
      </w:pPr>
      <w:proofErr w:type="spellStart"/>
      <w:r w:rsidRPr="00A259C9">
        <w:t>Комплектынатурныхобразцов</w:t>
      </w:r>
      <w:proofErr w:type="spellEnd"/>
      <w:r w:rsidRPr="00A259C9">
        <w:t>:</w:t>
      </w:r>
    </w:p>
    <w:p w:rsidR="00990401" w:rsidRPr="00A259C9" w:rsidRDefault="00990401" w:rsidP="00D63E84">
      <w:pPr>
        <w:pStyle w:val="ab"/>
        <w:widowControl/>
        <w:numPr>
          <w:ilvl w:val="0"/>
          <w:numId w:val="20"/>
        </w:numPr>
        <w:tabs>
          <w:tab w:val="left" w:pos="567"/>
          <w:tab w:val="left" w:pos="1019"/>
          <w:tab w:val="left" w:pos="2410"/>
          <w:tab w:val="left" w:pos="4872"/>
          <w:tab w:val="left" w:pos="6123"/>
          <w:tab w:val="left" w:pos="8439"/>
          <w:tab w:val="left" w:pos="9329"/>
        </w:tabs>
        <w:spacing w:before="0"/>
        <w:ind w:right="104"/>
        <w:jc w:val="both"/>
        <w:rPr>
          <w:lang w:val="ru-RU"/>
        </w:rPr>
      </w:pPr>
      <w:r w:rsidRPr="00A259C9">
        <w:rPr>
          <w:lang w:val="ru-RU"/>
        </w:rPr>
        <w:t>коллекция</w:t>
      </w:r>
      <w:r w:rsidRPr="00A259C9">
        <w:rPr>
          <w:lang w:val="ru-RU"/>
        </w:rPr>
        <w:tab/>
        <w:t>металлографических</w:t>
      </w:r>
      <w:r w:rsidRPr="00A259C9">
        <w:rPr>
          <w:lang w:val="ru-RU"/>
        </w:rPr>
        <w:tab/>
        <w:t>образцов</w:t>
      </w:r>
      <w:r w:rsidRPr="00A259C9">
        <w:rPr>
          <w:lang w:val="ru-RU"/>
        </w:rPr>
        <w:tab/>
        <w:t>«Конструкционные</w:t>
      </w:r>
      <w:r w:rsidRPr="00A259C9">
        <w:rPr>
          <w:lang w:val="ru-RU"/>
        </w:rPr>
        <w:tab/>
        <w:t>стали</w:t>
      </w:r>
      <w:r w:rsidRPr="00A259C9">
        <w:rPr>
          <w:lang w:val="ru-RU"/>
        </w:rPr>
        <w:tab/>
        <w:t>и сплавы</w:t>
      </w:r>
      <w:proofErr w:type="gramStart"/>
      <w:r w:rsidRPr="00A259C9">
        <w:rPr>
          <w:lang w:val="ru-RU"/>
        </w:rPr>
        <w:t>»(</w:t>
      </w:r>
      <w:proofErr w:type="gramEnd"/>
      <w:r w:rsidRPr="00A259C9">
        <w:rPr>
          <w:lang w:val="ru-RU"/>
        </w:rPr>
        <w:t>коллекция   образцов   (25   шт.   -   стали   10,   20,   стали   35,   45   (отжиг),    45(нормализация),45 (закалка в воде), 45 (закалка + отпуск), 45 (закалка в масле), 45 (закалка с 1000 0С в воду), 65, У8 (пластинчатый перлит), У8 (зернистый перлит), 08Х18Н10Т, ШХ15, Х12М, чугуны белый, серый с пластинчатым графитом, серый с шаровидным графитом, серый с хлопьевидным графитом, медь М1, бронза БрОФ6-0,15 или БрАЖц9-2, латунь Л63 или ЛС-59-1, алюминиевый сплав Д16 или АМг6Т, сталь  20  после цементации, сталь с никелевым покрытием</w:t>
      </w:r>
      <w:r w:rsidRPr="00A259C9">
        <w:rPr>
          <w:b/>
          <w:lang w:val="ru-RU"/>
        </w:rPr>
        <w:t>)</w:t>
      </w:r>
      <w:r w:rsidRPr="00A259C9">
        <w:rPr>
          <w:lang w:val="ru-RU"/>
        </w:rPr>
        <w:t xml:space="preserve">, альбом микроструктур - 1 </w:t>
      </w:r>
      <w:proofErr w:type="spellStart"/>
      <w:r w:rsidRPr="00A259C9">
        <w:rPr>
          <w:lang w:val="ru-RU"/>
        </w:rPr>
        <w:t>компл</w:t>
      </w:r>
      <w:proofErr w:type="spellEnd"/>
      <w:r w:rsidRPr="00A259C9">
        <w:rPr>
          <w:lang w:val="ru-RU"/>
        </w:rPr>
        <w:t>.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spacing w:before="0"/>
        <w:ind w:right="105"/>
        <w:jc w:val="both"/>
        <w:rPr>
          <w:lang w:val="ru-RU"/>
        </w:rPr>
      </w:pPr>
      <w:r w:rsidRPr="00A259C9">
        <w:rPr>
          <w:lang w:val="ru-RU"/>
        </w:rPr>
        <w:t>электронный альбом фотографий микроструктур сталей и сплавов (стали в равновесном состоянии; чугуны; стали после термической обработки; сталь после холодной пластической деформации и последующего нагрева; легированные стали; цветные металлы и сплавы; определение размера зерна аустенита в стали) - 1шт.</w:t>
      </w:r>
    </w:p>
    <w:p w:rsidR="00990401" w:rsidRPr="00A259C9" w:rsidRDefault="00990401" w:rsidP="00D63E84">
      <w:pPr>
        <w:pStyle w:val="a7"/>
        <w:numPr>
          <w:ilvl w:val="0"/>
          <w:numId w:val="20"/>
        </w:numPr>
        <w:ind w:right="1050"/>
        <w:rPr>
          <w:sz w:val="22"/>
          <w:szCs w:val="22"/>
        </w:rPr>
      </w:pPr>
      <w:proofErr w:type="spellStart"/>
      <w:r w:rsidRPr="00A259C9">
        <w:rPr>
          <w:sz w:val="22"/>
          <w:szCs w:val="22"/>
        </w:rPr>
        <w:t>Техническиесредстваобучения</w:t>
      </w:r>
      <w:proofErr w:type="spellEnd"/>
      <w:r w:rsidRPr="00A259C9">
        <w:rPr>
          <w:sz w:val="22"/>
          <w:szCs w:val="22"/>
        </w:rPr>
        <w:t>: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spacing w:before="0"/>
        <w:rPr>
          <w:lang w:val="ru-RU"/>
        </w:rPr>
      </w:pPr>
      <w:r w:rsidRPr="00A259C9">
        <w:rPr>
          <w:lang w:val="ru-RU"/>
        </w:rPr>
        <w:t xml:space="preserve">компьютеры с лицензионным </w:t>
      </w:r>
      <w:proofErr w:type="spellStart"/>
      <w:r w:rsidRPr="00A259C9">
        <w:rPr>
          <w:lang w:val="ru-RU"/>
        </w:rPr>
        <w:t>программнымобеспечением</w:t>
      </w:r>
      <w:proofErr w:type="spellEnd"/>
      <w:r w:rsidRPr="00A259C9">
        <w:rPr>
          <w:lang w:val="ru-RU"/>
        </w:rPr>
        <w:t>;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spacing w:before="0"/>
        <w:rPr>
          <w:lang w:val="ru-RU"/>
        </w:rPr>
      </w:pPr>
      <w:proofErr w:type="spellStart"/>
      <w:r w:rsidRPr="00A259C9">
        <w:t>мультимедийныйпроектор</w:t>
      </w:r>
      <w:proofErr w:type="spellEnd"/>
      <w:r w:rsidRPr="00A259C9">
        <w:t>;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spacing w:before="0"/>
      </w:pPr>
      <w:proofErr w:type="spellStart"/>
      <w:r w:rsidRPr="00A259C9">
        <w:t>экран</w:t>
      </w:r>
      <w:proofErr w:type="spellEnd"/>
      <w:r w:rsidRPr="00A259C9">
        <w:t>.</w:t>
      </w:r>
    </w:p>
    <w:p w:rsidR="00990401" w:rsidRPr="00A259C9" w:rsidRDefault="00990401" w:rsidP="00D63E84">
      <w:pPr>
        <w:pStyle w:val="a7"/>
        <w:numPr>
          <w:ilvl w:val="0"/>
          <w:numId w:val="20"/>
        </w:numPr>
        <w:ind w:right="1050"/>
        <w:rPr>
          <w:sz w:val="22"/>
          <w:szCs w:val="22"/>
        </w:rPr>
      </w:pPr>
      <w:proofErr w:type="spellStart"/>
      <w:r w:rsidRPr="00A259C9">
        <w:rPr>
          <w:sz w:val="22"/>
          <w:szCs w:val="22"/>
        </w:rPr>
        <w:t>Оборудованиелабораториимеханическихиспытаний</w:t>
      </w:r>
      <w:proofErr w:type="spellEnd"/>
      <w:r w:rsidRPr="00A259C9">
        <w:rPr>
          <w:sz w:val="22"/>
          <w:szCs w:val="22"/>
        </w:rPr>
        <w:t>: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spacing w:before="0"/>
        <w:rPr>
          <w:lang w:val="ru-RU"/>
        </w:rPr>
      </w:pPr>
      <w:r w:rsidRPr="00A259C9">
        <w:rPr>
          <w:lang w:val="ru-RU"/>
        </w:rPr>
        <w:t xml:space="preserve">стационарный твердомер </w:t>
      </w:r>
      <w:proofErr w:type="spellStart"/>
      <w:r w:rsidRPr="00A259C9">
        <w:rPr>
          <w:lang w:val="ru-RU"/>
        </w:rPr>
        <w:t>Роквелла</w:t>
      </w:r>
      <w:proofErr w:type="spellEnd"/>
      <w:r w:rsidRPr="00A259C9">
        <w:rPr>
          <w:lang w:val="ru-RU"/>
        </w:rPr>
        <w:t xml:space="preserve"> модели </w:t>
      </w:r>
      <w:r w:rsidRPr="00A259C9">
        <w:t>TH</w:t>
      </w:r>
      <w:r w:rsidRPr="00A259C9">
        <w:rPr>
          <w:lang w:val="ru-RU"/>
        </w:rPr>
        <w:t>-300 или аналог – 1шт.;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spacing w:before="0"/>
        <w:rPr>
          <w:lang w:val="ru-RU"/>
        </w:rPr>
      </w:pPr>
      <w:r w:rsidRPr="00A259C9">
        <w:rPr>
          <w:lang w:val="ru-RU"/>
        </w:rPr>
        <w:t>стационарный твердомер Бринелля модели ТШ-2 или аналог – 1шт.;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spacing w:before="0"/>
        <w:ind w:right="106"/>
        <w:jc w:val="both"/>
        <w:rPr>
          <w:lang w:val="ru-RU"/>
        </w:rPr>
      </w:pPr>
      <w:r w:rsidRPr="00A259C9">
        <w:rPr>
          <w:lang w:val="ru-RU"/>
        </w:rPr>
        <w:t>машина разрывная испытательная модели ИР 5047-50 или аналог с приспособлениями для испытания на изгиб и сжатие и программным обеспечением для проведения испытания и обработки результатов – 1компл.;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spacing w:before="0"/>
        <w:rPr>
          <w:lang w:val="ru-RU"/>
        </w:rPr>
      </w:pPr>
      <w:r w:rsidRPr="00A259C9">
        <w:rPr>
          <w:lang w:val="ru-RU"/>
        </w:rPr>
        <w:t xml:space="preserve">маятниковый копер модели </w:t>
      </w:r>
      <w:r w:rsidRPr="00A259C9">
        <w:t>JB</w:t>
      </w:r>
      <w:r w:rsidRPr="00A259C9">
        <w:rPr>
          <w:lang w:val="ru-RU"/>
        </w:rPr>
        <w:t>-300</w:t>
      </w:r>
      <w:r w:rsidRPr="00A259C9">
        <w:t>B</w:t>
      </w:r>
      <w:r w:rsidRPr="00A259C9">
        <w:rPr>
          <w:lang w:val="ru-RU"/>
        </w:rPr>
        <w:t xml:space="preserve"> или аналог – 1шт.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tabs>
          <w:tab w:val="left" w:pos="1081"/>
        </w:tabs>
        <w:spacing w:before="0"/>
        <w:ind w:right="100"/>
        <w:jc w:val="both"/>
        <w:rPr>
          <w:lang w:val="ru-RU"/>
        </w:rPr>
      </w:pPr>
      <w:r w:rsidRPr="00A259C9">
        <w:rPr>
          <w:lang w:val="ru-RU"/>
        </w:rPr>
        <w:t>учебное оборудование «Изучение микроструктуры легированной стали» (коллекция микрошлифов (8 шт.), альбом микроструктур) – 1компл.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spacing w:before="0"/>
        <w:ind w:right="107"/>
        <w:jc w:val="both"/>
        <w:rPr>
          <w:lang w:val="ru-RU"/>
        </w:rPr>
      </w:pPr>
      <w:r w:rsidRPr="00A259C9">
        <w:rPr>
          <w:lang w:val="ru-RU"/>
        </w:rPr>
        <w:t xml:space="preserve">учебное оборудование «Изучение микроструктуры углеродистой стали в равновесном состоянии» (коллекция микрошлифов (8 шт.), альбом микроструктур) – 1 </w:t>
      </w:r>
      <w:proofErr w:type="spellStart"/>
      <w:r w:rsidRPr="00A259C9">
        <w:rPr>
          <w:lang w:val="ru-RU"/>
        </w:rPr>
        <w:t>компл</w:t>
      </w:r>
      <w:proofErr w:type="spellEnd"/>
      <w:r w:rsidRPr="00A259C9">
        <w:rPr>
          <w:lang w:val="ru-RU"/>
        </w:rPr>
        <w:t>.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spacing w:before="0"/>
        <w:ind w:right="107"/>
        <w:jc w:val="both"/>
        <w:rPr>
          <w:lang w:val="ru-RU"/>
        </w:rPr>
      </w:pPr>
      <w:r w:rsidRPr="00A259C9">
        <w:rPr>
          <w:lang w:val="ru-RU"/>
        </w:rPr>
        <w:t xml:space="preserve">учебное оборудование «Изучение микроструктуры углеродистой стали в неравновесном состоянии» (коллекция микрошлифов (8 шт.), </w:t>
      </w:r>
      <w:proofErr w:type="spellStart"/>
      <w:r w:rsidRPr="00A259C9">
        <w:rPr>
          <w:lang w:val="ru-RU"/>
        </w:rPr>
        <w:t>альбоммикроструктур</w:t>
      </w:r>
      <w:proofErr w:type="spellEnd"/>
      <w:r w:rsidRPr="00A259C9">
        <w:rPr>
          <w:lang w:val="ru-RU"/>
        </w:rPr>
        <w:t>)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spacing w:before="0"/>
        <w:ind w:right="107"/>
        <w:jc w:val="both"/>
        <w:rPr>
          <w:lang w:val="ru-RU"/>
        </w:rPr>
      </w:pPr>
      <w:r w:rsidRPr="00A259C9">
        <w:rPr>
          <w:lang w:val="ru-RU"/>
        </w:rPr>
        <w:t xml:space="preserve">Типовой комплект учебного оборудования «Изучение микроструктуры цветных металлов» </w:t>
      </w:r>
      <w:r w:rsidRPr="00A259C9">
        <w:rPr>
          <w:lang w:val="ru-RU"/>
        </w:rPr>
        <w:lastRenderedPageBreak/>
        <w:t>(коллекция микрошлифов (8 шт.), альбом микроструктур, методические указания) – 1компл.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spacing w:before="0"/>
        <w:ind w:right="106"/>
        <w:jc w:val="both"/>
        <w:rPr>
          <w:lang w:val="ru-RU"/>
        </w:rPr>
      </w:pPr>
      <w:r w:rsidRPr="00A259C9">
        <w:rPr>
          <w:lang w:val="ru-RU"/>
        </w:rPr>
        <w:t>учебное оборудование «Лаборатория металлографии» (микроскоп металлографический (увеличение х100…х1000 крат), цифровая камера для микроскопа (5</w:t>
      </w:r>
    </w:p>
    <w:p w:rsidR="00990401" w:rsidRPr="00A259C9" w:rsidRDefault="00EF7A71" w:rsidP="00D63E84">
      <w:pPr>
        <w:pStyle w:val="a7"/>
        <w:numPr>
          <w:ilvl w:val="0"/>
          <w:numId w:val="20"/>
        </w:numPr>
        <w:ind w:right="108"/>
        <w:jc w:val="both"/>
        <w:rPr>
          <w:sz w:val="22"/>
          <w:szCs w:val="22"/>
          <w:lang w:val="ru-RU"/>
        </w:rPr>
      </w:pPr>
      <w:r w:rsidRPr="00A259C9">
        <w:rPr>
          <w:sz w:val="22"/>
          <w:szCs w:val="22"/>
          <w:lang w:val="ru-RU"/>
        </w:rPr>
        <w:t>м</w:t>
      </w:r>
      <w:r w:rsidR="00990401" w:rsidRPr="00A259C9">
        <w:rPr>
          <w:sz w:val="22"/>
          <w:szCs w:val="22"/>
          <w:lang w:val="ru-RU"/>
        </w:rPr>
        <w:t xml:space="preserve">егапикселей), электронный альбом фотографий (100 шт.) микроструктур сталей и сплавов, коллекция образцов (6 шт.)) – 1 </w:t>
      </w:r>
      <w:proofErr w:type="spellStart"/>
      <w:r w:rsidR="00990401" w:rsidRPr="00A259C9">
        <w:rPr>
          <w:sz w:val="22"/>
          <w:szCs w:val="22"/>
          <w:lang w:val="ru-RU"/>
        </w:rPr>
        <w:t>компл</w:t>
      </w:r>
      <w:proofErr w:type="spellEnd"/>
      <w:r w:rsidR="00990401" w:rsidRPr="00A259C9">
        <w:rPr>
          <w:sz w:val="22"/>
          <w:szCs w:val="22"/>
          <w:lang w:val="ru-RU"/>
        </w:rPr>
        <w:t>.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spacing w:before="0"/>
        <w:ind w:right="105"/>
        <w:jc w:val="both"/>
        <w:rPr>
          <w:lang w:val="ru-RU"/>
        </w:rPr>
      </w:pPr>
      <w:r w:rsidRPr="00A259C9">
        <w:rPr>
          <w:lang w:val="ru-RU"/>
        </w:rPr>
        <w:t>учебное оборудование «Термическая обработка металлов</w:t>
      </w:r>
      <w:proofErr w:type="gramStart"/>
      <w:r w:rsidRPr="00A259C9">
        <w:rPr>
          <w:lang w:val="ru-RU"/>
        </w:rPr>
        <w:t>»(</w:t>
      </w:r>
      <w:proofErr w:type="gramEnd"/>
      <w:r w:rsidRPr="00A259C9">
        <w:rPr>
          <w:lang w:val="ru-RU"/>
        </w:rPr>
        <w:t>печь муфельная (10 л; 1150 0</w:t>
      </w:r>
      <w:r w:rsidRPr="00A259C9">
        <w:t>C</w:t>
      </w:r>
      <w:r w:rsidRPr="00A259C9">
        <w:rPr>
          <w:lang w:val="ru-RU"/>
        </w:rPr>
        <w:t>), микроскоп металлографический (увеличение х100…х1000 крат), цифровая камера для микроскопа (1,3 мегапикселя), закалочный бак (7 л) – 2 шт., масло  закалочное</w:t>
      </w:r>
    </w:p>
    <w:p w:rsidR="00873339" w:rsidRPr="00A259C9" w:rsidRDefault="00990401" w:rsidP="00D63E84">
      <w:pPr>
        <w:pStyle w:val="ab"/>
        <w:numPr>
          <w:ilvl w:val="0"/>
          <w:numId w:val="20"/>
        </w:numPr>
        <w:tabs>
          <w:tab w:val="left" w:pos="340"/>
        </w:tabs>
        <w:spacing w:before="0"/>
        <w:ind w:right="105"/>
        <w:jc w:val="both"/>
        <w:rPr>
          <w:b/>
          <w:lang w:val="ru-RU"/>
        </w:rPr>
      </w:pPr>
      <w:r w:rsidRPr="00A259C9">
        <w:rPr>
          <w:lang w:val="ru-RU"/>
        </w:rPr>
        <w:t xml:space="preserve">5 л, щипцы тигельные 350 мм – 2 шт., щипцы тигельные 500 мм – 1 шт., бумага наждачная для снятия окалины (Р80…Р100) - 10 листов, образцы (сталь марки 45; </w:t>
      </w:r>
      <w:r w:rsidRPr="00A259C9">
        <w:t>d</w:t>
      </w:r>
      <w:r w:rsidRPr="00A259C9">
        <w:rPr>
          <w:lang w:val="ru-RU"/>
        </w:rPr>
        <w:t>15х10 мм) – 30 шт., коллекция микрошлифов (16 шт.), альбом микроструктур (формат А4) – 2 шт.) - 1компл.</w:t>
      </w:r>
    </w:p>
    <w:p w:rsidR="00990401" w:rsidRPr="00A259C9" w:rsidRDefault="00D315A3" w:rsidP="00D63E84">
      <w:pPr>
        <w:pStyle w:val="ab"/>
        <w:tabs>
          <w:tab w:val="left" w:pos="340"/>
        </w:tabs>
        <w:spacing w:before="0"/>
        <w:ind w:left="1004" w:right="105" w:hanging="1004"/>
        <w:jc w:val="both"/>
        <w:rPr>
          <w:b/>
          <w:lang w:val="ru-RU"/>
        </w:rPr>
      </w:pPr>
      <w:r w:rsidRPr="00A259C9">
        <w:rPr>
          <w:b/>
          <w:lang w:val="ru-RU"/>
        </w:rPr>
        <w:t xml:space="preserve">3.2. </w:t>
      </w:r>
      <w:r w:rsidR="00990401" w:rsidRPr="00A259C9">
        <w:rPr>
          <w:b/>
          <w:lang w:val="ru-RU"/>
        </w:rPr>
        <w:t>Перечень используемых учебных изданий, Интернет-ресурсов, дополнительной литературы.</w:t>
      </w:r>
    </w:p>
    <w:p w:rsidR="00990401" w:rsidRPr="00A259C9" w:rsidRDefault="00990401" w:rsidP="00CF6608">
      <w:pPr>
        <w:pStyle w:val="51"/>
        <w:spacing w:before="0"/>
        <w:ind w:left="0" w:right="1050"/>
        <w:rPr>
          <w:b w:val="0"/>
          <w:sz w:val="22"/>
          <w:szCs w:val="22"/>
          <w:lang w:val="ru-RU"/>
        </w:rPr>
      </w:pPr>
      <w:r w:rsidRPr="00A259C9">
        <w:rPr>
          <w:sz w:val="22"/>
          <w:szCs w:val="22"/>
          <w:lang w:val="ru-RU"/>
        </w:rPr>
        <w:t>Основные источники</w:t>
      </w:r>
      <w:r w:rsidRPr="00A259C9">
        <w:rPr>
          <w:b w:val="0"/>
          <w:sz w:val="22"/>
          <w:szCs w:val="22"/>
          <w:lang w:val="ru-RU"/>
        </w:rPr>
        <w:t>:</w:t>
      </w:r>
    </w:p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5387"/>
        <w:gridCol w:w="1842"/>
        <w:gridCol w:w="1560"/>
        <w:gridCol w:w="850"/>
      </w:tblGrid>
      <w:tr w:rsidR="00020196" w:rsidTr="00BF5374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BF5374" w:rsidRDefault="00BF5374" w:rsidP="00BF5374">
            <w:pPr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№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196" w:rsidRPr="00651B8D" w:rsidRDefault="00020196" w:rsidP="00873339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51B8D">
              <w:rPr>
                <w:bCs/>
                <w:sz w:val="18"/>
                <w:szCs w:val="18"/>
              </w:rPr>
              <w:t>Наименованиеиздания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196" w:rsidRPr="00651B8D" w:rsidRDefault="00020196" w:rsidP="00873339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51B8D">
              <w:rPr>
                <w:color w:val="000000"/>
                <w:sz w:val="18"/>
                <w:szCs w:val="18"/>
              </w:rPr>
              <w:t>Автор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196" w:rsidRPr="00651B8D" w:rsidRDefault="00020196" w:rsidP="00873339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51B8D">
              <w:rPr>
                <w:bCs/>
                <w:sz w:val="18"/>
                <w:szCs w:val="18"/>
              </w:rPr>
              <w:t>Издательство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196" w:rsidRPr="00651B8D" w:rsidRDefault="00020196" w:rsidP="00873339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51B8D">
              <w:rPr>
                <w:color w:val="000000"/>
                <w:sz w:val="18"/>
                <w:szCs w:val="18"/>
              </w:rPr>
              <w:t>Годиздания</w:t>
            </w:r>
            <w:proofErr w:type="spellEnd"/>
          </w:p>
        </w:tc>
      </w:tr>
      <w:tr w:rsidR="002D1D32" w:rsidTr="00BF5374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D32" w:rsidRPr="00D63E84" w:rsidRDefault="002D1D32" w:rsidP="00D63E84">
            <w:pPr>
              <w:pStyle w:val="ab"/>
              <w:numPr>
                <w:ilvl w:val="0"/>
                <w:numId w:val="22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D32" w:rsidRPr="00D63E84" w:rsidRDefault="002D1D32" w:rsidP="002D1D32">
            <w:pPr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Материаловедение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D32" w:rsidRPr="00D63E84" w:rsidRDefault="002D1D32" w:rsidP="002D1D32">
            <w:pPr>
              <w:spacing w:line="276" w:lineRule="auto"/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А.А.Черепахин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D32" w:rsidRPr="00D63E84" w:rsidRDefault="002D1D32" w:rsidP="002D1D32">
            <w:pPr>
              <w:spacing w:line="276" w:lineRule="auto"/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Кронус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D32" w:rsidRPr="0093243E" w:rsidRDefault="002D1D32" w:rsidP="0093243E">
            <w:pPr>
              <w:spacing w:line="276" w:lineRule="auto"/>
              <w:rPr>
                <w:rFonts w:eastAsia="Calibri"/>
                <w:lang w:val="ru-RU"/>
              </w:rPr>
            </w:pPr>
            <w:r w:rsidRPr="00D63E84">
              <w:rPr>
                <w:rFonts w:eastAsia="Calibri"/>
              </w:rPr>
              <w:t>201</w:t>
            </w:r>
            <w:r w:rsidR="0093243E">
              <w:rPr>
                <w:rFonts w:eastAsia="Calibri"/>
                <w:lang w:val="ru-RU"/>
              </w:rPr>
              <w:t>9</w:t>
            </w:r>
          </w:p>
        </w:tc>
      </w:tr>
      <w:tr w:rsidR="002D1D32" w:rsidTr="00BF5374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D32" w:rsidRPr="00D63E84" w:rsidRDefault="002D1D32" w:rsidP="00D63E84">
            <w:pPr>
              <w:pStyle w:val="ab"/>
              <w:numPr>
                <w:ilvl w:val="0"/>
                <w:numId w:val="22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D32" w:rsidRPr="00D63E84" w:rsidRDefault="002D1D32" w:rsidP="00D63E84">
            <w:pPr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Материаловедение</w:t>
            </w:r>
            <w:proofErr w:type="spellEnd"/>
            <w:r w:rsidRPr="00D63E84">
              <w:rPr>
                <w:rFonts w:eastAsia="Calibri"/>
              </w:rPr>
              <w:t xml:space="preserve"> и </w:t>
            </w:r>
            <w:proofErr w:type="spellStart"/>
            <w:r w:rsidRPr="00D63E84">
              <w:rPr>
                <w:rFonts w:eastAsia="Calibri"/>
              </w:rPr>
              <w:t>технологияматериалов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D32" w:rsidRPr="00D63E84" w:rsidRDefault="002D1D32" w:rsidP="00D63E84">
            <w:pPr>
              <w:spacing w:line="276" w:lineRule="auto"/>
              <w:rPr>
                <w:rFonts w:eastAsia="Calibri"/>
                <w:lang w:val="ru-RU"/>
              </w:rPr>
            </w:pPr>
            <w:proofErr w:type="spellStart"/>
            <w:r w:rsidRPr="00D63E84">
              <w:rPr>
                <w:rFonts w:eastAsia="Calibri"/>
                <w:lang w:val="ru-RU"/>
              </w:rPr>
              <w:t>А.М.Адаскин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D32" w:rsidRPr="00D63E84" w:rsidRDefault="002D1D32" w:rsidP="00D63E84">
            <w:pPr>
              <w:spacing w:line="276" w:lineRule="auto"/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Форум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D32" w:rsidRPr="0093243E" w:rsidRDefault="002D1D32" w:rsidP="0093243E">
            <w:pPr>
              <w:spacing w:line="276" w:lineRule="auto"/>
              <w:rPr>
                <w:rFonts w:eastAsia="Calibri"/>
                <w:lang w:val="ru-RU"/>
              </w:rPr>
            </w:pPr>
            <w:r w:rsidRPr="00D63E84">
              <w:rPr>
                <w:rFonts w:eastAsia="Calibri"/>
              </w:rPr>
              <w:t>201</w:t>
            </w:r>
            <w:r w:rsidR="0093243E">
              <w:rPr>
                <w:rFonts w:eastAsia="Calibri"/>
                <w:lang w:val="ru-RU"/>
              </w:rPr>
              <w:t>9</w:t>
            </w:r>
          </w:p>
        </w:tc>
      </w:tr>
      <w:tr w:rsidR="002D1D32" w:rsidTr="00BF5374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D32" w:rsidRPr="00D63E84" w:rsidRDefault="002D1D32" w:rsidP="00D63E84">
            <w:pPr>
              <w:pStyle w:val="ab"/>
              <w:numPr>
                <w:ilvl w:val="0"/>
                <w:numId w:val="22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D32" w:rsidRPr="00D63E84" w:rsidRDefault="002D1D32" w:rsidP="00D63E84">
            <w:pPr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Материаловедение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D32" w:rsidRPr="00D63E84" w:rsidRDefault="002D1D32" w:rsidP="00D63E84">
            <w:pPr>
              <w:spacing w:line="276" w:lineRule="auto"/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Г.Г.Сеферов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D32" w:rsidRPr="00D63E84" w:rsidRDefault="002D1D32" w:rsidP="00D63E84">
            <w:pPr>
              <w:spacing w:line="276" w:lineRule="auto"/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Инфра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D32" w:rsidRPr="0093243E" w:rsidRDefault="002D1D32" w:rsidP="0093243E">
            <w:pPr>
              <w:spacing w:line="276" w:lineRule="auto"/>
              <w:rPr>
                <w:rFonts w:eastAsia="Calibri"/>
                <w:lang w:val="ru-RU"/>
              </w:rPr>
            </w:pPr>
            <w:r w:rsidRPr="00D63E84">
              <w:rPr>
                <w:rFonts w:eastAsia="Calibri"/>
              </w:rPr>
              <w:t>20</w:t>
            </w:r>
            <w:r w:rsidR="0093243E">
              <w:rPr>
                <w:rFonts w:eastAsia="Calibri"/>
                <w:lang w:val="ru-RU"/>
              </w:rPr>
              <w:t>20</w:t>
            </w:r>
          </w:p>
        </w:tc>
      </w:tr>
      <w:tr w:rsidR="002D1D32" w:rsidTr="00BF5374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D32" w:rsidRPr="00D63E84" w:rsidRDefault="002D1D32" w:rsidP="00D63E84">
            <w:pPr>
              <w:pStyle w:val="ab"/>
              <w:numPr>
                <w:ilvl w:val="0"/>
                <w:numId w:val="22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D32" w:rsidRPr="00D63E84" w:rsidRDefault="002D1D32" w:rsidP="00D63E84">
            <w:pPr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Материаловедение</w:t>
            </w:r>
            <w:proofErr w:type="spellEnd"/>
            <w:r w:rsidRPr="00D63E84">
              <w:rPr>
                <w:rFonts w:eastAsia="Calibri"/>
              </w:rPr>
              <w:t xml:space="preserve"> и </w:t>
            </w:r>
            <w:proofErr w:type="spellStart"/>
            <w:r w:rsidRPr="00D63E84">
              <w:rPr>
                <w:rFonts w:eastAsia="Calibri"/>
              </w:rPr>
              <w:t>слесарноедело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D32" w:rsidRPr="00D63E84" w:rsidRDefault="002D1D32" w:rsidP="00D63E84">
            <w:pPr>
              <w:spacing w:line="276" w:lineRule="auto"/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Ю.Т.Чумаченко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D32" w:rsidRPr="00D63E84" w:rsidRDefault="002D1D32" w:rsidP="00D63E84">
            <w:pPr>
              <w:spacing w:line="276" w:lineRule="auto"/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Феникс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D32" w:rsidRPr="0093243E" w:rsidRDefault="002D1D32" w:rsidP="0093243E">
            <w:pPr>
              <w:spacing w:line="276" w:lineRule="auto"/>
              <w:rPr>
                <w:rFonts w:eastAsia="Calibri"/>
                <w:lang w:val="ru-RU"/>
              </w:rPr>
            </w:pPr>
            <w:r w:rsidRPr="00D63E84">
              <w:rPr>
                <w:rFonts w:eastAsia="Calibri"/>
              </w:rPr>
              <w:t>201</w:t>
            </w:r>
            <w:r w:rsidR="0093243E">
              <w:rPr>
                <w:rFonts w:eastAsia="Calibri"/>
                <w:lang w:val="ru-RU"/>
              </w:rPr>
              <w:t>9</w:t>
            </w:r>
          </w:p>
        </w:tc>
      </w:tr>
      <w:tr w:rsidR="002D1D32" w:rsidTr="00BF5374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D32" w:rsidRPr="00D63E84" w:rsidRDefault="002D1D32" w:rsidP="00D63E84">
            <w:pPr>
              <w:pStyle w:val="ab"/>
              <w:numPr>
                <w:ilvl w:val="0"/>
                <w:numId w:val="22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D32" w:rsidRPr="00D63E84" w:rsidRDefault="002D1D32" w:rsidP="002D1D32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Электроматериаловедение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D32" w:rsidRPr="00D63E84" w:rsidRDefault="002D1D32" w:rsidP="002D1D32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 xml:space="preserve">Л В </w:t>
            </w:r>
            <w:proofErr w:type="spellStart"/>
            <w:r w:rsidRPr="00D63E84">
              <w:rPr>
                <w:rFonts w:eastAsia="Calibri"/>
              </w:rPr>
              <w:t>Журавлев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D32" w:rsidRPr="002D1D32" w:rsidRDefault="002D1D32" w:rsidP="002D1D32">
            <w:pPr>
              <w:spacing w:line="276" w:lineRule="auto"/>
              <w:rPr>
                <w:rFonts w:eastAsia="Calibri"/>
                <w:lang w:val="ru-RU"/>
              </w:rPr>
            </w:pPr>
            <w:proofErr w:type="spellStart"/>
            <w:r w:rsidRPr="00D63E84">
              <w:rPr>
                <w:rFonts w:eastAsia="Calibri"/>
              </w:rPr>
              <w:t>академ</w:t>
            </w:r>
            <w:r>
              <w:rPr>
                <w:rFonts w:eastAsia="Calibri"/>
                <w:lang w:val="ru-RU"/>
              </w:rPr>
              <w:t>ия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D32" w:rsidRPr="002D1D32" w:rsidRDefault="002D1D32" w:rsidP="0093243E">
            <w:pPr>
              <w:spacing w:line="276" w:lineRule="auto"/>
              <w:rPr>
                <w:rFonts w:eastAsia="Calibri"/>
                <w:lang w:val="ru-RU"/>
              </w:rPr>
            </w:pPr>
            <w:r w:rsidRPr="00D63E84">
              <w:rPr>
                <w:rFonts w:eastAsia="Calibri"/>
              </w:rPr>
              <w:t>20</w:t>
            </w:r>
            <w:r>
              <w:rPr>
                <w:rFonts w:eastAsia="Calibri"/>
                <w:lang w:val="ru-RU"/>
              </w:rPr>
              <w:t>1</w:t>
            </w:r>
            <w:r w:rsidR="0093243E">
              <w:rPr>
                <w:rFonts w:eastAsia="Calibri"/>
                <w:lang w:val="ru-RU"/>
              </w:rPr>
              <w:t>9</w:t>
            </w:r>
          </w:p>
        </w:tc>
      </w:tr>
    </w:tbl>
    <w:p w:rsidR="00D315A3" w:rsidRPr="00D63E84" w:rsidRDefault="00D315A3" w:rsidP="00D315A3">
      <w:pPr>
        <w:pStyle w:val="51"/>
        <w:tabs>
          <w:tab w:val="left" w:pos="284"/>
        </w:tabs>
        <w:spacing w:before="0" w:line="360" w:lineRule="auto"/>
        <w:ind w:left="0" w:right="1050"/>
        <w:rPr>
          <w:sz w:val="22"/>
          <w:szCs w:val="22"/>
          <w:lang w:val="ru-RU"/>
        </w:rPr>
      </w:pPr>
      <w:proofErr w:type="spellStart"/>
      <w:r w:rsidRPr="00D63E84">
        <w:rPr>
          <w:sz w:val="22"/>
          <w:szCs w:val="22"/>
        </w:rPr>
        <w:t>Дополнительныеисточники</w:t>
      </w:r>
      <w:proofErr w:type="spellEnd"/>
      <w:r w:rsidRPr="00D63E84">
        <w:rPr>
          <w:sz w:val="22"/>
          <w:szCs w:val="22"/>
        </w:rPr>
        <w:t>:</w:t>
      </w: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4962"/>
        <w:gridCol w:w="2268"/>
        <w:gridCol w:w="1559"/>
        <w:gridCol w:w="850"/>
      </w:tblGrid>
      <w:tr w:rsidR="00020196" w:rsidTr="00D63E84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Default="00020196">
            <w:pPr>
              <w:ind w:left="36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196" w:rsidRPr="00651B8D" w:rsidRDefault="00020196" w:rsidP="00873339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51B8D">
              <w:rPr>
                <w:bCs/>
                <w:sz w:val="18"/>
                <w:szCs w:val="18"/>
              </w:rPr>
              <w:t>Наименованиеиздания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196" w:rsidRPr="00651B8D" w:rsidRDefault="00020196" w:rsidP="00873339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51B8D">
              <w:rPr>
                <w:color w:val="000000"/>
                <w:sz w:val="18"/>
                <w:szCs w:val="18"/>
              </w:rPr>
              <w:t>Автор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196" w:rsidRPr="00651B8D" w:rsidRDefault="00020196" w:rsidP="00873339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51B8D">
              <w:rPr>
                <w:bCs/>
                <w:sz w:val="18"/>
                <w:szCs w:val="18"/>
              </w:rPr>
              <w:t>Издательство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196" w:rsidRPr="00651B8D" w:rsidRDefault="00020196" w:rsidP="00873339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51B8D">
              <w:rPr>
                <w:color w:val="000000"/>
                <w:sz w:val="18"/>
                <w:szCs w:val="18"/>
              </w:rPr>
              <w:t>Годиздания</w:t>
            </w:r>
            <w:proofErr w:type="spellEnd"/>
          </w:p>
        </w:tc>
      </w:tr>
      <w:tr w:rsidR="00020196" w:rsidTr="00D63E84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D63E84" w:rsidRDefault="00020196" w:rsidP="00D63E84">
            <w:pPr>
              <w:pStyle w:val="ab"/>
              <w:numPr>
                <w:ilvl w:val="0"/>
                <w:numId w:val="21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Материаловедение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 xml:space="preserve">В.С </w:t>
            </w:r>
            <w:proofErr w:type="spellStart"/>
            <w:r w:rsidRPr="00D63E84">
              <w:rPr>
                <w:rFonts w:eastAsia="Calibri"/>
              </w:rPr>
              <w:t>Чередниченко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ОМЕГА -Л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2006</w:t>
            </w:r>
          </w:p>
        </w:tc>
      </w:tr>
      <w:tr w:rsidR="00020196" w:rsidTr="00D63E84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D63E84" w:rsidRDefault="00020196" w:rsidP="00D63E84">
            <w:pPr>
              <w:pStyle w:val="ab"/>
              <w:numPr>
                <w:ilvl w:val="0"/>
                <w:numId w:val="21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Материаловедение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BF5374" w:rsidRDefault="00BF5374" w:rsidP="00D63E84">
            <w:pPr>
              <w:spacing w:line="276" w:lineRule="auto"/>
              <w:rPr>
                <w:rFonts w:eastAsia="Calibri"/>
                <w:lang w:val="ru-RU"/>
              </w:rPr>
            </w:pPr>
            <w:r>
              <w:rPr>
                <w:rFonts w:eastAsia="Calibri"/>
              </w:rPr>
              <w:t xml:space="preserve">АМ </w:t>
            </w:r>
            <w:proofErr w:type="spellStart"/>
            <w:r>
              <w:rPr>
                <w:rFonts w:eastAsia="Calibri"/>
              </w:rPr>
              <w:t>Адаскин</w:t>
            </w:r>
            <w:proofErr w:type="spellEnd"/>
            <w:r>
              <w:rPr>
                <w:rFonts w:eastAsia="Calibri"/>
                <w:lang w:val="ru-RU"/>
              </w:rPr>
              <w:t xml:space="preserve"> и др.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академ</w:t>
            </w:r>
            <w:proofErr w:type="spellEnd"/>
            <w:r w:rsidRPr="00D63E84">
              <w:rPr>
                <w:rFonts w:eastAsia="Calibri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2003</w:t>
            </w:r>
          </w:p>
        </w:tc>
      </w:tr>
      <w:tr w:rsidR="00020196" w:rsidTr="00D63E84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D63E84" w:rsidRDefault="00020196" w:rsidP="00D63E84">
            <w:pPr>
              <w:pStyle w:val="ab"/>
              <w:numPr>
                <w:ilvl w:val="0"/>
                <w:numId w:val="21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Материаловедение</w:t>
            </w:r>
            <w:proofErr w:type="spellEnd"/>
            <w:r w:rsidRPr="00D63E84">
              <w:rPr>
                <w:rFonts w:eastAsia="Calibri"/>
              </w:rPr>
              <w:t xml:space="preserve"> и </w:t>
            </w:r>
            <w:proofErr w:type="spellStart"/>
            <w:r w:rsidRPr="00D63E84">
              <w:rPr>
                <w:rFonts w:eastAsia="Calibri"/>
              </w:rPr>
              <w:t>технологияметаллов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 xml:space="preserve">Г.П. </w:t>
            </w:r>
            <w:proofErr w:type="spellStart"/>
            <w:r w:rsidRPr="00D63E84">
              <w:rPr>
                <w:rFonts w:eastAsia="Calibri"/>
              </w:rPr>
              <w:t>Фетисов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ВШ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2002</w:t>
            </w:r>
          </w:p>
        </w:tc>
      </w:tr>
      <w:tr w:rsidR="00020196" w:rsidTr="00D63E84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D63E84" w:rsidRDefault="00020196" w:rsidP="00D63E84">
            <w:pPr>
              <w:pStyle w:val="ab"/>
              <w:numPr>
                <w:ilvl w:val="0"/>
                <w:numId w:val="21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Материаловедение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 xml:space="preserve">Л.В. </w:t>
            </w:r>
            <w:proofErr w:type="spellStart"/>
            <w:r w:rsidRPr="00D63E84">
              <w:rPr>
                <w:rFonts w:eastAsia="Calibri"/>
              </w:rPr>
              <w:t>Рогачева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колосс-пресс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2002</w:t>
            </w:r>
          </w:p>
        </w:tc>
      </w:tr>
      <w:tr w:rsidR="002D1D32" w:rsidTr="00D63E84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D32" w:rsidRPr="00D63E84" w:rsidRDefault="002D1D32" w:rsidP="00D63E84">
            <w:pPr>
              <w:pStyle w:val="ab"/>
              <w:numPr>
                <w:ilvl w:val="0"/>
                <w:numId w:val="21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D32" w:rsidRPr="00D63E84" w:rsidRDefault="002D1D32" w:rsidP="002D1D32">
            <w:pPr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Материаловедение</w:t>
            </w:r>
            <w:proofErr w:type="spellEnd"/>
            <w:r w:rsidRPr="00D63E84">
              <w:rPr>
                <w:rFonts w:eastAsia="Calibri"/>
              </w:rPr>
              <w:t xml:space="preserve">.   </w:t>
            </w:r>
            <w:proofErr w:type="spellStart"/>
            <w:r w:rsidRPr="00D63E84">
              <w:rPr>
                <w:rFonts w:eastAsia="Calibri"/>
              </w:rPr>
              <w:t>Рабочаятетрадь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D32" w:rsidRPr="00D63E84" w:rsidRDefault="002D1D32" w:rsidP="002D1D32">
            <w:pPr>
              <w:spacing w:line="276" w:lineRule="auto"/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Соколова</w:t>
            </w:r>
            <w:proofErr w:type="spellEnd"/>
            <w:r w:rsidRPr="00D63E84">
              <w:rPr>
                <w:rFonts w:eastAsia="Calibri"/>
              </w:rPr>
              <w:t xml:space="preserve"> Е.Н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D32" w:rsidRPr="00D63E84" w:rsidRDefault="002D1D32" w:rsidP="002D1D32">
            <w:pPr>
              <w:spacing w:line="276" w:lineRule="auto"/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Академия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D32" w:rsidRPr="00D63E84" w:rsidRDefault="002D1D32" w:rsidP="002D1D32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 xml:space="preserve">2012 </w:t>
            </w:r>
          </w:p>
        </w:tc>
      </w:tr>
      <w:tr w:rsidR="00020196" w:rsidTr="00D63E84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D63E84" w:rsidRDefault="00020196" w:rsidP="00D63E84">
            <w:pPr>
              <w:pStyle w:val="ab"/>
              <w:numPr>
                <w:ilvl w:val="0"/>
                <w:numId w:val="21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  <w:lang w:val="ru-RU"/>
              </w:rPr>
            </w:pPr>
            <w:r w:rsidRPr="00D63E84">
              <w:rPr>
                <w:rFonts w:eastAsia="Calibri"/>
                <w:lang w:val="ru-RU"/>
              </w:rPr>
              <w:t>Курс материаловедения в вопросах и ответах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 xml:space="preserve">С.И. </w:t>
            </w:r>
            <w:proofErr w:type="spellStart"/>
            <w:r w:rsidRPr="00D63E84">
              <w:rPr>
                <w:rFonts w:eastAsia="Calibri"/>
              </w:rPr>
              <w:t>Богодухов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машиностр</w:t>
            </w:r>
            <w:proofErr w:type="spellEnd"/>
            <w:r w:rsidRPr="00D63E84">
              <w:rPr>
                <w:rFonts w:eastAsia="Calibri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2005</w:t>
            </w:r>
          </w:p>
        </w:tc>
      </w:tr>
      <w:tr w:rsidR="00020196" w:rsidTr="00D63E84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D63E84" w:rsidRDefault="00020196" w:rsidP="00D63E84">
            <w:pPr>
              <w:pStyle w:val="ab"/>
              <w:numPr>
                <w:ilvl w:val="0"/>
                <w:numId w:val="21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Основыматериаловедения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 xml:space="preserve">В.Н. </w:t>
            </w:r>
            <w:proofErr w:type="spellStart"/>
            <w:r w:rsidRPr="00D63E84">
              <w:rPr>
                <w:rFonts w:eastAsia="Calibri"/>
              </w:rPr>
              <w:t>Заплатина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Академия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2009</w:t>
            </w:r>
          </w:p>
        </w:tc>
      </w:tr>
      <w:tr w:rsidR="00020196" w:rsidTr="00D63E84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D63E84" w:rsidRDefault="00020196" w:rsidP="00D63E84">
            <w:pPr>
              <w:pStyle w:val="ab"/>
              <w:numPr>
                <w:ilvl w:val="0"/>
                <w:numId w:val="21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Справочноепособиепоматериаловедению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 xml:space="preserve">В.Н. </w:t>
            </w:r>
            <w:proofErr w:type="spellStart"/>
            <w:r w:rsidRPr="00D63E84">
              <w:rPr>
                <w:rFonts w:eastAsia="Calibri"/>
              </w:rPr>
              <w:t>Заплатина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академия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2002</w:t>
            </w:r>
          </w:p>
        </w:tc>
      </w:tr>
      <w:tr w:rsidR="00020196" w:rsidTr="00D63E84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D63E84" w:rsidRDefault="00020196" w:rsidP="00D63E84">
            <w:pPr>
              <w:pStyle w:val="ab"/>
              <w:numPr>
                <w:ilvl w:val="0"/>
                <w:numId w:val="21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</w:p>
        </w:tc>
      </w:tr>
    </w:tbl>
    <w:p w:rsidR="006258AE" w:rsidRPr="00D02225" w:rsidRDefault="006258AE" w:rsidP="002F39C4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16"/>
          <w:szCs w:val="16"/>
          <w:lang w:val="ru-RU"/>
        </w:rPr>
      </w:pPr>
    </w:p>
    <w:p w:rsidR="002D1D32" w:rsidRDefault="002D1D32" w:rsidP="002D1D32">
      <w:pPr>
        <w:pStyle w:val="51"/>
        <w:tabs>
          <w:tab w:val="left" w:pos="1088"/>
        </w:tabs>
        <w:spacing w:before="212"/>
        <w:ind w:left="461"/>
        <w:jc w:val="both"/>
        <w:rPr>
          <w:b w:val="0"/>
          <w:lang w:val="ru-RU"/>
        </w:rPr>
      </w:pPr>
      <w:r>
        <w:rPr>
          <w:b w:val="0"/>
          <w:lang w:val="ru-RU"/>
        </w:rPr>
        <w:t xml:space="preserve">ЭБС: </w:t>
      </w:r>
    </w:p>
    <w:p w:rsidR="002D1D32" w:rsidRDefault="002D1D32" w:rsidP="002D1D32">
      <w:pPr>
        <w:pStyle w:val="51"/>
        <w:numPr>
          <w:ilvl w:val="0"/>
          <w:numId w:val="35"/>
        </w:numPr>
        <w:tabs>
          <w:tab w:val="left" w:pos="1088"/>
        </w:tabs>
        <w:spacing w:before="212"/>
        <w:jc w:val="both"/>
        <w:rPr>
          <w:b w:val="0"/>
          <w:lang w:val="ru-RU"/>
        </w:rPr>
      </w:pPr>
      <w:r>
        <w:rPr>
          <w:b w:val="0"/>
          <w:lang w:val="ru-RU"/>
        </w:rPr>
        <w:t>Договор 101/НЭБ/ 3689 о подключении к НЭБ и о предоставлении доступа к объектам НЭБ г.Москва от 25.04.2018 г. до 25.04.2023 г. («национальная электронная библиотека «- ФГБОУ «Российская государственная библиотека» РГБ.</w:t>
      </w:r>
    </w:p>
    <w:p w:rsidR="002D1D32" w:rsidRDefault="002D1D32" w:rsidP="002D1D32">
      <w:pPr>
        <w:pStyle w:val="51"/>
        <w:numPr>
          <w:ilvl w:val="0"/>
          <w:numId w:val="35"/>
        </w:numPr>
        <w:tabs>
          <w:tab w:val="left" w:pos="1088"/>
        </w:tabs>
        <w:spacing w:before="212"/>
        <w:jc w:val="both"/>
        <w:rPr>
          <w:b w:val="0"/>
          <w:lang w:val="ru-RU"/>
        </w:rPr>
      </w:pPr>
      <w:r>
        <w:rPr>
          <w:b w:val="0"/>
          <w:lang w:val="ru-RU"/>
        </w:rPr>
        <w:t xml:space="preserve">Договор №79 об использовании информационной системы «Электронная библиотека Национальной библиотеки РС(Я)» в образовательной организации» от 20 апреля 2018 г. </w:t>
      </w:r>
    </w:p>
    <w:p w:rsidR="002F39C4" w:rsidRPr="00A259C9" w:rsidRDefault="002F39C4" w:rsidP="00D63E84">
      <w:pPr>
        <w:pStyle w:val="51"/>
        <w:spacing w:before="0"/>
        <w:ind w:left="0"/>
        <w:rPr>
          <w:sz w:val="22"/>
          <w:szCs w:val="22"/>
          <w:lang w:val="ru-RU"/>
        </w:rPr>
      </w:pPr>
      <w:r w:rsidRPr="00A259C9">
        <w:rPr>
          <w:sz w:val="22"/>
          <w:szCs w:val="22"/>
          <w:lang w:val="ru-RU"/>
        </w:rPr>
        <w:t>Организация образовательного процесса</w:t>
      </w:r>
    </w:p>
    <w:p w:rsidR="002F39C4" w:rsidRPr="00A259C9" w:rsidRDefault="002F39C4" w:rsidP="002F39C4">
      <w:pPr>
        <w:pStyle w:val="a7"/>
        <w:ind w:right="1050"/>
        <w:rPr>
          <w:sz w:val="22"/>
          <w:szCs w:val="22"/>
          <w:lang w:val="ru-RU"/>
        </w:rPr>
      </w:pPr>
      <w:r w:rsidRPr="00A259C9">
        <w:rPr>
          <w:sz w:val="22"/>
          <w:szCs w:val="22"/>
          <w:lang w:val="ru-RU"/>
        </w:rPr>
        <w:tab/>
        <w:t>Учебная дисциплина «</w:t>
      </w:r>
      <w:proofErr w:type="spellStart"/>
      <w:r w:rsidR="000F4DA3">
        <w:rPr>
          <w:sz w:val="22"/>
          <w:szCs w:val="22"/>
          <w:lang w:val="ru-RU"/>
        </w:rPr>
        <w:t>Оновы</w:t>
      </w:r>
      <w:proofErr w:type="spellEnd"/>
      <w:r w:rsidR="000F4DA3">
        <w:rPr>
          <w:sz w:val="22"/>
          <w:szCs w:val="22"/>
          <w:lang w:val="ru-RU"/>
        </w:rPr>
        <w:t xml:space="preserve"> материаловедения</w:t>
      </w:r>
      <w:r w:rsidRPr="00A259C9">
        <w:rPr>
          <w:sz w:val="22"/>
          <w:szCs w:val="22"/>
          <w:lang w:val="ru-RU"/>
        </w:rPr>
        <w:t xml:space="preserve">» включает </w:t>
      </w:r>
      <w:r w:rsidR="006258AE" w:rsidRPr="00A259C9">
        <w:rPr>
          <w:sz w:val="22"/>
          <w:szCs w:val="22"/>
          <w:lang w:val="ru-RU"/>
        </w:rPr>
        <w:t>раздел</w:t>
      </w:r>
      <w:r w:rsidRPr="00A259C9">
        <w:rPr>
          <w:sz w:val="22"/>
          <w:szCs w:val="22"/>
          <w:lang w:val="ru-RU"/>
        </w:rPr>
        <w:t>ы:</w:t>
      </w:r>
    </w:p>
    <w:p w:rsidR="002F39C4" w:rsidRPr="002D1D32" w:rsidRDefault="002D1D32" w:rsidP="002D1D32">
      <w:pPr>
        <w:tabs>
          <w:tab w:val="left" w:pos="954"/>
        </w:tabs>
        <w:rPr>
          <w:b/>
          <w:bCs/>
          <w:lang w:val="ru-RU"/>
        </w:rPr>
      </w:pPr>
      <w:r w:rsidRPr="002D1D32">
        <w:rPr>
          <w:rFonts w:eastAsia="Calibri"/>
          <w:b/>
          <w:bCs/>
          <w:lang w:val="ru-RU"/>
        </w:rPr>
        <w:t xml:space="preserve">Тема 1. </w:t>
      </w:r>
      <w:r w:rsidRPr="002D1D32">
        <w:rPr>
          <w:b/>
          <w:bCs/>
          <w:lang w:val="ru-RU"/>
        </w:rPr>
        <w:t>Основные характеристики материалов.</w:t>
      </w:r>
    </w:p>
    <w:p w:rsidR="002D1D32" w:rsidRPr="002D1D32" w:rsidRDefault="002D1D32" w:rsidP="002D1D32">
      <w:pPr>
        <w:tabs>
          <w:tab w:val="left" w:pos="954"/>
        </w:tabs>
        <w:rPr>
          <w:b/>
          <w:bCs/>
          <w:lang w:val="ru-RU"/>
        </w:rPr>
      </w:pPr>
      <w:r w:rsidRPr="004D54EA">
        <w:rPr>
          <w:rFonts w:eastAsia="Calibri"/>
          <w:b/>
          <w:bCs/>
          <w:lang w:val="ru-RU"/>
        </w:rPr>
        <w:t>Тема 2. Диэлектрики</w:t>
      </w:r>
    </w:p>
    <w:p w:rsidR="002D1D32" w:rsidRPr="00E90CBC" w:rsidRDefault="002D1D32" w:rsidP="002D1D32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E90CBC">
        <w:rPr>
          <w:rFonts w:ascii="Times New Roman" w:hAnsi="Times New Roman" w:cs="Times New Roman"/>
          <w:color w:val="auto"/>
          <w:sz w:val="22"/>
          <w:szCs w:val="22"/>
        </w:rPr>
        <w:t>Тема 3.  Проводниковые материалы</w:t>
      </w:r>
      <w:r w:rsidRPr="00E90CBC">
        <w:rPr>
          <w:rFonts w:ascii="Times New Roman" w:hAnsi="Times New Roman" w:cs="Times New Roman"/>
          <w:b w:val="0"/>
          <w:color w:val="auto"/>
          <w:sz w:val="22"/>
          <w:szCs w:val="22"/>
        </w:rPr>
        <w:cr/>
      </w:r>
    </w:p>
    <w:p w:rsidR="002D1D32" w:rsidRDefault="002D1D32" w:rsidP="00D63E84">
      <w:pPr>
        <w:pStyle w:val="ab"/>
        <w:tabs>
          <w:tab w:val="left" w:pos="954"/>
        </w:tabs>
        <w:spacing w:before="0"/>
        <w:ind w:left="0"/>
        <w:rPr>
          <w:b/>
          <w:bCs/>
          <w:lang w:val="ru-RU"/>
        </w:rPr>
      </w:pPr>
    </w:p>
    <w:p w:rsidR="002D1D32" w:rsidRPr="002D1D32" w:rsidRDefault="002D1D32" w:rsidP="002D1D32">
      <w:pPr>
        <w:tabs>
          <w:tab w:val="left" w:pos="954"/>
        </w:tabs>
        <w:rPr>
          <w:b/>
          <w:bCs/>
          <w:lang w:val="ru-RU"/>
        </w:rPr>
      </w:pPr>
      <w:r w:rsidRPr="002D1D32">
        <w:rPr>
          <w:b/>
          <w:lang w:val="ru-RU"/>
        </w:rPr>
        <w:t>Тема 4.   Полупроводниковые  материалы</w:t>
      </w:r>
    </w:p>
    <w:p w:rsidR="002D1D32" w:rsidRPr="002D1D32" w:rsidRDefault="002D1D32" w:rsidP="002D1D32">
      <w:pPr>
        <w:tabs>
          <w:tab w:val="left" w:pos="954"/>
        </w:tabs>
        <w:rPr>
          <w:bCs/>
          <w:lang w:val="ru-RU"/>
        </w:rPr>
      </w:pPr>
      <w:r w:rsidRPr="002D1D32">
        <w:rPr>
          <w:rFonts w:eastAsia="Calibri"/>
          <w:b/>
          <w:bCs/>
          <w:lang w:val="ru-RU"/>
        </w:rPr>
        <w:t xml:space="preserve">Тема 5.  </w:t>
      </w:r>
      <w:r w:rsidRPr="002D1D32">
        <w:rPr>
          <w:b/>
          <w:bCs/>
          <w:lang w:val="ru-RU"/>
        </w:rPr>
        <w:t>Магнитные материалы.</w:t>
      </w:r>
    </w:p>
    <w:p w:rsidR="002D1D32" w:rsidRDefault="002D1D32" w:rsidP="002D1D32">
      <w:pPr>
        <w:pStyle w:val="ab"/>
        <w:tabs>
          <w:tab w:val="left" w:pos="954"/>
          <w:tab w:val="left" w:pos="3519"/>
        </w:tabs>
        <w:spacing w:before="0"/>
        <w:ind w:left="0" w:firstLine="0"/>
        <w:rPr>
          <w:lang w:val="ru-RU"/>
        </w:rPr>
      </w:pPr>
      <w:r w:rsidRPr="002D1D32">
        <w:rPr>
          <w:b/>
          <w:lang w:val="ru-RU"/>
        </w:rPr>
        <w:t>Тема 6. Вспомогательные материалы</w:t>
      </w:r>
    </w:p>
    <w:p w:rsidR="002F39C4" w:rsidRPr="00A259C9" w:rsidRDefault="002F39C4" w:rsidP="002D1D32">
      <w:pPr>
        <w:pStyle w:val="ab"/>
        <w:tabs>
          <w:tab w:val="left" w:pos="954"/>
          <w:tab w:val="left" w:pos="3519"/>
        </w:tabs>
        <w:spacing w:before="0"/>
        <w:ind w:left="0" w:firstLine="0"/>
        <w:rPr>
          <w:lang w:val="ru-RU"/>
        </w:rPr>
      </w:pPr>
      <w:r w:rsidRPr="00A259C9">
        <w:rPr>
          <w:lang w:val="ru-RU"/>
        </w:rPr>
        <w:t xml:space="preserve">В процессе изучения предмета обучающимся следует привить навыки пользования учебниками, учебными пособиями, справочниками, компьютерными программными комплексами. При изучении материала предмета </w:t>
      </w:r>
      <w:proofErr w:type="spellStart"/>
      <w:r w:rsidRPr="00A259C9">
        <w:rPr>
          <w:lang w:val="ru-RU"/>
        </w:rPr>
        <w:t>использ</w:t>
      </w:r>
      <w:proofErr w:type="spellEnd"/>
      <w:r w:rsidRPr="00A259C9">
        <w:rPr>
          <w:lang w:val="sah-RU"/>
        </w:rPr>
        <w:t>уются</w:t>
      </w:r>
      <w:r w:rsidRPr="00A259C9">
        <w:rPr>
          <w:lang w:val="ru-RU"/>
        </w:rPr>
        <w:t xml:space="preserve"> современные интерактивные методы, технические средства обучения и наглядные пособия.</w:t>
      </w:r>
    </w:p>
    <w:p w:rsidR="0079164B" w:rsidRDefault="00D63E84" w:rsidP="00D63E84">
      <w:pPr>
        <w:pStyle w:val="51"/>
        <w:spacing w:before="0"/>
        <w:ind w:left="0"/>
        <w:rPr>
          <w:sz w:val="22"/>
          <w:szCs w:val="22"/>
          <w:lang w:val="ru-RU"/>
        </w:rPr>
      </w:pPr>
      <w:r w:rsidRPr="00A259C9">
        <w:rPr>
          <w:sz w:val="22"/>
          <w:szCs w:val="22"/>
          <w:lang w:val="ru-RU"/>
        </w:rPr>
        <w:tab/>
      </w:r>
    </w:p>
    <w:p w:rsidR="00825FF2" w:rsidRDefault="00825FF2" w:rsidP="00D63E84">
      <w:pPr>
        <w:pStyle w:val="51"/>
        <w:spacing w:before="0"/>
        <w:ind w:left="0"/>
        <w:rPr>
          <w:sz w:val="22"/>
          <w:szCs w:val="22"/>
          <w:lang w:val="ru-RU"/>
        </w:rPr>
      </w:pPr>
    </w:p>
    <w:p w:rsidR="00825FF2" w:rsidRDefault="00825FF2" w:rsidP="00D63E84">
      <w:pPr>
        <w:pStyle w:val="51"/>
        <w:spacing w:before="0"/>
        <w:ind w:left="0"/>
        <w:rPr>
          <w:sz w:val="22"/>
          <w:szCs w:val="22"/>
          <w:lang w:val="ru-RU"/>
        </w:rPr>
      </w:pPr>
    </w:p>
    <w:p w:rsidR="002F39C4" w:rsidRPr="00A259C9" w:rsidRDefault="002F39C4" w:rsidP="00D63E84">
      <w:pPr>
        <w:pStyle w:val="51"/>
        <w:spacing w:before="0"/>
        <w:ind w:left="0"/>
        <w:rPr>
          <w:sz w:val="22"/>
          <w:szCs w:val="22"/>
          <w:lang w:val="ru-RU"/>
        </w:rPr>
      </w:pPr>
      <w:r w:rsidRPr="00A259C9">
        <w:rPr>
          <w:sz w:val="22"/>
          <w:szCs w:val="22"/>
          <w:lang w:val="ru-RU"/>
        </w:rPr>
        <w:t>Кадровое обеспечение образовательного процесса</w:t>
      </w:r>
    </w:p>
    <w:p w:rsidR="00825FF2" w:rsidRDefault="002F39C4" w:rsidP="002F39C4">
      <w:pPr>
        <w:pStyle w:val="a7"/>
        <w:ind w:right="106"/>
        <w:jc w:val="both"/>
        <w:rPr>
          <w:sz w:val="22"/>
          <w:szCs w:val="22"/>
          <w:lang w:val="ru-RU"/>
        </w:rPr>
      </w:pPr>
      <w:r w:rsidRPr="00A259C9">
        <w:rPr>
          <w:sz w:val="22"/>
          <w:szCs w:val="22"/>
          <w:lang w:val="ru-RU"/>
        </w:rPr>
        <w:tab/>
      </w:r>
    </w:p>
    <w:p w:rsidR="002F39C4" w:rsidRPr="00A259C9" w:rsidRDefault="002F39C4" w:rsidP="002F39C4">
      <w:pPr>
        <w:pStyle w:val="a7"/>
        <w:ind w:right="106"/>
        <w:jc w:val="both"/>
        <w:rPr>
          <w:sz w:val="22"/>
          <w:szCs w:val="22"/>
          <w:lang w:val="sah-RU"/>
        </w:rPr>
      </w:pPr>
      <w:r w:rsidRPr="00A259C9">
        <w:rPr>
          <w:sz w:val="22"/>
          <w:szCs w:val="22"/>
          <w:lang w:val="ru-RU"/>
        </w:rPr>
        <w:t>Реализация рабочей программы учебной дисциплины «</w:t>
      </w:r>
      <w:r w:rsidR="000F4DA3">
        <w:rPr>
          <w:sz w:val="22"/>
          <w:szCs w:val="22"/>
          <w:lang w:val="ru-RU"/>
        </w:rPr>
        <w:t>Основы материаловедения</w:t>
      </w:r>
      <w:r w:rsidRPr="00A259C9">
        <w:rPr>
          <w:sz w:val="22"/>
          <w:szCs w:val="22"/>
          <w:lang w:val="ru-RU"/>
        </w:rPr>
        <w:t>» должна обеспечиваться педагогическими кадрами, имеющими профессиональное высшее образование, соответствующее профилю преподаваемой дисциплины</w:t>
      </w:r>
      <w:r w:rsidRPr="00A259C9">
        <w:rPr>
          <w:sz w:val="22"/>
          <w:szCs w:val="22"/>
          <w:lang w:val="sah-RU"/>
        </w:rPr>
        <w:t>.</w:t>
      </w:r>
    </w:p>
    <w:p w:rsidR="00825FF2" w:rsidRDefault="002F39C4" w:rsidP="002F39C4">
      <w:pPr>
        <w:pStyle w:val="a7"/>
        <w:spacing w:before="6"/>
        <w:ind w:right="106"/>
        <w:jc w:val="both"/>
        <w:rPr>
          <w:sz w:val="22"/>
          <w:szCs w:val="22"/>
          <w:lang w:val="ru-RU"/>
        </w:rPr>
      </w:pPr>
      <w:r w:rsidRPr="00A259C9">
        <w:rPr>
          <w:sz w:val="22"/>
          <w:szCs w:val="22"/>
          <w:lang w:val="ru-RU"/>
        </w:rPr>
        <w:tab/>
      </w:r>
    </w:p>
    <w:p w:rsidR="002F39C4" w:rsidRDefault="002F39C4" w:rsidP="002F39C4">
      <w:pPr>
        <w:pStyle w:val="a7"/>
        <w:spacing w:before="6"/>
        <w:ind w:right="106"/>
        <w:jc w:val="both"/>
        <w:rPr>
          <w:sz w:val="22"/>
          <w:szCs w:val="22"/>
          <w:lang w:val="ru-RU"/>
        </w:rPr>
      </w:pPr>
      <w:r w:rsidRPr="00A259C9">
        <w:rPr>
          <w:sz w:val="22"/>
          <w:szCs w:val="22"/>
          <w:lang w:val="ru-RU"/>
        </w:rPr>
        <w:t>Преподаватели, ведущие образовательную деятельность, должны регулярно, не менее 1 раза в 3 года, повышать свою квалификацию по профилю преподаваемой дисциплины, на курсах повышения квалификации или переподготовки.</w:t>
      </w:r>
    </w:p>
    <w:p w:rsidR="00825FF2" w:rsidRDefault="00825FF2" w:rsidP="002F39C4">
      <w:pPr>
        <w:pStyle w:val="a7"/>
        <w:spacing w:before="6"/>
        <w:ind w:right="106"/>
        <w:jc w:val="both"/>
        <w:rPr>
          <w:sz w:val="22"/>
          <w:szCs w:val="22"/>
          <w:lang w:val="sah-RU"/>
        </w:rPr>
      </w:pPr>
    </w:p>
    <w:p w:rsidR="00825FF2" w:rsidRPr="00A259C9" w:rsidRDefault="00825FF2" w:rsidP="002F39C4">
      <w:pPr>
        <w:pStyle w:val="a7"/>
        <w:spacing w:before="6"/>
        <w:ind w:right="106"/>
        <w:jc w:val="both"/>
        <w:rPr>
          <w:sz w:val="22"/>
          <w:szCs w:val="22"/>
          <w:lang w:val="sah-RU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1701"/>
        <w:gridCol w:w="1984"/>
        <w:gridCol w:w="1418"/>
        <w:gridCol w:w="992"/>
        <w:gridCol w:w="1561"/>
        <w:gridCol w:w="1132"/>
      </w:tblGrid>
      <w:tr w:rsidR="002F39C4" w:rsidRPr="00971763" w:rsidTr="006D4069">
        <w:trPr>
          <w:cantSplit/>
          <w:trHeight w:val="2536"/>
        </w:trPr>
        <w:tc>
          <w:tcPr>
            <w:tcW w:w="1560" w:type="dxa"/>
            <w:shd w:val="clear" w:color="auto" w:fill="auto"/>
            <w:textDirection w:val="btLr"/>
            <w:vAlign w:val="center"/>
          </w:tcPr>
          <w:p w:rsidR="002F39C4" w:rsidRPr="002F39C4" w:rsidRDefault="002F39C4" w:rsidP="002F39C4">
            <w:pPr>
              <w:ind w:left="113" w:right="113"/>
              <w:jc w:val="center"/>
              <w:rPr>
                <w:sz w:val="16"/>
                <w:szCs w:val="16"/>
                <w:lang w:val="ru-RU"/>
              </w:rPr>
            </w:pPr>
            <w:r w:rsidRPr="002F39C4">
              <w:rPr>
                <w:sz w:val="16"/>
                <w:szCs w:val="16"/>
                <w:lang w:val="ru-RU"/>
              </w:rPr>
              <w:t>наименование дисциплины в соответствии с учебным планом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:rsidR="002F39C4" w:rsidRPr="002F39C4" w:rsidRDefault="002F39C4" w:rsidP="002F39C4">
            <w:pPr>
              <w:ind w:left="113" w:right="113"/>
              <w:jc w:val="center"/>
              <w:rPr>
                <w:sz w:val="16"/>
                <w:szCs w:val="16"/>
                <w:lang w:val="ru-RU"/>
              </w:rPr>
            </w:pPr>
            <w:r w:rsidRPr="002F39C4">
              <w:rPr>
                <w:sz w:val="16"/>
                <w:szCs w:val="16"/>
                <w:lang w:val="ru-RU"/>
              </w:rPr>
              <w:t>Фамилия, имя, отчество, должность по штатному расписанию</w:t>
            </w:r>
          </w:p>
        </w:tc>
        <w:tc>
          <w:tcPr>
            <w:tcW w:w="1984" w:type="dxa"/>
            <w:shd w:val="clear" w:color="auto" w:fill="auto"/>
            <w:textDirection w:val="btLr"/>
            <w:vAlign w:val="center"/>
          </w:tcPr>
          <w:p w:rsidR="002F39C4" w:rsidRPr="002F39C4" w:rsidRDefault="002F39C4" w:rsidP="002F39C4">
            <w:pPr>
              <w:ind w:left="113" w:right="113"/>
              <w:jc w:val="center"/>
              <w:rPr>
                <w:sz w:val="16"/>
                <w:szCs w:val="16"/>
                <w:lang w:val="ru-RU"/>
              </w:rPr>
            </w:pPr>
            <w:r w:rsidRPr="002F39C4">
              <w:rPr>
                <w:sz w:val="16"/>
                <w:szCs w:val="16"/>
                <w:lang w:val="ru-RU"/>
              </w:rPr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418" w:type="dxa"/>
            <w:shd w:val="clear" w:color="auto" w:fill="auto"/>
            <w:textDirection w:val="btLr"/>
            <w:vAlign w:val="center"/>
          </w:tcPr>
          <w:p w:rsidR="002F39C4" w:rsidRPr="002F39C4" w:rsidRDefault="002F39C4" w:rsidP="002F39C4">
            <w:pPr>
              <w:ind w:left="113" w:right="113"/>
              <w:jc w:val="center"/>
              <w:rPr>
                <w:sz w:val="16"/>
                <w:szCs w:val="16"/>
                <w:lang w:val="ru-RU"/>
              </w:rPr>
            </w:pPr>
            <w:r w:rsidRPr="002F39C4">
              <w:rPr>
                <w:sz w:val="16"/>
                <w:szCs w:val="16"/>
                <w:lang w:val="ru-RU"/>
              </w:rPr>
              <w:t>Ученая степень, ученое (почетное) звание, квалификационная категория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2F39C4" w:rsidRPr="000866C7" w:rsidRDefault="002F39C4" w:rsidP="002F39C4">
            <w:pPr>
              <w:ind w:left="113" w:right="113"/>
              <w:jc w:val="center"/>
              <w:rPr>
                <w:sz w:val="16"/>
                <w:szCs w:val="16"/>
              </w:rPr>
            </w:pPr>
            <w:proofErr w:type="spellStart"/>
            <w:r w:rsidRPr="000866C7">
              <w:rPr>
                <w:sz w:val="16"/>
                <w:szCs w:val="16"/>
              </w:rPr>
              <w:t>Стаж</w:t>
            </w:r>
            <w:proofErr w:type="spellEnd"/>
            <w:r w:rsidRPr="000866C7">
              <w:rPr>
                <w:sz w:val="16"/>
                <w:szCs w:val="16"/>
              </w:rPr>
              <w:t xml:space="preserve"> </w:t>
            </w:r>
            <w:proofErr w:type="spellStart"/>
            <w:r w:rsidRPr="000866C7">
              <w:rPr>
                <w:sz w:val="16"/>
                <w:szCs w:val="16"/>
              </w:rPr>
              <w:t>педагогическойработы</w:t>
            </w:r>
            <w:proofErr w:type="spellEnd"/>
          </w:p>
        </w:tc>
        <w:tc>
          <w:tcPr>
            <w:tcW w:w="1561" w:type="dxa"/>
            <w:shd w:val="clear" w:color="auto" w:fill="auto"/>
            <w:textDirection w:val="btLr"/>
            <w:vAlign w:val="center"/>
          </w:tcPr>
          <w:p w:rsidR="002F39C4" w:rsidRPr="000866C7" w:rsidRDefault="002F39C4" w:rsidP="002F39C4">
            <w:pPr>
              <w:ind w:left="113" w:right="113"/>
              <w:jc w:val="center"/>
              <w:rPr>
                <w:sz w:val="16"/>
                <w:szCs w:val="16"/>
              </w:rPr>
            </w:pPr>
            <w:proofErr w:type="spellStart"/>
            <w:r w:rsidRPr="000866C7">
              <w:rPr>
                <w:sz w:val="16"/>
                <w:szCs w:val="16"/>
              </w:rPr>
              <w:t>Сведения</w:t>
            </w:r>
            <w:proofErr w:type="spellEnd"/>
            <w:r w:rsidRPr="000866C7">
              <w:rPr>
                <w:sz w:val="16"/>
                <w:szCs w:val="16"/>
              </w:rPr>
              <w:t xml:space="preserve"> о </w:t>
            </w:r>
            <w:proofErr w:type="spellStart"/>
            <w:r w:rsidRPr="000866C7">
              <w:rPr>
                <w:sz w:val="16"/>
                <w:szCs w:val="16"/>
              </w:rPr>
              <w:t>повышенииквалификации</w:t>
            </w:r>
            <w:proofErr w:type="spellEnd"/>
          </w:p>
        </w:tc>
        <w:tc>
          <w:tcPr>
            <w:tcW w:w="1132" w:type="dxa"/>
            <w:shd w:val="clear" w:color="auto" w:fill="auto"/>
            <w:textDirection w:val="btLr"/>
            <w:vAlign w:val="center"/>
          </w:tcPr>
          <w:p w:rsidR="002F39C4" w:rsidRPr="002F39C4" w:rsidRDefault="002F39C4" w:rsidP="002F39C4">
            <w:pPr>
              <w:ind w:left="113" w:right="113"/>
              <w:jc w:val="center"/>
              <w:rPr>
                <w:sz w:val="16"/>
                <w:szCs w:val="16"/>
                <w:lang w:val="ru-RU"/>
              </w:rPr>
            </w:pPr>
            <w:r w:rsidRPr="002F39C4">
              <w:rPr>
                <w:sz w:val="16"/>
                <w:szCs w:val="16"/>
                <w:lang w:val="ru-RU"/>
              </w:rPr>
              <w:t>Условия привлечения к педагогической деятельности (штатный работник, внутренний совместитель, внешний совместитель)</w:t>
            </w:r>
          </w:p>
        </w:tc>
      </w:tr>
      <w:tr w:rsidR="00FA7A3D" w:rsidRPr="000866C7" w:rsidTr="006D4069">
        <w:tc>
          <w:tcPr>
            <w:tcW w:w="1560" w:type="dxa"/>
            <w:shd w:val="clear" w:color="auto" w:fill="auto"/>
          </w:tcPr>
          <w:p w:rsidR="00FA7A3D" w:rsidRPr="00A04B7F" w:rsidRDefault="00FA7A3D" w:rsidP="002D1D32">
            <w:pPr>
              <w:shd w:val="clear" w:color="auto" w:fill="FFFFFF"/>
              <w:jc w:val="center"/>
              <w:rPr>
                <w:bCs/>
                <w:sz w:val="20"/>
                <w:szCs w:val="20"/>
                <w:lang w:val="ru-RU"/>
              </w:rPr>
            </w:pPr>
            <w:r w:rsidRPr="00A04B7F">
              <w:rPr>
                <w:bCs/>
                <w:sz w:val="20"/>
                <w:szCs w:val="20"/>
                <w:lang w:val="ru-RU"/>
              </w:rPr>
              <w:t>ОП.0</w:t>
            </w:r>
            <w:r>
              <w:rPr>
                <w:bCs/>
                <w:sz w:val="20"/>
                <w:szCs w:val="20"/>
                <w:lang w:val="ru-RU"/>
              </w:rPr>
              <w:t>5</w:t>
            </w:r>
            <w:r w:rsidRPr="00A04B7F">
              <w:rPr>
                <w:bCs/>
                <w:sz w:val="20"/>
                <w:szCs w:val="20"/>
                <w:lang w:val="ru-RU"/>
              </w:rPr>
              <w:t xml:space="preserve">. </w:t>
            </w:r>
            <w:r>
              <w:rPr>
                <w:bCs/>
                <w:sz w:val="20"/>
                <w:szCs w:val="20"/>
                <w:lang w:val="ru-RU"/>
              </w:rPr>
              <w:t>Основы м</w:t>
            </w:r>
            <w:r w:rsidRPr="00A04B7F">
              <w:rPr>
                <w:bCs/>
                <w:sz w:val="20"/>
                <w:szCs w:val="20"/>
                <w:lang w:val="ru-RU"/>
              </w:rPr>
              <w:t>атериаловедени</w:t>
            </w:r>
            <w:r>
              <w:rPr>
                <w:bCs/>
                <w:sz w:val="20"/>
                <w:szCs w:val="20"/>
                <w:lang w:val="ru-RU"/>
              </w:rPr>
              <w:t>я</w:t>
            </w:r>
          </w:p>
          <w:p w:rsidR="00FA7A3D" w:rsidRPr="000866C7" w:rsidRDefault="00FA7A3D" w:rsidP="002D1D32">
            <w:pPr>
              <w:pStyle w:val="af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A7A3D" w:rsidRPr="004A044A" w:rsidRDefault="00FA7A3D" w:rsidP="002D1D32">
            <w:pPr>
              <w:pStyle w:val="af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 xml:space="preserve">Хаметова  </w:t>
            </w:r>
          </w:p>
          <w:p w:rsidR="00FA7A3D" w:rsidRPr="004A044A" w:rsidRDefault="00FA7A3D" w:rsidP="002D1D32">
            <w:pPr>
              <w:pStyle w:val="af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>Нина</w:t>
            </w:r>
          </w:p>
          <w:p w:rsidR="00FA7A3D" w:rsidRPr="004A044A" w:rsidRDefault="00FA7A3D" w:rsidP="002D1D32">
            <w:pPr>
              <w:pStyle w:val="af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>Валентиновна</w:t>
            </w:r>
          </w:p>
          <w:p w:rsidR="00FA7A3D" w:rsidRPr="004A044A" w:rsidRDefault="00FA7A3D" w:rsidP="002D1D32">
            <w:pPr>
              <w:pStyle w:val="af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>преподаватель</w:t>
            </w:r>
          </w:p>
        </w:tc>
        <w:tc>
          <w:tcPr>
            <w:tcW w:w="1984" w:type="dxa"/>
            <w:shd w:val="clear" w:color="auto" w:fill="auto"/>
          </w:tcPr>
          <w:p w:rsidR="00FA7A3D" w:rsidRPr="004A044A" w:rsidRDefault="00FA7A3D" w:rsidP="002D1D32">
            <w:pPr>
              <w:pStyle w:val="af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>Магнитогорский</w:t>
            </w:r>
          </w:p>
          <w:p w:rsidR="00FA7A3D" w:rsidRPr="004A044A" w:rsidRDefault="00FA7A3D" w:rsidP="002D1D32">
            <w:pPr>
              <w:pStyle w:val="af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>педагогический институт</w:t>
            </w:r>
          </w:p>
          <w:p w:rsidR="00FA7A3D" w:rsidRPr="004A044A" w:rsidRDefault="00FA7A3D" w:rsidP="002D1D32">
            <w:pPr>
              <w:pStyle w:val="af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>Преподаватель общетехнических</w:t>
            </w:r>
          </w:p>
          <w:p w:rsidR="00FA7A3D" w:rsidRPr="004A044A" w:rsidRDefault="00FA7A3D" w:rsidP="002D1D32">
            <w:pPr>
              <w:pStyle w:val="af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>дисциплин.</w:t>
            </w:r>
          </w:p>
        </w:tc>
        <w:tc>
          <w:tcPr>
            <w:tcW w:w="1418" w:type="dxa"/>
            <w:shd w:val="clear" w:color="auto" w:fill="auto"/>
          </w:tcPr>
          <w:p w:rsidR="00FA7A3D" w:rsidRPr="00F67BED" w:rsidRDefault="00FA7A3D" w:rsidP="00470EB4">
            <w:pPr>
              <w:pStyle w:val="af"/>
              <w:rPr>
                <w:rFonts w:ascii="Times New Roman" w:hAnsi="Times New Roman"/>
                <w:sz w:val="16"/>
                <w:szCs w:val="16"/>
              </w:rPr>
            </w:pPr>
            <w:r w:rsidRPr="007F55E8">
              <w:rPr>
                <w:rFonts w:ascii="Times New Roman" w:hAnsi="Times New Roman"/>
                <w:bCs/>
                <w:iCs/>
              </w:rPr>
              <w:t>-</w:t>
            </w:r>
            <w:r w:rsidRPr="007F55E8">
              <w:rPr>
                <w:rFonts w:ascii="Times New Roman" w:hAnsi="Times New Roman"/>
                <w:bCs/>
                <w:iCs/>
                <w:sz w:val="16"/>
                <w:szCs w:val="16"/>
              </w:rPr>
              <w:t xml:space="preserve">Отличник </w:t>
            </w:r>
            <w:r w:rsidRPr="00F67BED">
              <w:rPr>
                <w:rFonts w:ascii="Times New Roman" w:hAnsi="Times New Roman"/>
                <w:bCs/>
                <w:iCs/>
                <w:sz w:val="16"/>
                <w:szCs w:val="16"/>
              </w:rPr>
              <w:t>Профессионального образования РС(Я)</w:t>
            </w:r>
          </w:p>
          <w:p w:rsidR="00FA7A3D" w:rsidRPr="00F67BED" w:rsidRDefault="00FA7A3D" w:rsidP="00470EB4">
            <w:pPr>
              <w:pStyle w:val="af"/>
              <w:rPr>
                <w:rFonts w:ascii="Times New Roman" w:hAnsi="Times New Roman"/>
                <w:sz w:val="16"/>
                <w:szCs w:val="16"/>
              </w:rPr>
            </w:pPr>
            <w:r w:rsidRPr="007F55E8">
              <w:rPr>
                <w:rFonts w:ascii="Times New Roman" w:hAnsi="Times New Roman"/>
                <w:bCs/>
                <w:iCs/>
                <w:sz w:val="16"/>
                <w:szCs w:val="16"/>
              </w:rPr>
              <w:t>-</w:t>
            </w:r>
            <w:r w:rsidRPr="00F67BED">
              <w:rPr>
                <w:rFonts w:ascii="Times New Roman" w:hAnsi="Times New Roman"/>
                <w:bCs/>
                <w:iCs/>
                <w:sz w:val="16"/>
                <w:szCs w:val="16"/>
              </w:rPr>
              <w:t>Почетный работник воспитания и просвещения РФ</w:t>
            </w:r>
          </w:p>
          <w:p w:rsidR="00FA7A3D" w:rsidRPr="00F67BED" w:rsidRDefault="00FA7A3D" w:rsidP="00470EB4">
            <w:pPr>
              <w:pStyle w:val="af"/>
              <w:rPr>
                <w:rFonts w:ascii="Times New Roman" w:hAnsi="Times New Roman"/>
                <w:sz w:val="16"/>
                <w:szCs w:val="16"/>
              </w:rPr>
            </w:pPr>
            <w:r w:rsidRPr="007F55E8">
              <w:rPr>
                <w:rFonts w:ascii="Times New Roman" w:hAnsi="Times New Roman"/>
                <w:bCs/>
                <w:iCs/>
                <w:sz w:val="16"/>
                <w:szCs w:val="16"/>
              </w:rPr>
              <w:t>-</w:t>
            </w:r>
            <w:r w:rsidRPr="00F67BED">
              <w:rPr>
                <w:rFonts w:ascii="Times New Roman" w:hAnsi="Times New Roman"/>
                <w:bCs/>
                <w:iCs/>
                <w:sz w:val="16"/>
                <w:szCs w:val="16"/>
              </w:rPr>
              <w:t xml:space="preserve">Ветеран профессионального образования РС(Я) </w:t>
            </w:r>
          </w:p>
          <w:p w:rsidR="00FA7A3D" w:rsidRPr="00F67BED" w:rsidRDefault="00FA7A3D" w:rsidP="00470EB4">
            <w:pPr>
              <w:pStyle w:val="1"/>
              <w:rPr>
                <w:sz w:val="16"/>
                <w:szCs w:val="16"/>
              </w:rPr>
            </w:pPr>
          </w:p>
          <w:p w:rsidR="00FA7A3D" w:rsidRPr="007F55E8" w:rsidRDefault="00FA7A3D" w:rsidP="00470EB4">
            <w:pPr>
              <w:pStyle w:val="af"/>
              <w:rPr>
                <w:rFonts w:ascii="Times New Roman" w:hAnsi="Times New Roman"/>
                <w:sz w:val="16"/>
                <w:szCs w:val="16"/>
              </w:rPr>
            </w:pPr>
          </w:p>
          <w:p w:rsidR="00FA7A3D" w:rsidRPr="004A044A" w:rsidRDefault="00FA7A3D" w:rsidP="00470EB4">
            <w:pPr>
              <w:pStyle w:val="af"/>
              <w:rPr>
                <w:rFonts w:ascii="Times New Roman" w:hAnsi="Times New Roman"/>
              </w:rPr>
            </w:pPr>
            <w:proofErr w:type="spellStart"/>
            <w:r w:rsidRPr="00F67BED">
              <w:rPr>
                <w:rFonts w:ascii="Times New Roman" w:hAnsi="Times New Roman"/>
                <w:sz w:val="16"/>
                <w:szCs w:val="16"/>
              </w:rPr>
              <w:t>Высш.катег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FA7A3D" w:rsidRPr="004A044A" w:rsidRDefault="00FA7A3D" w:rsidP="00470EB4">
            <w:pPr>
              <w:pStyle w:val="af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 xml:space="preserve">О. – </w:t>
            </w:r>
            <w:r>
              <w:rPr>
                <w:rFonts w:ascii="Times New Roman" w:hAnsi="Times New Roman"/>
              </w:rPr>
              <w:t>32</w:t>
            </w:r>
          </w:p>
          <w:p w:rsidR="00FA7A3D" w:rsidRPr="004A044A" w:rsidRDefault="00FA7A3D" w:rsidP="00470EB4">
            <w:pPr>
              <w:pStyle w:val="af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 xml:space="preserve">П. – </w:t>
            </w:r>
            <w:r>
              <w:rPr>
                <w:rFonts w:ascii="Times New Roman" w:hAnsi="Times New Roman"/>
              </w:rPr>
              <w:t>30</w:t>
            </w:r>
          </w:p>
          <w:p w:rsidR="00FA7A3D" w:rsidRPr="004A044A" w:rsidRDefault="00FA7A3D" w:rsidP="00470EB4">
            <w:pPr>
              <w:pStyle w:val="af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 xml:space="preserve">д.у. – </w:t>
            </w: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561" w:type="dxa"/>
            <w:shd w:val="clear" w:color="auto" w:fill="auto"/>
          </w:tcPr>
          <w:p w:rsidR="00FA7A3D" w:rsidRPr="007F55E8" w:rsidRDefault="00FA7A3D" w:rsidP="00470EB4">
            <w:pPr>
              <w:pStyle w:val="af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620CAC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«Информационные и коммуникационные технологии в СПО»  </w:t>
            </w:r>
          </w:p>
          <w:p w:rsidR="00FA7A3D" w:rsidRPr="007F55E8" w:rsidRDefault="00FA7A3D" w:rsidP="00470EB4">
            <w:pPr>
              <w:pStyle w:val="af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620CAC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«Организация учебного процесса в дистанционном формате» </w:t>
            </w:r>
          </w:p>
          <w:p w:rsidR="00FA7A3D" w:rsidRPr="007F55E8" w:rsidRDefault="00FA7A3D" w:rsidP="00470EB4">
            <w:pPr>
              <w:pStyle w:val="af"/>
              <w:rPr>
                <w:rFonts w:ascii="Times New Roman" w:hAnsi="Times New Roman"/>
                <w:bCs/>
                <w:sz w:val="16"/>
                <w:szCs w:val="16"/>
              </w:rPr>
            </w:pPr>
            <w:r w:rsidRPr="00620CAC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«Охрана  труда для руководителей и специалистов организаций и предприятий</w:t>
            </w:r>
            <w:r w:rsidRPr="007F55E8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»</w:t>
            </w:r>
          </w:p>
          <w:p w:rsidR="00FA7A3D" w:rsidRPr="00620CAC" w:rsidRDefault="00FA7A3D" w:rsidP="00470EB4">
            <w:pPr>
              <w:pStyle w:val="af"/>
              <w:rPr>
                <w:rFonts w:ascii="Times New Roman" w:hAnsi="Times New Roman"/>
                <w:bCs/>
                <w:sz w:val="16"/>
                <w:szCs w:val="16"/>
              </w:rPr>
            </w:pPr>
            <w:r w:rsidRPr="00620CAC">
              <w:rPr>
                <w:rFonts w:ascii="Times New Roman" w:hAnsi="Times New Roman"/>
                <w:bCs/>
                <w:sz w:val="16"/>
                <w:szCs w:val="16"/>
              </w:rPr>
              <w:t>Сертификат о прохождении стажировки в АО «Якутская энергоремонтная  компания» по направлению Электроэнергетика</w:t>
            </w:r>
          </w:p>
          <w:p w:rsidR="00FA7A3D" w:rsidRPr="004A044A" w:rsidRDefault="00FA7A3D" w:rsidP="00470EB4">
            <w:pPr>
              <w:pStyle w:val="af"/>
              <w:rPr>
                <w:rFonts w:ascii="Times New Roman" w:hAnsi="Times New Roman"/>
              </w:rPr>
            </w:pPr>
            <w:r w:rsidRPr="00620CAC">
              <w:rPr>
                <w:rFonts w:ascii="Times New Roman" w:hAnsi="Times New Roman"/>
                <w:bCs/>
                <w:sz w:val="16"/>
                <w:szCs w:val="16"/>
              </w:rPr>
              <w:t>«Организация системы наставничества в СПО»</w:t>
            </w:r>
          </w:p>
        </w:tc>
        <w:tc>
          <w:tcPr>
            <w:tcW w:w="1132" w:type="dxa"/>
            <w:shd w:val="clear" w:color="auto" w:fill="auto"/>
          </w:tcPr>
          <w:p w:rsidR="00FA7A3D" w:rsidRPr="004A044A" w:rsidRDefault="00FA7A3D" w:rsidP="002D1D32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 w:rsidRPr="005666BB">
              <w:rPr>
                <w:rFonts w:ascii="Times New Roman" w:hAnsi="Times New Roman"/>
                <w:sz w:val="20"/>
                <w:szCs w:val="20"/>
              </w:rPr>
              <w:t>штатный</w:t>
            </w:r>
          </w:p>
        </w:tc>
      </w:tr>
    </w:tbl>
    <w:p w:rsidR="005F1749" w:rsidRDefault="005F1749" w:rsidP="00990401">
      <w:pPr>
        <w:pStyle w:val="a7"/>
        <w:rPr>
          <w:sz w:val="22"/>
          <w:szCs w:val="22"/>
          <w:lang w:val="ru-RU"/>
        </w:rPr>
      </w:pPr>
    </w:p>
    <w:p w:rsidR="00825FF2" w:rsidRDefault="00825FF2" w:rsidP="00990401">
      <w:pPr>
        <w:pStyle w:val="a7"/>
        <w:rPr>
          <w:sz w:val="22"/>
          <w:szCs w:val="22"/>
          <w:lang w:val="ru-RU"/>
        </w:rPr>
      </w:pPr>
    </w:p>
    <w:p w:rsidR="00825FF2" w:rsidRDefault="00825FF2" w:rsidP="00990401">
      <w:pPr>
        <w:pStyle w:val="a7"/>
        <w:rPr>
          <w:sz w:val="22"/>
          <w:szCs w:val="22"/>
          <w:lang w:val="ru-RU"/>
        </w:rPr>
      </w:pPr>
    </w:p>
    <w:p w:rsidR="00825FF2" w:rsidRPr="00A259C9" w:rsidRDefault="00825FF2" w:rsidP="00990401">
      <w:pPr>
        <w:pStyle w:val="a7"/>
        <w:rPr>
          <w:sz w:val="22"/>
          <w:szCs w:val="22"/>
          <w:lang w:val="ru-RU"/>
        </w:rPr>
      </w:pPr>
    </w:p>
    <w:p w:rsidR="00990401" w:rsidRPr="00A259C9" w:rsidRDefault="00BF5374" w:rsidP="00375C2C">
      <w:pPr>
        <w:pStyle w:val="51"/>
        <w:spacing w:before="0" w:line="276" w:lineRule="auto"/>
        <w:ind w:left="0" w:right="227"/>
        <w:jc w:val="center"/>
        <w:rPr>
          <w:sz w:val="22"/>
          <w:szCs w:val="22"/>
          <w:lang w:val="ru-RU"/>
        </w:rPr>
      </w:pPr>
      <w:r w:rsidRPr="00A259C9">
        <w:rPr>
          <w:sz w:val="22"/>
          <w:szCs w:val="22"/>
          <w:lang w:val="ru-RU"/>
        </w:rPr>
        <w:t>4.</w:t>
      </w:r>
      <w:r w:rsidRPr="00A259C9">
        <w:rPr>
          <w:sz w:val="22"/>
          <w:szCs w:val="22"/>
          <w:lang w:val="ru-RU"/>
        </w:rPr>
        <w:tab/>
        <w:t xml:space="preserve">КОНТРОЛЬ И ОЦЕНКА </w:t>
      </w:r>
      <w:r w:rsidR="00990401" w:rsidRPr="00A259C9">
        <w:rPr>
          <w:sz w:val="22"/>
          <w:szCs w:val="22"/>
          <w:lang w:val="ru-RU"/>
        </w:rPr>
        <w:t>РЕЗУЛЬТАТОВОСВОЕНИЯУЧЕБНОЙ ДИСЦИПЛИНЫ</w:t>
      </w:r>
    </w:p>
    <w:p w:rsidR="00BF5374" w:rsidRPr="00A259C9" w:rsidRDefault="00BF5374" w:rsidP="002F39C4">
      <w:pPr>
        <w:pStyle w:val="af"/>
        <w:jc w:val="both"/>
        <w:rPr>
          <w:rFonts w:ascii="Times New Roman" w:hAnsi="Times New Roman"/>
        </w:rPr>
      </w:pPr>
    </w:p>
    <w:p w:rsidR="002F39C4" w:rsidRPr="00A259C9" w:rsidRDefault="002F39C4" w:rsidP="002F39C4">
      <w:pPr>
        <w:pStyle w:val="af"/>
        <w:jc w:val="both"/>
        <w:rPr>
          <w:rFonts w:ascii="Times New Roman" w:hAnsi="Times New Roman"/>
        </w:rPr>
      </w:pPr>
      <w:r w:rsidRPr="00A259C9">
        <w:rPr>
          <w:rFonts w:ascii="Times New Roman" w:hAnsi="Times New Roman"/>
        </w:rPr>
        <w:t>Оценка качества освоения настоящей программы включает в себя:</w:t>
      </w:r>
    </w:p>
    <w:p w:rsidR="00BF5374" w:rsidRPr="00A259C9" w:rsidRDefault="002F39C4" w:rsidP="002F39C4">
      <w:pPr>
        <w:pStyle w:val="af"/>
        <w:ind w:left="426"/>
        <w:jc w:val="both"/>
        <w:rPr>
          <w:rFonts w:ascii="Times New Roman" w:hAnsi="Times New Roman"/>
        </w:rPr>
      </w:pPr>
      <w:r w:rsidRPr="00A259C9">
        <w:rPr>
          <w:rFonts w:ascii="Times New Roman" w:hAnsi="Times New Roman"/>
        </w:rPr>
        <w:t xml:space="preserve">-текущий контроль знаний в форме устных опросов на лекциях и практических занятиях, </w:t>
      </w:r>
    </w:p>
    <w:p w:rsidR="002F39C4" w:rsidRPr="00A259C9" w:rsidRDefault="002F39C4" w:rsidP="002F39C4">
      <w:pPr>
        <w:pStyle w:val="af"/>
        <w:ind w:left="426"/>
        <w:jc w:val="both"/>
        <w:rPr>
          <w:rFonts w:ascii="Times New Roman" w:hAnsi="Times New Roman"/>
        </w:rPr>
      </w:pPr>
      <w:r w:rsidRPr="00A259C9">
        <w:rPr>
          <w:rFonts w:ascii="Times New Roman" w:hAnsi="Times New Roman"/>
        </w:rPr>
        <w:lastRenderedPageBreak/>
        <w:t xml:space="preserve">--выполнения контрольных работ (в письменной форме) и самостоятельной работы (в письменной или </w:t>
      </w:r>
      <w:proofErr w:type="spellStart"/>
      <w:r w:rsidRPr="00A259C9">
        <w:rPr>
          <w:rFonts w:ascii="Times New Roman" w:hAnsi="Times New Roman"/>
        </w:rPr>
        <w:t>устнойформе</w:t>
      </w:r>
      <w:proofErr w:type="spellEnd"/>
      <w:r w:rsidRPr="00A259C9">
        <w:rPr>
          <w:rFonts w:ascii="Times New Roman" w:hAnsi="Times New Roman"/>
        </w:rPr>
        <w:t>);</w:t>
      </w:r>
    </w:p>
    <w:p w:rsidR="002F39C4" w:rsidRPr="00A259C9" w:rsidRDefault="002F39C4" w:rsidP="002F39C4">
      <w:pPr>
        <w:pStyle w:val="af"/>
        <w:ind w:left="426"/>
        <w:jc w:val="both"/>
        <w:rPr>
          <w:rFonts w:ascii="Times New Roman" w:hAnsi="Times New Roman"/>
        </w:rPr>
      </w:pPr>
      <w:r w:rsidRPr="00A259C9">
        <w:rPr>
          <w:rFonts w:ascii="Times New Roman" w:hAnsi="Times New Roman"/>
        </w:rPr>
        <w:t>-</w:t>
      </w:r>
      <w:proofErr w:type="spellStart"/>
      <w:r w:rsidRPr="00A259C9">
        <w:rPr>
          <w:rFonts w:ascii="Times New Roman" w:hAnsi="Times New Roman"/>
        </w:rPr>
        <w:t>итоговуюаттестацию</w:t>
      </w:r>
      <w:proofErr w:type="spellEnd"/>
      <w:r w:rsidRPr="00A259C9">
        <w:rPr>
          <w:rFonts w:ascii="Times New Roman" w:hAnsi="Times New Roman"/>
        </w:rPr>
        <w:t xml:space="preserve"> в </w:t>
      </w:r>
      <w:proofErr w:type="spellStart"/>
      <w:r w:rsidRPr="00A259C9">
        <w:rPr>
          <w:rFonts w:ascii="Times New Roman" w:hAnsi="Times New Roman"/>
        </w:rPr>
        <w:t>форме</w:t>
      </w:r>
      <w:r w:rsidR="00EA2300">
        <w:rPr>
          <w:rFonts w:ascii="Times New Roman" w:hAnsi="Times New Roman"/>
        </w:rPr>
        <w:t>дифференцированного</w:t>
      </w:r>
      <w:proofErr w:type="spellEnd"/>
      <w:r w:rsidR="00EA2300">
        <w:rPr>
          <w:rFonts w:ascii="Times New Roman" w:hAnsi="Times New Roman"/>
        </w:rPr>
        <w:t xml:space="preserve"> зачета</w:t>
      </w:r>
    </w:p>
    <w:p w:rsidR="002F39C4" w:rsidRPr="00A259C9" w:rsidRDefault="002F39C4" w:rsidP="002F39C4">
      <w:pPr>
        <w:pStyle w:val="af"/>
        <w:jc w:val="both"/>
        <w:rPr>
          <w:rFonts w:ascii="Times New Roman" w:hAnsi="Times New Roman"/>
        </w:rPr>
      </w:pPr>
      <w:r w:rsidRPr="00A259C9">
        <w:rPr>
          <w:rFonts w:ascii="Times New Roman" w:hAnsi="Times New Roman"/>
        </w:rPr>
        <w:t>Для текущего и промежуточного контроля образовательной организацией создаются фонды оценочных средств, предназначенных для определения соответствия (или несоответствия) индивидуальных образовательных достижений основным показателям результатов подготовки. Фонды оценочных средств включают средства поэтапного контроля формирования компетенций:</w:t>
      </w:r>
    </w:p>
    <w:p w:rsidR="002F39C4" w:rsidRPr="00A259C9" w:rsidRDefault="002F39C4" w:rsidP="00EB6CBC">
      <w:pPr>
        <w:pStyle w:val="af"/>
        <w:numPr>
          <w:ilvl w:val="0"/>
          <w:numId w:val="7"/>
        </w:numPr>
        <w:ind w:left="426" w:firstLine="0"/>
        <w:jc w:val="both"/>
        <w:rPr>
          <w:rFonts w:ascii="Times New Roman" w:hAnsi="Times New Roman"/>
        </w:rPr>
      </w:pPr>
      <w:r w:rsidRPr="00A259C9">
        <w:rPr>
          <w:rFonts w:ascii="Times New Roman" w:hAnsi="Times New Roman"/>
        </w:rPr>
        <w:t xml:space="preserve">вопросы для проведения устного опроса на лекциях и </w:t>
      </w:r>
      <w:proofErr w:type="spellStart"/>
      <w:r w:rsidRPr="00A259C9">
        <w:rPr>
          <w:rFonts w:ascii="Times New Roman" w:hAnsi="Times New Roman"/>
        </w:rPr>
        <w:t>практическихзанятиях</w:t>
      </w:r>
      <w:proofErr w:type="spellEnd"/>
      <w:r w:rsidRPr="00A259C9">
        <w:rPr>
          <w:rFonts w:ascii="Times New Roman" w:hAnsi="Times New Roman"/>
        </w:rPr>
        <w:t>;</w:t>
      </w:r>
    </w:p>
    <w:p w:rsidR="002F39C4" w:rsidRPr="00A259C9" w:rsidRDefault="002F39C4" w:rsidP="00EB6CBC">
      <w:pPr>
        <w:pStyle w:val="af"/>
        <w:numPr>
          <w:ilvl w:val="0"/>
          <w:numId w:val="7"/>
        </w:numPr>
        <w:ind w:left="426" w:firstLine="0"/>
        <w:jc w:val="both"/>
        <w:rPr>
          <w:rFonts w:ascii="Times New Roman" w:hAnsi="Times New Roman"/>
        </w:rPr>
      </w:pPr>
      <w:r w:rsidRPr="00A259C9">
        <w:rPr>
          <w:rFonts w:ascii="Times New Roman" w:hAnsi="Times New Roman"/>
        </w:rPr>
        <w:t xml:space="preserve">задания для </w:t>
      </w:r>
      <w:r w:rsidR="00EA2300">
        <w:rPr>
          <w:rFonts w:ascii="Times New Roman" w:hAnsi="Times New Roman"/>
        </w:rPr>
        <w:t>дифференцированного зачета</w:t>
      </w:r>
    </w:p>
    <w:p w:rsidR="002F39C4" w:rsidRPr="00A259C9" w:rsidRDefault="002F39C4" w:rsidP="00EB6CBC">
      <w:pPr>
        <w:pStyle w:val="af"/>
        <w:numPr>
          <w:ilvl w:val="0"/>
          <w:numId w:val="7"/>
        </w:numPr>
        <w:ind w:left="426" w:firstLine="0"/>
        <w:jc w:val="both"/>
        <w:rPr>
          <w:rFonts w:ascii="Times New Roman" w:hAnsi="Times New Roman"/>
        </w:rPr>
      </w:pPr>
      <w:r w:rsidRPr="00A259C9">
        <w:rPr>
          <w:rFonts w:ascii="Times New Roman" w:hAnsi="Times New Roman"/>
        </w:rPr>
        <w:t xml:space="preserve">тесты для </w:t>
      </w:r>
      <w:proofErr w:type="spellStart"/>
      <w:r w:rsidRPr="00A259C9">
        <w:rPr>
          <w:rFonts w:ascii="Times New Roman" w:hAnsi="Times New Roman"/>
        </w:rPr>
        <w:t>контролязнаний</w:t>
      </w:r>
      <w:proofErr w:type="spellEnd"/>
      <w:r w:rsidRPr="00A259C9">
        <w:rPr>
          <w:rFonts w:ascii="Times New Roman" w:hAnsi="Times New Roman"/>
        </w:rPr>
        <w:t xml:space="preserve">; </w:t>
      </w:r>
      <w:proofErr w:type="spellStart"/>
      <w:r w:rsidRPr="00A259C9">
        <w:rPr>
          <w:rFonts w:ascii="Times New Roman" w:hAnsi="Times New Roman"/>
        </w:rPr>
        <w:t>практическиезанятия</w:t>
      </w:r>
      <w:proofErr w:type="spellEnd"/>
    </w:p>
    <w:p w:rsidR="002F39C4" w:rsidRDefault="002F39C4" w:rsidP="002F39C4">
      <w:pPr>
        <w:pStyle w:val="af"/>
        <w:ind w:left="426"/>
        <w:jc w:val="both"/>
        <w:rPr>
          <w:rFonts w:ascii="Times New Roman" w:hAnsi="Times New Roman"/>
        </w:rPr>
      </w:pPr>
    </w:p>
    <w:p w:rsidR="00825FF2" w:rsidRPr="00535000" w:rsidRDefault="00825FF2" w:rsidP="002F39C4">
      <w:pPr>
        <w:pStyle w:val="af"/>
        <w:ind w:left="426"/>
        <w:jc w:val="both"/>
        <w:rPr>
          <w:rFonts w:ascii="Times New Roman" w:hAnsi="Times New Roman"/>
        </w:rPr>
      </w:pPr>
    </w:p>
    <w:tbl>
      <w:tblPr>
        <w:tblW w:w="10348" w:type="dxa"/>
        <w:tblInd w:w="-6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20"/>
      </w:tblPr>
      <w:tblGrid>
        <w:gridCol w:w="3494"/>
        <w:gridCol w:w="6184"/>
        <w:gridCol w:w="670"/>
      </w:tblGrid>
      <w:tr w:rsidR="002F39C4" w:rsidRPr="004E272A" w:rsidTr="00683F5B">
        <w:trPr>
          <w:trHeight w:val="227"/>
        </w:trPr>
        <w:tc>
          <w:tcPr>
            <w:tcW w:w="2694" w:type="dxa"/>
            <w:vAlign w:val="center"/>
          </w:tcPr>
          <w:p w:rsidR="002F39C4" w:rsidRPr="002F39C4" w:rsidRDefault="002F39C4" w:rsidP="002F39C4">
            <w:pPr>
              <w:jc w:val="center"/>
              <w:rPr>
                <w:sz w:val="16"/>
                <w:szCs w:val="16"/>
                <w:lang w:val="ru-RU"/>
              </w:rPr>
            </w:pPr>
            <w:r w:rsidRPr="002F39C4">
              <w:rPr>
                <w:sz w:val="16"/>
                <w:szCs w:val="16"/>
                <w:lang w:val="ru-RU"/>
              </w:rPr>
              <w:t>Наименование объектов контроля и оценки</w:t>
            </w:r>
          </w:p>
        </w:tc>
        <w:tc>
          <w:tcPr>
            <w:tcW w:w="69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F39C4" w:rsidRPr="00B24CCF" w:rsidRDefault="002F39C4" w:rsidP="002F39C4">
            <w:pPr>
              <w:jc w:val="center"/>
              <w:rPr>
                <w:sz w:val="16"/>
                <w:szCs w:val="16"/>
              </w:rPr>
            </w:pPr>
            <w:proofErr w:type="spellStart"/>
            <w:r w:rsidRPr="00B24CCF">
              <w:rPr>
                <w:sz w:val="16"/>
                <w:szCs w:val="16"/>
              </w:rPr>
              <w:t>Основныепоказателиоценкирезультата</w:t>
            </w:r>
            <w:proofErr w:type="spellEnd"/>
          </w:p>
        </w:tc>
        <w:tc>
          <w:tcPr>
            <w:tcW w:w="704" w:type="dxa"/>
          </w:tcPr>
          <w:p w:rsidR="002F39C4" w:rsidRPr="00B24CCF" w:rsidRDefault="002F39C4" w:rsidP="002F39C4">
            <w:pPr>
              <w:jc w:val="center"/>
              <w:rPr>
                <w:sz w:val="16"/>
                <w:szCs w:val="16"/>
              </w:rPr>
            </w:pPr>
            <w:proofErr w:type="spellStart"/>
            <w:r w:rsidRPr="00B24CCF">
              <w:rPr>
                <w:sz w:val="16"/>
                <w:szCs w:val="16"/>
              </w:rPr>
              <w:t>Оценка</w:t>
            </w:r>
            <w:proofErr w:type="spellEnd"/>
          </w:p>
        </w:tc>
      </w:tr>
      <w:tr w:rsidR="002F39C4" w:rsidRPr="004E272A" w:rsidTr="00683F5B">
        <w:trPr>
          <w:trHeight w:val="227"/>
        </w:trPr>
        <w:tc>
          <w:tcPr>
            <w:tcW w:w="2694" w:type="dxa"/>
          </w:tcPr>
          <w:p w:rsidR="002F39C4" w:rsidRPr="00A46CBD" w:rsidRDefault="002F39C4" w:rsidP="002F39C4">
            <w:pPr>
              <w:keepNext/>
              <w:keepLines/>
              <w:suppressLineNumbers/>
              <w:suppressAutoHyphens/>
              <w:ind w:left="142" w:right="142"/>
              <w:jc w:val="both"/>
              <w:rPr>
                <w:b/>
                <w:i/>
                <w:sz w:val="18"/>
                <w:szCs w:val="18"/>
                <w:lang w:val="ru-RU"/>
              </w:rPr>
            </w:pPr>
            <w:r w:rsidRPr="00A46CBD">
              <w:rPr>
                <w:b/>
                <w:i/>
                <w:sz w:val="18"/>
                <w:szCs w:val="18"/>
                <w:lang w:val="ru-RU"/>
              </w:rPr>
              <w:t xml:space="preserve">Знать: </w:t>
            </w:r>
          </w:p>
          <w:p w:rsidR="002F39C4" w:rsidRPr="00A46CBD" w:rsidRDefault="002F39C4" w:rsidP="00A976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right="142"/>
              <w:jc w:val="both"/>
              <w:rPr>
                <w:sz w:val="18"/>
                <w:szCs w:val="18"/>
                <w:lang w:val="ru-RU"/>
              </w:rPr>
            </w:pPr>
            <w:r w:rsidRPr="00A46CBD">
              <w:rPr>
                <w:sz w:val="18"/>
                <w:szCs w:val="18"/>
                <w:lang w:val="ru-RU"/>
              </w:rPr>
              <w:t xml:space="preserve">З 1. </w:t>
            </w:r>
            <w:r w:rsidR="00A9765B" w:rsidRPr="00A46CBD">
              <w:rPr>
                <w:sz w:val="18"/>
                <w:szCs w:val="18"/>
                <w:lang w:val="ru-RU"/>
              </w:rPr>
              <w:t>общие сведения о строении материалов</w:t>
            </w:r>
          </w:p>
        </w:tc>
        <w:tc>
          <w:tcPr>
            <w:tcW w:w="69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9765B" w:rsidRPr="00A46CBD" w:rsidRDefault="00A9765B" w:rsidP="00BF5374">
            <w:pPr>
              <w:pStyle w:val="af"/>
              <w:numPr>
                <w:ilvl w:val="0"/>
                <w:numId w:val="23"/>
              </w:numPr>
              <w:ind w:left="139" w:hanging="13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46CBD">
              <w:rPr>
                <w:rFonts w:ascii="Times New Roman" w:hAnsi="Times New Roman"/>
                <w:sz w:val="18"/>
                <w:szCs w:val="18"/>
              </w:rPr>
              <w:t xml:space="preserve">верное </w:t>
            </w:r>
            <w:proofErr w:type="spellStart"/>
            <w:r w:rsidRPr="00A46CBD">
              <w:rPr>
                <w:rFonts w:ascii="Times New Roman" w:hAnsi="Times New Roman"/>
                <w:sz w:val="18"/>
                <w:szCs w:val="18"/>
              </w:rPr>
              <w:t>определние</w:t>
            </w:r>
            <w:proofErr w:type="spellEnd"/>
            <w:r w:rsidRPr="00A46CBD">
              <w:rPr>
                <w:rFonts w:ascii="Times New Roman" w:hAnsi="Times New Roman"/>
                <w:sz w:val="18"/>
                <w:szCs w:val="18"/>
              </w:rPr>
              <w:t xml:space="preserve"> сведений о строении материалов;</w:t>
            </w:r>
          </w:p>
          <w:p w:rsidR="00A9765B" w:rsidRPr="00A46CBD" w:rsidRDefault="00A9765B" w:rsidP="00BF5374">
            <w:pPr>
              <w:pStyle w:val="af"/>
              <w:numPr>
                <w:ilvl w:val="0"/>
                <w:numId w:val="23"/>
              </w:numPr>
              <w:ind w:left="139" w:hanging="13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46CBD">
              <w:rPr>
                <w:rFonts w:ascii="Times New Roman" w:hAnsi="Times New Roman"/>
                <w:sz w:val="18"/>
                <w:szCs w:val="18"/>
              </w:rPr>
              <w:t>грамотное объяснение о кристаллизации металлов;</w:t>
            </w:r>
          </w:p>
          <w:p w:rsidR="002F39C4" w:rsidRPr="00A46CBD" w:rsidRDefault="00A9765B" w:rsidP="00BF5374">
            <w:pPr>
              <w:pStyle w:val="af"/>
              <w:numPr>
                <w:ilvl w:val="0"/>
                <w:numId w:val="23"/>
              </w:numPr>
              <w:ind w:left="139" w:hanging="13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46CBD">
              <w:rPr>
                <w:rFonts w:ascii="Times New Roman" w:hAnsi="Times New Roman"/>
                <w:sz w:val="18"/>
                <w:szCs w:val="18"/>
              </w:rPr>
              <w:t>правильное определение взаимосвязи строения со структурой</w:t>
            </w:r>
          </w:p>
        </w:tc>
        <w:tc>
          <w:tcPr>
            <w:tcW w:w="704" w:type="dxa"/>
          </w:tcPr>
          <w:p w:rsidR="002F39C4" w:rsidRPr="003E3232" w:rsidRDefault="002F39C4" w:rsidP="002F39C4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 xml:space="preserve">1 </w:t>
            </w:r>
            <w:proofErr w:type="spellStart"/>
            <w:r w:rsidRPr="003E3232">
              <w:rPr>
                <w:i/>
                <w:sz w:val="18"/>
                <w:szCs w:val="18"/>
              </w:rPr>
              <w:t>или</w:t>
            </w:r>
            <w:proofErr w:type="spellEnd"/>
            <w:r w:rsidRPr="003E3232">
              <w:rPr>
                <w:i/>
                <w:sz w:val="18"/>
                <w:szCs w:val="18"/>
              </w:rPr>
              <w:t xml:space="preserve"> 0 </w:t>
            </w:r>
            <w:proofErr w:type="spellStart"/>
            <w:r w:rsidRPr="003E3232">
              <w:rPr>
                <w:i/>
                <w:sz w:val="18"/>
                <w:szCs w:val="18"/>
              </w:rPr>
              <w:t>балл</w:t>
            </w:r>
            <w:proofErr w:type="spellEnd"/>
          </w:p>
        </w:tc>
      </w:tr>
      <w:tr w:rsidR="002F39C4" w:rsidRPr="004E272A" w:rsidTr="00683F5B">
        <w:trPr>
          <w:trHeight w:val="227"/>
        </w:trPr>
        <w:tc>
          <w:tcPr>
            <w:tcW w:w="2694" w:type="dxa"/>
          </w:tcPr>
          <w:p w:rsidR="002F39C4" w:rsidRPr="007B4F82" w:rsidRDefault="002F39C4" w:rsidP="007B4F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right="142"/>
              <w:jc w:val="both"/>
              <w:rPr>
                <w:sz w:val="18"/>
                <w:szCs w:val="18"/>
                <w:lang w:val="ru-RU"/>
              </w:rPr>
            </w:pPr>
            <w:r w:rsidRPr="00A46CBD">
              <w:rPr>
                <w:sz w:val="18"/>
                <w:szCs w:val="18"/>
                <w:lang w:val="ru-RU"/>
              </w:rPr>
              <w:t xml:space="preserve">З 2. </w:t>
            </w:r>
            <w:r w:rsidR="00A9765B" w:rsidRPr="00A46CBD">
              <w:rPr>
                <w:sz w:val="18"/>
                <w:szCs w:val="18"/>
                <w:lang w:val="ru-RU"/>
              </w:rPr>
              <w:t xml:space="preserve">общие сведения о </w:t>
            </w:r>
            <w:proofErr w:type="spellStart"/>
            <w:r w:rsidR="00A9765B" w:rsidRPr="00A46CBD">
              <w:rPr>
                <w:sz w:val="18"/>
                <w:szCs w:val="18"/>
                <w:lang w:val="ru-RU"/>
              </w:rPr>
              <w:t>полу</w:t>
            </w:r>
            <w:r w:rsidR="00683F5B">
              <w:rPr>
                <w:sz w:val="18"/>
                <w:szCs w:val="18"/>
                <w:lang w:val="ru-RU"/>
              </w:rPr>
              <w:t>-</w:t>
            </w:r>
            <w:r w:rsidR="00A9765B" w:rsidRPr="00A46CBD">
              <w:rPr>
                <w:sz w:val="18"/>
                <w:szCs w:val="18"/>
                <w:lang w:val="ru-RU"/>
              </w:rPr>
              <w:t>проводниковаых</w:t>
            </w:r>
            <w:proofErr w:type="spellEnd"/>
            <w:r w:rsidR="00A9765B" w:rsidRPr="00A46CBD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="00A9765B" w:rsidRPr="00A46CBD">
              <w:rPr>
                <w:sz w:val="18"/>
                <w:szCs w:val="18"/>
                <w:lang w:val="ru-RU"/>
              </w:rPr>
              <w:t>проводни</w:t>
            </w:r>
            <w:r w:rsidR="00683F5B">
              <w:rPr>
                <w:sz w:val="18"/>
                <w:szCs w:val="18"/>
                <w:lang w:val="ru-RU"/>
              </w:rPr>
              <w:t>-</w:t>
            </w:r>
            <w:r w:rsidR="00A9765B" w:rsidRPr="00A46CBD">
              <w:rPr>
                <w:sz w:val="18"/>
                <w:szCs w:val="18"/>
                <w:lang w:val="ru-RU"/>
              </w:rPr>
              <w:t>ковых</w:t>
            </w:r>
            <w:proofErr w:type="spellEnd"/>
            <w:r w:rsidR="00A9765B" w:rsidRPr="00A46CBD">
              <w:rPr>
                <w:sz w:val="18"/>
                <w:szCs w:val="18"/>
                <w:lang w:val="ru-RU"/>
              </w:rPr>
              <w:t>, диэлектрических и магнитных материалах и изделиях</w:t>
            </w:r>
          </w:p>
        </w:tc>
        <w:tc>
          <w:tcPr>
            <w:tcW w:w="69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39C4" w:rsidRPr="00A46CBD" w:rsidRDefault="00A9765B" w:rsidP="00BF5374">
            <w:pPr>
              <w:pStyle w:val="af"/>
              <w:numPr>
                <w:ilvl w:val="0"/>
                <w:numId w:val="23"/>
              </w:numPr>
              <w:ind w:left="139" w:hanging="13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46CBD">
              <w:rPr>
                <w:rFonts w:ascii="Times New Roman" w:hAnsi="Times New Roman"/>
                <w:sz w:val="18"/>
                <w:szCs w:val="18"/>
              </w:rPr>
              <w:t>верное определение маркировок металлов и сплавов;</w:t>
            </w:r>
          </w:p>
          <w:p w:rsidR="00A9765B" w:rsidRPr="00A46CBD" w:rsidRDefault="00A9765B" w:rsidP="00BF5374">
            <w:pPr>
              <w:pStyle w:val="af"/>
              <w:numPr>
                <w:ilvl w:val="0"/>
                <w:numId w:val="23"/>
              </w:numPr>
              <w:ind w:left="139" w:hanging="13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46CBD">
              <w:rPr>
                <w:rFonts w:ascii="Times New Roman" w:hAnsi="Times New Roman"/>
                <w:sz w:val="18"/>
                <w:szCs w:val="18"/>
              </w:rPr>
              <w:t>знание общих сведений о полупроводниковых материалах;</w:t>
            </w:r>
          </w:p>
          <w:p w:rsidR="00A9765B" w:rsidRPr="00A46CBD" w:rsidRDefault="00A9765B" w:rsidP="00BF5374">
            <w:pPr>
              <w:pStyle w:val="af"/>
              <w:numPr>
                <w:ilvl w:val="0"/>
                <w:numId w:val="23"/>
              </w:numPr>
              <w:ind w:left="139" w:hanging="13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46CBD">
              <w:rPr>
                <w:rFonts w:ascii="Times New Roman" w:hAnsi="Times New Roman"/>
                <w:sz w:val="18"/>
                <w:szCs w:val="18"/>
              </w:rPr>
              <w:t>знание о пров</w:t>
            </w:r>
            <w:r w:rsidR="00683F5B">
              <w:rPr>
                <w:rFonts w:ascii="Times New Roman" w:hAnsi="Times New Roman"/>
                <w:sz w:val="18"/>
                <w:szCs w:val="18"/>
              </w:rPr>
              <w:t>о</w:t>
            </w:r>
            <w:r w:rsidRPr="00A46CBD">
              <w:rPr>
                <w:rFonts w:ascii="Times New Roman" w:hAnsi="Times New Roman"/>
                <w:sz w:val="18"/>
                <w:szCs w:val="18"/>
              </w:rPr>
              <w:t>дниковых материалах;</w:t>
            </w:r>
          </w:p>
          <w:p w:rsidR="00A9765B" w:rsidRPr="00A46CBD" w:rsidRDefault="00A9765B" w:rsidP="00A9765B">
            <w:pPr>
              <w:pStyle w:val="af"/>
              <w:numPr>
                <w:ilvl w:val="0"/>
                <w:numId w:val="23"/>
              </w:numPr>
              <w:ind w:left="139" w:hanging="13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46CBD">
              <w:rPr>
                <w:rFonts w:ascii="Times New Roman" w:hAnsi="Times New Roman"/>
                <w:sz w:val="18"/>
                <w:szCs w:val="18"/>
              </w:rPr>
              <w:t>знание о диэлектриках</w:t>
            </w:r>
          </w:p>
        </w:tc>
        <w:tc>
          <w:tcPr>
            <w:tcW w:w="704" w:type="dxa"/>
          </w:tcPr>
          <w:p w:rsidR="002F39C4" w:rsidRPr="003E3232" w:rsidRDefault="002F39C4" w:rsidP="002F39C4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 xml:space="preserve">1 </w:t>
            </w:r>
            <w:proofErr w:type="spellStart"/>
            <w:r w:rsidRPr="003E3232">
              <w:rPr>
                <w:i/>
                <w:sz w:val="18"/>
                <w:szCs w:val="18"/>
              </w:rPr>
              <w:t>или</w:t>
            </w:r>
            <w:proofErr w:type="spellEnd"/>
            <w:r w:rsidRPr="003E3232">
              <w:rPr>
                <w:i/>
                <w:sz w:val="18"/>
                <w:szCs w:val="18"/>
              </w:rPr>
              <w:t xml:space="preserve"> 0 </w:t>
            </w:r>
            <w:proofErr w:type="spellStart"/>
            <w:r w:rsidRPr="003E3232">
              <w:rPr>
                <w:i/>
                <w:sz w:val="18"/>
                <w:szCs w:val="18"/>
              </w:rPr>
              <w:t>балл</w:t>
            </w:r>
            <w:proofErr w:type="spellEnd"/>
          </w:p>
        </w:tc>
      </w:tr>
      <w:tr w:rsidR="002F39C4" w:rsidRPr="004E272A" w:rsidTr="00683F5B">
        <w:trPr>
          <w:trHeight w:val="227"/>
        </w:trPr>
        <w:tc>
          <w:tcPr>
            <w:tcW w:w="2694" w:type="dxa"/>
          </w:tcPr>
          <w:p w:rsidR="002F39C4" w:rsidRPr="00A46CBD" w:rsidRDefault="002F39C4" w:rsidP="002F39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right="142"/>
              <w:jc w:val="both"/>
              <w:rPr>
                <w:sz w:val="18"/>
                <w:szCs w:val="18"/>
                <w:lang w:val="ru-RU"/>
              </w:rPr>
            </w:pPr>
            <w:r w:rsidRPr="00A46CBD">
              <w:rPr>
                <w:sz w:val="18"/>
                <w:szCs w:val="18"/>
                <w:lang w:val="ru-RU"/>
              </w:rPr>
              <w:t>З 3.</w:t>
            </w:r>
            <w:proofErr w:type="spellStart"/>
            <w:r w:rsidR="00A9765B" w:rsidRPr="00A46CBD">
              <w:rPr>
                <w:sz w:val="18"/>
                <w:szCs w:val="18"/>
              </w:rPr>
              <w:t>сведенияобэлектромонтажныхизделиях</w:t>
            </w:r>
            <w:proofErr w:type="spellEnd"/>
          </w:p>
          <w:p w:rsidR="002F39C4" w:rsidRPr="00A46CBD" w:rsidRDefault="002F39C4" w:rsidP="002F39C4">
            <w:pPr>
              <w:tabs>
                <w:tab w:val="left" w:pos="0"/>
              </w:tabs>
              <w:ind w:left="142" w:right="142"/>
              <w:jc w:val="both"/>
              <w:rPr>
                <w:sz w:val="18"/>
                <w:szCs w:val="18"/>
                <w:lang w:val="ru-RU"/>
              </w:rPr>
            </w:pPr>
          </w:p>
        </w:tc>
        <w:tc>
          <w:tcPr>
            <w:tcW w:w="69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39C4" w:rsidRPr="00A46CBD" w:rsidRDefault="00A9765B" w:rsidP="00BF5374">
            <w:pPr>
              <w:pStyle w:val="af"/>
              <w:numPr>
                <w:ilvl w:val="0"/>
                <w:numId w:val="23"/>
              </w:numPr>
              <w:ind w:left="139" w:hanging="13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46CBD">
              <w:rPr>
                <w:rFonts w:ascii="Times New Roman" w:hAnsi="Times New Roman"/>
                <w:sz w:val="18"/>
                <w:szCs w:val="18"/>
              </w:rPr>
              <w:t>знание сведений об электромонтажных изделиях;</w:t>
            </w:r>
          </w:p>
          <w:p w:rsidR="00A9765B" w:rsidRPr="00A46CBD" w:rsidRDefault="00A9765B" w:rsidP="00BF5374">
            <w:pPr>
              <w:pStyle w:val="af"/>
              <w:numPr>
                <w:ilvl w:val="0"/>
                <w:numId w:val="23"/>
              </w:numPr>
              <w:ind w:left="139" w:hanging="13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46CBD">
              <w:rPr>
                <w:rFonts w:ascii="Times New Roman" w:hAnsi="Times New Roman"/>
                <w:sz w:val="18"/>
                <w:szCs w:val="18"/>
              </w:rPr>
              <w:t>применение электромонтажных изделий;</w:t>
            </w:r>
          </w:p>
          <w:p w:rsidR="00A9765B" w:rsidRPr="00A46CBD" w:rsidRDefault="00A46CBD" w:rsidP="00BF5374">
            <w:pPr>
              <w:pStyle w:val="af"/>
              <w:numPr>
                <w:ilvl w:val="0"/>
                <w:numId w:val="23"/>
              </w:numPr>
              <w:ind w:left="139" w:hanging="13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46CBD">
              <w:rPr>
                <w:rFonts w:ascii="Times New Roman" w:hAnsi="Times New Roman"/>
                <w:sz w:val="18"/>
                <w:szCs w:val="18"/>
              </w:rPr>
              <w:t>правильное использование инструментами при работе</w:t>
            </w:r>
          </w:p>
        </w:tc>
        <w:tc>
          <w:tcPr>
            <w:tcW w:w="704" w:type="dxa"/>
          </w:tcPr>
          <w:p w:rsidR="002F39C4" w:rsidRPr="003E3232" w:rsidRDefault="002F39C4" w:rsidP="002F39C4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 xml:space="preserve">1 </w:t>
            </w:r>
            <w:proofErr w:type="spellStart"/>
            <w:r w:rsidRPr="003E3232">
              <w:rPr>
                <w:i/>
                <w:sz w:val="18"/>
                <w:szCs w:val="18"/>
              </w:rPr>
              <w:t>или</w:t>
            </w:r>
            <w:proofErr w:type="spellEnd"/>
            <w:r w:rsidRPr="003E3232">
              <w:rPr>
                <w:i/>
                <w:sz w:val="18"/>
                <w:szCs w:val="18"/>
              </w:rPr>
              <w:t xml:space="preserve"> 0 </w:t>
            </w:r>
            <w:proofErr w:type="spellStart"/>
            <w:r w:rsidRPr="003E3232">
              <w:rPr>
                <w:i/>
                <w:sz w:val="18"/>
                <w:szCs w:val="18"/>
              </w:rPr>
              <w:t>балл</w:t>
            </w:r>
            <w:proofErr w:type="spellEnd"/>
          </w:p>
        </w:tc>
      </w:tr>
      <w:tr w:rsidR="002F39C4" w:rsidRPr="004E272A" w:rsidTr="00683F5B">
        <w:trPr>
          <w:trHeight w:val="227"/>
        </w:trPr>
        <w:tc>
          <w:tcPr>
            <w:tcW w:w="2694" w:type="dxa"/>
          </w:tcPr>
          <w:p w:rsidR="002F39C4" w:rsidRPr="00A46CBD" w:rsidRDefault="00A46CBD" w:rsidP="00A46C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right="142"/>
              <w:jc w:val="both"/>
              <w:rPr>
                <w:b/>
                <w:i/>
                <w:sz w:val="18"/>
                <w:szCs w:val="18"/>
                <w:lang w:val="ru-RU"/>
              </w:rPr>
            </w:pPr>
            <w:r w:rsidRPr="00A46CBD">
              <w:rPr>
                <w:sz w:val="18"/>
                <w:szCs w:val="18"/>
                <w:lang w:val="ru-RU"/>
              </w:rPr>
              <w:t>З 4. назначение, виды и свойства материалов</w:t>
            </w:r>
          </w:p>
        </w:tc>
        <w:tc>
          <w:tcPr>
            <w:tcW w:w="69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46CBD" w:rsidRPr="00A46CBD" w:rsidRDefault="00A46CBD" w:rsidP="00A46CBD">
            <w:pPr>
              <w:pStyle w:val="af"/>
              <w:numPr>
                <w:ilvl w:val="0"/>
                <w:numId w:val="23"/>
              </w:numPr>
              <w:ind w:left="139" w:hanging="13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46CBD">
              <w:rPr>
                <w:rFonts w:ascii="Times New Roman" w:hAnsi="Times New Roman"/>
                <w:sz w:val="18"/>
                <w:szCs w:val="18"/>
              </w:rPr>
              <w:t>верное определение сведений о строении материалов;</w:t>
            </w:r>
          </w:p>
          <w:p w:rsidR="00A46CBD" w:rsidRPr="00A46CBD" w:rsidRDefault="00A46CBD" w:rsidP="00A46CBD">
            <w:pPr>
              <w:pStyle w:val="af"/>
              <w:numPr>
                <w:ilvl w:val="0"/>
                <w:numId w:val="23"/>
              </w:numPr>
              <w:ind w:left="139" w:hanging="13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46CBD">
              <w:rPr>
                <w:rFonts w:ascii="Times New Roman" w:hAnsi="Times New Roman"/>
                <w:sz w:val="18"/>
                <w:szCs w:val="18"/>
              </w:rPr>
              <w:t>грамотное объяснение о назначении материалов;</w:t>
            </w:r>
          </w:p>
          <w:p w:rsidR="002F39C4" w:rsidRPr="00A46CBD" w:rsidRDefault="00A46CBD" w:rsidP="00A46CBD">
            <w:pPr>
              <w:pStyle w:val="af"/>
              <w:numPr>
                <w:ilvl w:val="0"/>
                <w:numId w:val="23"/>
              </w:numPr>
              <w:ind w:left="139" w:hanging="13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46CBD">
              <w:rPr>
                <w:rFonts w:ascii="Times New Roman" w:hAnsi="Times New Roman"/>
                <w:sz w:val="18"/>
                <w:szCs w:val="18"/>
              </w:rPr>
              <w:t>правильное определение взаимосвязи строения со структурой</w:t>
            </w:r>
          </w:p>
        </w:tc>
        <w:tc>
          <w:tcPr>
            <w:tcW w:w="704" w:type="dxa"/>
          </w:tcPr>
          <w:p w:rsidR="002F39C4" w:rsidRPr="003E3232" w:rsidRDefault="002F39C4" w:rsidP="002F39C4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 xml:space="preserve">1 </w:t>
            </w:r>
            <w:proofErr w:type="spellStart"/>
            <w:r w:rsidRPr="003E3232">
              <w:rPr>
                <w:i/>
                <w:sz w:val="18"/>
                <w:szCs w:val="18"/>
              </w:rPr>
              <w:t>или</w:t>
            </w:r>
            <w:proofErr w:type="spellEnd"/>
            <w:r w:rsidRPr="003E3232">
              <w:rPr>
                <w:i/>
                <w:sz w:val="18"/>
                <w:szCs w:val="18"/>
              </w:rPr>
              <w:t xml:space="preserve"> 0 </w:t>
            </w:r>
            <w:proofErr w:type="spellStart"/>
            <w:r w:rsidRPr="003E3232">
              <w:rPr>
                <w:i/>
                <w:sz w:val="18"/>
                <w:szCs w:val="18"/>
              </w:rPr>
              <w:t>балл</w:t>
            </w:r>
            <w:proofErr w:type="spellEnd"/>
          </w:p>
        </w:tc>
      </w:tr>
      <w:tr w:rsidR="002F39C4" w:rsidRPr="004E272A" w:rsidTr="00683F5B">
        <w:trPr>
          <w:trHeight w:val="227"/>
        </w:trPr>
        <w:tc>
          <w:tcPr>
            <w:tcW w:w="2694" w:type="dxa"/>
          </w:tcPr>
          <w:p w:rsidR="002F39C4" w:rsidRPr="00A46CBD" w:rsidRDefault="00A46CBD" w:rsidP="00A46CBD">
            <w:pPr>
              <w:keepNext/>
              <w:keepLines/>
              <w:suppressLineNumbers/>
              <w:suppressAutoHyphens/>
              <w:ind w:left="142" w:right="142"/>
              <w:jc w:val="both"/>
              <w:rPr>
                <w:b/>
                <w:i/>
                <w:sz w:val="18"/>
                <w:szCs w:val="18"/>
                <w:lang w:val="ru-RU"/>
              </w:rPr>
            </w:pPr>
            <w:r w:rsidRPr="00A46CBD">
              <w:rPr>
                <w:sz w:val="18"/>
                <w:szCs w:val="18"/>
                <w:lang w:val="ru-RU"/>
              </w:rPr>
              <w:t>З 5. номенклатуру закладных и установочных изделий</w:t>
            </w:r>
          </w:p>
        </w:tc>
        <w:tc>
          <w:tcPr>
            <w:tcW w:w="69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39C4" w:rsidRPr="00A46CBD" w:rsidRDefault="00A46CBD" w:rsidP="00BF5374">
            <w:pPr>
              <w:pStyle w:val="af"/>
              <w:numPr>
                <w:ilvl w:val="0"/>
                <w:numId w:val="23"/>
              </w:numPr>
              <w:ind w:left="139" w:hanging="13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46CBD">
              <w:rPr>
                <w:rFonts w:ascii="Times New Roman" w:hAnsi="Times New Roman"/>
                <w:sz w:val="18"/>
                <w:szCs w:val="18"/>
              </w:rPr>
              <w:t>грамотное чтение маркировок материалов;</w:t>
            </w:r>
          </w:p>
          <w:p w:rsidR="00A46CBD" w:rsidRPr="00A46CBD" w:rsidRDefault="00A46CBD" w:rsidP="00BF5374">
            <w:pPr>
              <w:pStyle w:val="af"/>
              <w:numPr>
                <w:ilvl w:val="0"/>
                <w:numId w:val="23"/>
              </w:numPr>
              <w:ind w:left="139" w:hanging="13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46CBD">
              <w:rPr>
                <w:rFonts w:ascii="Times New Roman" w:hAnsi="Times New Roman"/>
                <w:sz w:val="18"/>
                <w:szCs w:val="18"/>
              </w:rPr>
              <w:t>знание номенклатуры закладных и установочных изделий;</w:t>
            </w:r>
          </w:p>
          <w:p w:rsidR="00A46CBD" w:rsidRPr="00A46CBD" w:rsidRDefault="00A46CBD" w:rsidP="00BF5374">
            <w:pPr>
              <w:pStyle w:val="af"/>
              <w:numPr>
                <w:ilvl w:val="0"/>
                <w:numId w:val="23"/>
              </w:numPr>
              <w:ind w:left="139" w:hanging="13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46CBD">
              <w:rPr>
                <w:rFonts w:ascii="Times New Roman" w:hAnsi="Times New Roman"/>
                <w:sz w:val="18"/>
                <w:szCs w:val="18"/>
              </w:rPr>
              <w:t>правильное определение взаимосвязи строения со структурой</w:t>
            </w:r>
          </w:p>
        </w:tc>
        <w:tc>
          <w:tcPr>
            <w:tcW w:w="704" w:type="dxa"/>
          </w:tcPr>
          <w:p w:rsidR="002F39C4" w:rsidRPr="003E3232" w:rsidRDefault="002F39C4" w:rsidP="002F39C4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 xml:space="preserve">1 </w:t>
            </w:r>
            <w:proofErr w:type="spellStart"/>
            <w:r w:rsidRPr="003E3232">
              <w:rPr>
                <w:i/>
                <w:sz w:val="18"/>
                <w:szCs w:val="18"/>
              </w:rPr>
              <w:t>или</w:t>
            </w:r>
            <w:proofErr w:type="spellEnd"/>
            <w:r w:rsidRPr="003E3232">
              <w:rPr>
                <w:i/>
                <w:sz w:val="18"/>
                <w:szCs w:val="18"/>
              </w:rPr>
              <w:t xml:space="preserve"> 0 </w:t>
            </w:r>
            <w:proofErr w:type="spellStart"/>
            <w:r w:rsidRPr="003E3232">
              <w:rPr>
                <w:i/>
                <w:sz w:val="18"/>
                <w:szCs w:val="18"/>
              </w:rPr>
              <w:t>балл</w:t>
            </w:r>
            <w:proofErr w:type="spellEnd"/>
          </w:p>
        </w:tc>
      </w:tr>
      <w:tr w:rsidR="00A46CBD" w:rsidRPr="00971763" w:rsidTr="00683F5B">
        <w:trPr>
          <w:trHeight w:val="227"/>
        </w:trPr>
        <w:tc>
          <w:tcPr>
            <w:tcW w:w="2694" w:type="dxa"/>
          </w:tcPr>
          <w:p w:rsidR="00A46CBD" w:rsidRPr="00A46CBD" w:rsidRDefault="00A46CBD" w:rsidP="00A46CBD">
            <w:pPr>
              <w:keepNext/>
              <w:keepLines/>
              <w:suppressLineNumbers/>
              <w:suppressAutoHyphens/>
              <w:ind w:left="142" w:right="142"/>
              <w:jc w:val="both"/>
              <w:rPr>
                <w:sz w:val="18"/>
                <w:szCs w:val="18"/>
                <w:lang w:val="ru-RU"/>
              </w:rPr>
            </w:pPr>
            <w:r w:rsidRPr="00A46CBD">
              <w:rPr>
                <w:sz w:val="18"/>
                <w:szCs w:val="18"/>
                <w:lang w:val="ru-RU"/>
              </w:rPr>
              <w:t>З 6. общую классификацию материалов, их характерные свойства и области применения</w:t>
            </w:r>
          </w:p>
        </w:tc>
        <w:tc>
          <w:tcPr>
            <w:tcW w:w="69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46CBD" w:rsidRPr="00A46CBD" w:rsidRDefault="00A46CBD" w:rsidP="00BF5374">
            <w:pPr>
              <w:pStyle w:val="af"/>
              <w:numPr>
                <w:ilvl w:val="0"/>
                <w:numId w:val="23"/>
              </w:numPr>
              <w:ind w:left="139" w:hanging="13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46CBD">
              <w:rPr>
                <w:rFonts w:ascii="Times New Roman" w:hAnsi="Times New Roman"/>
                <w:sz w:val="18"/>
                <w:szCs w:val="18"/>
              </w:rPr>
              <w:t>верное определение общих классификаций материалов;</w:t>
            </w:r>
          </w:p>
          <w:p w:rsidR="00A46CBD" w:rsidRPr="00A46CBD" w:rsidRDefault="00A46CBD" w:rsidP="00BF5374">
            <w:pPr>
              <w:pStyle w:val="af"/>
              <w:numPr>
                <w:ilvl w:val="0"/>
                <w:numId w:val="23"/>
              </w:numPr>
              <w:ind w:left="139" w:hanging="13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46CBD">
              <w:rPr>
                <w:rFonts w:ascii="Times New Roman" w:hAnsi="Times New Roman"/>
                <w:sz w:val="18"/>
                <w:szCs w:val="18"/>
              </w:rPr>
              <w:t>определение характерных свойств материалов;</w:t>
            </w:r>
          </w:p>
          <w:p w:rsidR="00A46CBD" w:rsidRPr="00A46CBD" w:rsidRDefault="00A46CBD" w:rsidP="00BF5374">
            <w:pPr>
              <w:pStyle w:val="af"/>
              <w:numPr>
                <w:ilvl w:val="0"/>
                <w:numId w:val="23"/>
              </w:numPr>
              <w:ind w:left="139" w:hanging="13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46CBD">
              <w:rPr>
                <w:rFonts w:ascii="Times New Roman" w:hAnsi="Times New Roman"/>
                <w:sz w:val="18"/>
                <w:szCs w:val="18"/>
              </w:rPr>
              <w:t>верное определение области применения материалов</w:t>
            </w:r>
          </w:p>
        </w:tc>
        <w:tc>
          <w:tcPr>
            <w:tcW w:w="704" w:type="dxa"/>
          </w:tcPr>
          <w:p w:rsidR="00A46CBD" w:rsidRPr="00A46CBD" w:rsidRDefault="00A46CBD" w:rsidP="002F39C4">
            <w:pPr>
              <w:rPr>
                <w:i/>
                <w:sz w:val="18"/>
                <w:szCs w:val="18"/>
                <w:lang w:val="ru-RU"/>
              </w:rPr>
            </w:pPr>
          </w:p>
        </w:tc>
      </w:tr>
      <w:tr w:rsidR="00A46CBD" w:rsidRPr="004E272A" w:rsidTr="00683F5B">
        <w:trPr>
          <w:trHeight w:val="227"/>
        </w:trPr>
        <w:tc>
          <w:tcPr>
            <w:tcW w:w="2694" w:type="dxa"/>
          </w:tcPr>
          <w:p w:rsidR="00A46CBD" w:rsidRPr="00A46CBD" w:rsidRDefault="00A46CBD" w:rsidP="007B4F82">
            <w:pPr>
              <w:ind w:left="142" w:right="142"/>
              <w:jc w:val="both"/>
              <w:rPr>
                <w:sz w:val="18"/>
                <w:szCs w:val="18"/>
                <w:lang w:val="ru-RU"/>
              </w:rPr>
            </w:pPr>
            <w:r w:rsidRPr="00A46CBD">
              <w:rPr>
                <w:b/>
                <w:i/>
                <w:sz w:val="18"/>
                <w:szCs w:val="18"/>
                <w:lang w:val="ru-RU"/>
              </w:rPr>
              <w:t>Уметь</w:t>
            </w:r>
            <w:proofErr w:type="gramStart"/>
            <w:r w:rsidRPr="00A46CBD">
              <w:rPr>
                <w:b/>
                <w:i/>
                <w:sz w:val="18"/>
                <w:szCs w:val="18"/>
                <w:lang w:val="ru-RU"/>
              </w:rPr>
              <w:t>:</w:t>
            </w:r>
            <w:r w:rsidRPr="00A46CBD">
              <w:rPr>
                <w:sz w:val="18"/>
                <w:szCs w:val="18"/>
                <w:lang w:val="ru-RU"/>
              </w:rPr>
              <w:t>У</w:t>
            </w:r>
            <w:proofErr w:type="gramEnd"/>
            <w:r w:rsidRPr="00A46CBD">
              <w:rPr>
                <w:sz w:val="18"/>
                <w:szCs w:val="18"/>
                <w:lang w:val="ru-RU"/>
              </w:rPr>
              <w:t>1</w:t>
            </w:r>
            <w:r w:rsidR="007B4F82">
              <w:rPr>
                <w:sz w:val="18"/>
                <w:szCs w:val="18"/>
                <w:lang w:val="ru-RU"/>
              </w:rPr>
              <w:t xml:space="preserve">. </w:t>
            </w:r>
            <w:r w:rsidRPr="00A46CBD">
              <w:rPr>
                <w:sz w:val="18"/>
                <w:szCs w:val="18"/>
                <w:lang w:val="ru-RU"/>
              </w:rPr>
              <w:t xml:space="preserve">подбирать  материалы по их </w:t>
            </w:r>
            <w:proofErr w:type="spellStart"/>
            <w:r w:rsidRPr="00A46CBD">
              <w:rPr>
                <w:sz w:val="18"/>
                <w:szCs w:val="18"/>
                <w:lang w:val="ru-RU"/>
              </w:rPr>
              <w:t>назначе</w:t>
            </w:r>
            <w:r w:rsidR="007B4F82">
              <w:rPr>
                <w:sz w:val="18"/>
                <w:szCs w:val="18"/>
                <w:lang w:val="ru-RU"/>
              </w:rPr>
              <w:t>-</w:t>
            </w:r>
            <w:r w:rsidRPr="00A46CBD">
              <w:rPr>
                <w:sz w:val="18"/>
                <w:szCs w:val="18"/>
                <w:lang w:val="ru-RU"/>
              </w:rPr>
              <w:t>нию</w:t>
            </w:r>
            <w:proofErr w:type="spellEnd"/>
            <w:r w:rsidRPr="00A46CBD">
              <w:rPr>
                <w:sz w:val="18"/>
                <w:szCs w:val="18"/>
                <w:lang w:val="ru-RU"/>
              </w:rPr>
              <w:t xml:space="preserve"> и условиям </w:t>
            </w:r>
            <w:proofErr w:type="spellStart"/>
            <w:r w:rsidRPr="00A46CBD">
              <w:rPr>
                <w:sz w:val="18"/>
                <w:szCs w:val="18"/>
                <w:lang w:val="ru-RU"/>
              </w:rPr>
              <w:t>эксплуа</w:t>
            </w:r>
            <w:r w:rsidR="007B4F82">
              <w:rPr>
                <w:sz w:val="18"/>
                <w:szCs w:val="18"/>
                <w:lang w:val="ru-RU"/>
              </w:rPr>
              <w:t>-</w:t>
            </w:r>
            <w:r w:rsidRPr="00A46CBD">
              <w:rPr>
                <w:sz w:val="18"/>
                <w:szCs w:val="18"/>
                <w:lang w:val="ru-RU"/>
              </w:rPr>
              <w:t>тации</w:t>
            </w:r>
            <w:proofErr w:type="spellEnd"/>
            <w:r w:rsidRPr="00A46CBD">
              <w:rPr>
                <w:sz w:val="18"/>
                <w:szCs w:val="18"/>
                <w:lang w:val="ru-RU"/>
              </w:rPr>
              <w:t xml:space="preserve"> для выполнения работ</w:t>
            </w:r>
          </w:p>
        </w:tc>
        <w:tc>
          <w:tcPr>
            <w:tcW w:w="69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46CBD" w:rsidRPr="00A46CBD" w:rsidRDefault="00A46CBD" w:rsidP="002D1D32">
            <w:pPr>
              <w:pStyle w:val="af"/>
              <w:numPr>
                <w:ilvl w:val="0"/>
                <w:numId w:val="23"/>
              </w:numPr>
              <w:ind w:left="139" w:hanging="13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46CBD">
              <w:rPr>
                <w:rFonts w:ascii="Times New Roman" w:hAnsi="Times New Roman"/>
                <w:sz w:val="18"/>
                <w:szCs w:val="18"/>
              </w:rPr>
              <w:t xml:space="preserve">правильный выбор материалов по назначению для профессиональной деятельности </w:t>
            </w:r>
          </w:p>
          <w:p w:rsidR="00A46CBD" w:rsidRPr="00A46CBD" w:rsidRDefault="00A46CBD" w:rsidP="00A46CBD">
            <w:pPr>
              <w:pStyle w:val="af"/>
              <w:numPr>
                <w:ilvl w:val="0"/>
                <w:numId w:val="23"/>
              </w:numPr>
              <w:ind w:left="139" w:hanging="13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46CBD">
              <w:rPr>
                <w:rFonts w:ascii="Times New Roman" w:hAnsi="Times New Roman"/>
                <w:sz w:val="18"/>
                <w:szCs w:val="18"/>
              </w:rPr>
              <w:t>правильный выбор материалов условиям эксплуатации для дальнейшей работы</w:t>
            </w:r>
          </w:p>
          <w:p w:rsidR="00A46CBD" w:rsidRPr="00A46CBD" w:rsidRDefault="00A46CBD" w:rsidP="00A46CBD">
            <w:pPr>
              <w:pStyle w:val="af"/>
              <w:numPr>
                <w:ilvl w:val="0"/>
                <w:numId w:val="23"/>
              </w:numPr>
              <w:ind w:left="139" w:hanging="13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46CBD">
              <w:rPr>
                <w:rFonts w:ascii="Times New Roman" w:hAnsi="Times New Roman"/>
                <w:sz w:val="18"/>
                <w:szCs w:val="18"/>
              </w:rPr>
              <w:t xml:space="preserve">грамотное пользование справочными таблицами для </w:t>
            </w:r>
            <w:proofErr w:type="spellStart"/>
            <w:r w:rsidRPr="00A46CBD">
              <w:rPr>
                <w:rFonts w:ascii="Times New Roman" w:hAnsi="Times New Roman"/>
                <w:sz w:val="18"/>
                <w:szCs w:val="18"/>
              </w:rPr>
              <w:t>определния</w:t>
            </w:r>
            <w:proofErr w:type="spellEnd"/>
            <w:r w:rsidRPr="00A46CBD">
              <w:rPr>
                <w:rFonts w:ascii="Times New Roman" w:hAnsi="Times New Roman"/>
                <w:sz w:val="18"/>
                <w:szCs w:val="18"/>
              </w:rPr>
              <w:t xml:space="preserve"> свойств материалов</w:t>
            </w:r>
          </w:p>
        </w:tc>
        <w:tc>
          <w:tcPr>
            <w:tcW w:w="704" w:type="dxa"/>
          </w:tcPr>
          <w:p w:rsidR="00A46CBD" w:rsidRPr="003E3232" w:rsidRDefault="00A46CBD" w:rsidP="002F39C4">
            <w:pPr>
              <w:rPr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 xml:space="preserve">1 </w:t>
            </w:r>
            <w:proofErr w:type="spellStart"/>
            <w:r w:rsidRPr="003E3232">
              <w:rPr>
                <w:i/>
                <w:sz w:val="18"/>
                <w:szCs w:val="18"/>
              </w:rPr>
              <w:t>или</w:t>
            </w:r>
            <w:proofErr w:type="spellEnd"/>
            <w:r w:rsidRPr="003E3232">
              <w:rPr>
                <w:i/>
                <w:sz w:val="18"/>
                <w:szCs w:val="18"/>
              </w:rPr>
              <w:t xml:space="preserve"> 0 </w:t>
            </w:r>
            <w:proofErr w:type="spellStart"/>
            <w:r w:rsidRPr="003E3232">
              <w:rPr>
                <w:i/>
                <w:sz w:val="18"/>
                <w:szCs w:val="18"/>
              </w:rPr>
              <w:t>балл</w:t>
            </w:r>
            <w:proofErr w:type="spellEnd"/>
          </w:p>
        </w:tc>
      </w:tr>
      <w:tr w:rsidR="00A46CBD" w:rsidRPr="004E272A" w:rsidTr="00683F5B">
        <w:trPr>
          <w:trHeight w:val="227"/>
        </w:trPr>
        <w:tc>
          <w:tcPr>
            <w:tcW w:w="2694" w:type="dxa"/>
          </w:tcPr>
          <w:p w:rsidR="00A46CBD" w:rsidRPr="00A46CBD" w:rsidRDefault="00A46CBD" w:rsidP="00A46CBD">
            <w:pPr>
              <w:pStyle w:val="Style20"/>
              <w:widowControl/>
              <w:spacing w:line="240" w:lineRule="auto"/>
              <w:ind w:left="142" w:right="142" w:firstLine="0"/>
              <w:rPr>
                <w:b/>
                <w:i/>
                <w:sz w:val="18"/>
                <w:szCs w:val="18"/>
              </w:rPr>
            </w:pPr>
            <w:r w:rsidRPr="00A46CBD">
              <w:rPr>
                <w:sz w:val="18"/>
                <w:szCs w:val="18"/>
              </w:rPr>
              <w:t xml:space="preserve">У2 применять материалы при выполнении работ. </w:t>
            </w:r>
          </w:p>
        </w:tc>
        <w:tc>
          <w:tcPr>
            <w:tcW w:w="69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46CBD" w:rsidRPr="00A46CBD" w:rsidRDefault="00A46CBD" w:rsidP="00A46CBD">
            <w:pPr>
              <w:pStyle w:val="af"/>
              <w:numPr>
                <w:ilvl w:val="0"/>
                <w:numId w:val="23"/>
              </w:numPr>
              <w:ind w:left="139" w:hanging="13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46CBD">
              <w:rPr>
                <w:rFonts w:ascii="Times New Roman" w:hAnsi="Times New Roman"/>
                <w:sz w:val="18"/>
                <w:szCs w:val="18"/>
              </w:rPr>
              <w:t xml:space="preserve">правильный выбор материалов по назначению для профессиональной деятельности </w:t>
            </w:r>
          </w:p>
          <w:p w:rsidR="00A46CBD" w:rsidRPr="00A46CBD" w:rsidRDefault="00A46CBD" w:rsidP="00A46CBD">
            <w:pPr>
              <w:pStyle w:val="af"/>
              <w:numPr>
                <w:ilvl w:val="0"/>
                <w:numId w:val="23"/>
              </w:numPr>
              <w:ind w:left="139" w:hanging="13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46CBD">
              <w:rPr>
                <w:rFonts w:ascii="Times New Roman" w:hAnsi="Times New Roman"/>
                <w:sz w:val="18"/>
                <w:szCs w:val="18"/>
              </w:rPr>
              <w:t>правильный выбор материалов условиям эксплуатации для дальнейшей работы</w:t>
            </w:r>
          </w:p>
          <w:p w:rsidR="00A46CBD" w:rsidRPr="00A46CBD" w:rsidRDefault="00A46CBD" w:rsidP="00A46CBD">
            <w:pPr>
              <w:pStyle w:val="af"/>
              <w:numPr>
                <w:ilvl w:val="0"/>
                <w:numId w:val="23"/>
              </w:numPr>
              <w:ind w:left="139" w:hanging="13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46CBD">
              <w:rPr>
                <w:rFonts w:ascii="Times New Roman" w:hAnsi="Times New Roman"/>
                <w:sz w:val="18"/>
                <w:szCs w:val="18"/>
              </w:rPr>
              <w:t xml:space="preserve">грамотное пользование справочными таблицами для </w:t>
            </w:r>
            <w:proofErr w:type="spellStart"/>
            <w:r w:rsidRPr="00A46CBD">
              <w:rPr>
                <w:rFonts w:ascii="Times New Roman" w:hAnsi="Times New Roman"/>
                <w:sz w:val="18"/>
                <w:szCs w:val="18"/>
              </w:rPr>
              <w:t>определния</w:t>
            </w:r>
            <w:proofErr w:type="spellEnd"/>
            <w:r w:rsidRPr="00A46CBD">
              <w:rPr>
                <w:rFonts w:ascii="Times New Roman" w:hAnsi="Times New Roman"/>
                <w:sz w:val="18"/>
                <w:szCs w:val="18"/>
              </w:rPr>
              <w:t xml:space="preserve"> свойств материалов</w:t>
            </w:r>
          </w:p>
        </w:tc>
        <w:tc>
          <w:tcPr>
            <w:tcW w:w="704" w:type="dxa"/>
          </w:tcPr>
          <w:p w:rsidR="00A46CBD" w:rsidRPr="003E3232" w:rsidRDefault="00A46CBD" w:rsidP="002F39C4">
            <w:pPr>
              <w:rPr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 xml:space="preserve">1 </w:t>
            </w:r>
            <w:proofErr w:type="spellStart"/>
            <w:r w:rsidRPr="003E3232">
              <w:rPr>
                <w:i/>
                <w:sz w:val="18"/>
                <w:szCs w:val="18"/>
              </w:rPr>
              <w:t>или</w:t>
            </w:r>
            <w:proofErr w:type="spellEnd"/>
            <w:r w:rsidRPr="003E3232">
              <w:rPr>
                <w:i/>
                <w:sz w:val="18"/>
                <w:szCs w:val="18"/>
              </w:rPr>
              <w:t xml:space="preserve"> 0 </w:t>
            </w:r>
            <w:proofErr w:type="spellStart"/>
            <w:r w:rsidRPr="003E3232">
              <w:rPr>
                <w:i/>
                <w:sz w:val="18"/>
                <w:szCs w:val="18"/>
              </w:rPr>
              <w:t>балл</w:t>
            </w:r>
            <w:proofErr w:type="spellEnd"/>
          </w:p>
        </w:tc>
      </w:tr>
    </w:tbl>
    <w:p w:rsidR="002F39C4" w:rsidRDefault="002F39C4" w:rsidP="002F39C4">
      <w:pPr>
        <w:pStyle w:val="af"/>
        <w:tabs>
          <w:tab w:val="left" w:pos="3206"/>
        </w:tabs>
        <w:ind w:left="360"/>
        <w:jc w:val="both"/>
        <w:rPr>
          <w:rFonts w:ascii="Times New Roman" w:hAnsi="Times New Roman"/>
          <w:sz w:val="18"/>
          <w:szCs w:val="18"/>
        </w:rPr>
      </w:pPr>
    </w:p>
    <w:p w:rsidR="002F39C4" w:rsidRDefault="002F39C4" w:rsidP="002F39C4">
      <w:pPr>
        <w:pStyle w:val="af"/>
        <w:tabs>
          <w:tab w:val="left" w:pos="3206"/>
        </w:tabs>
        <w:ind w:left="360"/>
        <w:jc w:val="both"/>
        <w:rPr>
          <w:rFonts w:ascii="Times New Roman" w:hAnsi="Times New Roman"/>
          <w:sz w:val="18"/>
          <w:szCs w:val="18"/>
        </w:rPr>
      </w:pPr>
    </w:p>
    <w:p w:rsidR="00825FF2" w:rsidRDefault="00825FF2" w:rsidP="002F39C4">
      <w:pPr>
        <w:pStyle w:val="af"/>
        <w:tabs>
          <w:tab w:val="left" w:pos="3206"/>
        </w:tabs>
        <w:ind w:left="360"/>
        <w:jc w:val="both"/>
        <w:rPr>
          <w:rFonts w:ascii="Times New Roman" w:hAnsi="Times New Roman"/>
          <w:sz w:val="18"/>
          <w:szCs w:val="18"/>
        </w:rPr>
      </w:pPr>
    </w:p>
    <w:p w:rsidR="00825FF2" w:rsidRDefault="00825FF2" w:rsidP="002F39C4">
      <w:pPr>
        <w:pStyle w:val="af"/>
        <w:tabs>
          <w:tab w:val="left" w:pos="3206"/>
        </w:tabs>
        <w:ind w:left="360"/>
        <w:jc w:val="both"/>
        <w:rPr>
          <w:rFonts w:ascii="Times New Roman" w:hAnsi="Times New Roman"/>
          <w:sz w:val="18"/>
          <w:szCs w:val="18"/>
        </w:rPr>
      </w:pPr>
    </w:p>
    <w:p w:rsidR="00825FF2" w:rsidRPr="00E85AD6" w:rsidRDefault="00825FF2" w:rsidP="002F39C4">
      <w:pPr>
        <w:pStyle w:val="af"/>
        <w:tabs>
          <w:tab w:val="left" w:pos="3206"/>
        </w:tabs>
        <w:ind w:left="360"/>
        <w:jc w:val="both"/>
        <w:rPr>
          <w:rFonts w:ascii="Times New Roman" w:hAnsi="Times New Roman"/>
          <w:sz w:val="18"/>
          <w:szCs w:val="18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6"/>
        <w:gridCol w:w="6789"/>
        <w:gridCol w:w="865"/>
      </w:tblGrid>
      <w:tr w:rsidR="002F39C4" w:rsidRPr="00F847EC" w:rsidTr="00F06F69">
        <w:tc>
          <w:tcPr>
            <w:tcW w:w="2836" w:type="dxa"/>
            <w:shd w:val="clear" w:color="auto" w:fill="auto"/>
            <w:vAlign w:val="center"/>
          </w:tcPr>
          <w:p w:rsidR="002F39C4" w:rsidRPr="00F847EC" w:rsidRDefault="002F39C4" w:rsidP="002F39C4">
            <w:pPr>
              <w:spacing w:line="360" w:lineRule="auto"/>
              <w:jc w:val="center"/>
              <w:rPr>
                <w:caps/>
                <w:sz w:val="16"/>
                <w:szCs w:val="16"/>
              </w:rPr>
            </w:pPr>
            <w:proofErr w:type="spellStart"/>
            <w:r w:rsidRPr="00F847EC">
              <w:rPr>
                <w:sz w:val="16"/>
                <w:szCs w:val="16"/>
              </w:rPr>
              <w:t>Кодыпроверяемыхкомпетенций</w:t>
            </w:r>
            <w:proofErr w:type="spellEnd"/>
          </w:p>
        </w:tc>
        <w:tc>
          <w:tcPr>
            <w:tcW w:w="6789" w:type="dxa"/>
            <w:shd w:val="clear" w:color="auto" w:fill="auto"/>
            <w:vAlign w:val="center"/>
          </w:tcPr>
          <w:p w:rsidR="002F39C4" w:rsidRPr="00F847EC" w:rsidRDefault="002F39C4" w:rsidP="002F39C4">
            <w:pPr>
              <w:spacing w:line="360" w:lineRule="auto"/>
              <w:jc w:val="center"/>
              <w:rPr>
                <w:caps/>
                <w:sz w:val="16"/>
                <w:szCs w:val="16"/>
              </w:rPr>
            </w:pPr>
            <w:proofErr w:type="spellStart"/>
            <w:r w:rsidRPr="00F847EC">
              <w:rPr>
                <w:sz w:val="16"/>
                <w:szCs w:val="16"/>
              </w:rPr>
              <w:t>Показателиоценкирезультата</w:t>
            </w:r>
            <w:proofErr w:type="spellEnd"/>
          </w:p>
        </w:tc>
        <w:tc>
          <w:tcPr>
            <w:tcW w:w="865" w:type="dxa"/>
            <w:shd w:val="clear" w:color="auto" w:fill="auto"/>
            <w:vAlign w:val="center"/>
          </w:tcPr>
          <w:p w:rsidR="002F39C4" w:rsidRPr="00F847EC" w:rsidRDefault="002F39C4" w:rsidP="002F39C4">
            <w:pPr>
              <w:jc w:val="center"/>
              <w:rPr>
                <w:caps/>
                <w:sz w:val="16"/>
                <w:szCs w:val="16"/>
              </w:rPr>
            </w:pPr>
            <w:proofErr w:type="spellStart"/>
            <w:r w:rsidRPr="00F847EC">
              <w:rPr>
                <w:sz w:val="16"/>
                <w:szCs w:val="16"/>
              </w:rPr>
              <w:t>Оценка</w:t>
            </w:r>
            <w:proofErr w:type="spellEnd"/>
            <w:r w:rsidRPr="00F847EC">
              <w:rPr>
                <w:sz w:val="16"/>
                <w:szCs w:val="16"/>
              </w:rPr>
              <w:t xml:space="preserve"> (</w:t>
            </w:r>
            <w:proofErr w:type="spellStart"/>
            <w:r w:rsidRPr="00F847EC">
              <w:rPr>
                <w:sz w:val="16"/>
                <w:szCs w:val="16"/>
              </w:rPr>
              <w:t>да</w:t>
            </w:r>
            <w:proofErr w:type="spellEnd"/>
            <w:r w:rsidRPr="00F847EC">
              <w:rPr>
                <w:sz w:val="16"/>
                <w:szCs w:val="16"/>
              </w:rPr>
              <w:t xml:space="preserve"> / </w:t>
            </w:r>
            <w:proofErr w:type="spellStart"/>
            <w:r w:rsidRPr="00F847EC">
              <w:rPr>
                <w:sz w:val="16"/>
                <w:szCs w:val="16"/>
              </w:rPr>
              <w:t>нет</w:t>
            </w:r>
            <w:proofErr w:type="spellEnd"/>
            <w:r w:rsidRPr="00F847EC">
              <w:rPr>
                <w:sz w:val="16"/>
                <w:szCs w:val="16"/>
              </w:rPr>
              <w:t>)</w:t>
            </w:r>
          </w:p>
        </w:tc>
      </w:tr>
      <w:tr w:rsidR="002F39C4" w:rsidRPr="00971763" w:rsidTr="00F06F69">
        <w:tc>
          <w:tcPr>
            <w:tcW w:w="2836" w:type="dxa"/>
            <w:shd w:val="clear" w:color="auto" w:fill="auto"/>
          </w:tcPr>
          <w:p w:rsidR="002F39C4" w:rsidRPr="004D6776" w:rsidRDefault="002F39C4" w:rsidP="002F39C4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6776">
              <w:rPr>
                <w:rFonts w:ascii="Times New Roman" w:hAnsi="Times New Roman" w:cs="Times New Roman"/>
                <w:sz w:val="18"/>
                <w:szCs w:val="18"/>
              </w:rPr>
              <w:t>ОК 1. Понимать сущность и социальную значимость своей будущей профессии, обла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дать высокой мотивацией к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выпол</w:t>
            </w:r>
            <w:r w:rsidRPr="004D6776">
              <w:rPr>
                <w:rFonts w:ascii="Times New Roman" w:hAnsi="Times New Roman" w:cs="Times New Roman"/>
                <w:sz w:val="18"/>
                <w:szCs w:val="18"/>
              </w:rPr>
              <w:t>не</w:t>
            </w:r>
            <w:r w:rsidR="007B4F8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D6776">
              <w:rPr>
                <w:rFonts w:ascii="Times New Roman" w:hAnsi="Times New Roman" w:cs="Times New Roman"/>
                <w:sz w:val="18"/>
                <w:szCs w:val="18"/>
              </w:rPr>
              <w:t>нию</w:t>
            </w:r>
            <w:proofErr w:type="spellEnd"/>
            <w:r w:rsidRPr="004D6776">
              <w:rPr>
                <w:rFonts w:ascii="Times New Roman" w:hAnsi="Times New Roman" w:cs="Times New Roman"/>
                <w:sz w:val="18"/>
                <w:szCs w:val="18"/>
              </w:rPr>
              <w:t xml:space="preserve"> профессиональной </w:t>
            </w:r>
            <w:proofErr w:type="spellStart"/>
            <w:r w:rsidRPr="004D677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ея-тельности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области обеспече</w:t>
            </w:r>
            <w:r w:rsidRPr="004D6776">
              <w:rPr>
                <w:rFonts w:ascii="Times New Roman" w:hAnsi="Times New Roman" w:cs="Times New Roman"/>
                <w:sz w:val="18"/>
                <w:szCs w:val="18"/>
              </w:rPr>
              <w:t>ния информационной безопасности.</w:t>
            </w:r>
          </w:p>
        </w:tc>
        <w:tc>
          <w:tcPr>
            <w:tcW w:w="6789" w:type="dxa"/>
            <w:shd w:val="clear" w:color="auto" w:fill="auto"/>
          </w:tcPr>
          <w:p w:rsidR="002F39C4" w:rsidRPr="002F39C4" w:rsidRDefault="002F39C4" w:rsidP="00EB6CBC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sz w:val="18"/>
                <w:szCs w:val="18"/>
                <w:lang w:val="ru-RU"/>
              </w:rPr>
            </w:pPr>
            <w:r w:rsidRPr="002F39C4">
              <w:rPr>
                <w:sz w:val="18"/>
                <w:szCs w:val="18"/>
                <w:lang w:val="ru-RU"/>
              </w:rPr>
              <w:t>адекватная самооценка процесса и результата учебной и профессиональной деятельности;</w:t>
            </w:r>
          </w:p>
          <w:p w:rsidR="002F39C4" w:rsidRPr="002F39C4" w:rsidRDefault="002F39C4" w:rsidP="00EB6CBC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sz w:val="18"/>
                <w:szCs w:val="18"/>
                <w:lang w:val="ru-RU"/>
              </w:rPr>
            </w:pPr>
            <w:r w:rsidRPr="002F39C4">
              <w:rPr>
                <w:sz w:val="18"/>
                <w:szCs w:val="18"/>
                <w:lang w:val="ru-RU"/>
              </w:rPr>
              <w:t>осведомленность о различных аспектах своей будущей  профессии;</w:t>
            </w:r>
          </w:p>
          <w:p w:rsidR="002F39C4" w:rsidRPr="002F39C4" w:rsidRDefault="002F39C4" w:rsidP="00EB6CBC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sz w:val="18"/>
                <w:szCs w:val="18"/>
                <w:lang w:val="ru-RU"/>
              </w:rPr>
            </w:pPr>
            <w:r w:rsidRPr="002F39C4">
              <w:rPr>
                <w:bCs/>
                <w:sz w:val="18"/>
                <w:szCs w:val="18"/>
                <w:lang w:val="ru-RU"/>
              </w:rPr>
              <w:t>участие в профессионально – значимых мероприятиях (НПК, конкурсах по профилю специальности и др.);</w:t>
            </w:r>
          </w:p>
          <w:p w:rsidR="002F39C4" w:rsidRPr="002F39C4" w:rsidRDefault="002F39C4" w:rsidP="00EB6CBC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sz w:val="18"/>
                <w:szCs w:val="18"/>
                <w:lang w:val="ru-RU"/>
              </w:rPr>
            </w:pPr>
            <w:r w:rsidRPr="002F39C4">
              <w:rPr>
                <w:bCs/>
                <w:sz w:val="18"/>
                <w:szCs w:val="18"/>
                <w:lang w:val="ru-RU"/>
              </w:rPr>
              <w:t>повышение готовности к осуществлению профессиональной  деятельности;</w:t>
            </w:r>
          </w:p>
        </w:tc>
        <w:tc>
          <w:tcPr>
            <w:tcW w:w="865" w:type="dxa"/>
            <w:shd w:val="clear" w:color="auto" w:fill="auto"/>
          </w:tcPr>
          <w:p w:rsidR="002F39C4" w:rsidRPr="002F39C4" w:rsidRDefault="002F39C4" w:rsidP="002F39C4">
            <w:pPr>
              <w:spacing w:line="360" w:lineRule="auto"/>
              <w:rPr>
                <w:sz w:val="16"/>
                <w:szCs w:val="16"/>
                <w:lang w:val="ru-RU"/>
              </w:rPr>
            </w:pPr>
          </w:p>
        </w:tc>
      </w:tr>
      <w:tr w:rsidR="002F39C4" w:rsidRPr="00971763" w:rsidTr="00F06F69">
        <w:tc>
          <w:tcPr>
            <w:tcW w:w="2836" w:type="dxa"/>
            <w:shd w:val="clear" w:color="auto" w:fill="auto"/>
          </w:tcPr>
          <w:p w:rsidR="002F39C4" w:rsidRPr="004D6776" w:rsidRDefault="002F39C4" w:rsidP="002F39C4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6776">
              <w:rPr>
                <w:rFonts w:ascii="Times New Roman" w:hAnsi="Times New Roman" w:cs="Times New Roman"/>
                <w:sz w:val="18"/>
                <w:szCs w:val="18"/>
              </w:rPr>
              <w:t xml:space="preserve">ОК 2. Организовывать собственную деятельность, выбирать типовые методы и способы выполнения профессиональных задач, оценивать их эффективность и </w:t>
            </w:r>
            <w:r w:rsidRPr="004D677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качество.</w:t>
            </w:r>
          </w:p>
          <w:p w:rsidR="002F39C4" w:rsidRPr="002F39C4" w:rsidRDefault="002F39C4" w:rsidP="002F39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8"/>
                <w:szCs w:val="18"/>
                <w:lang w:val="ru-RU"/>
              </w:rPr>
            </w:pPr>
          </w:p>
        </w:tc>
        <w:tc>
          <w:tcPr>
            <w:tcW w:w="6789" w:type="dxa"/>
            <w:shd w:val="clear" w:color="auto" w:fill="auto"/>
          </w:tcPr>
          <w:p w:rsidR="002F39C4" w:rsidRPr="002F39C4" w:rsidRDefault="002F39C4" w:rsidP="00EB6CBC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sz w:val="18"/>
                <w:szCs w:val="18"/>
                <w:lang w:val="ru-RU"/>
              </w:rPr>
            </w:pPr>
            <w:r w:rsidRPr="002F39C4">
              <w:rPr>
                <w:bCs/>
                <w:sz w:val="18"/>
                <w:szCs w:val="18"/>
                <w:lang w:val="ru-RU"/>
              </w:rPr>
              <w:lastRenderedPageBreak/>
              <w:t xml:space="preserve">обоснованность выбора вида </w:t>
            </w:r>
            <w:r w:rsidRPr="002F39C4">
              <w:rPr>
                <w:sz w:val="18"/>
                <w:szCs w:val="18"/>
                <w:lang w:val="ru-RU"/>
              </w:rPr>
              <w:t>типовых методов и способов выполнения профессиональных задач;</w:t>
            </w:r>
          </w:p>
          <w:p w:rsidR="002F39C4" w:rsidRPr="002F39C4" w:rsidRDefault="002F39C4" w:rsidP="00EB6CBC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sz w:val="18"/>
                <w:szCs w:val="18"/>
                <w:lang w:val="ru-RU"/>
              </w:rPr>
            </w:pPr>
            <w:r w:rsidRPr="002F39C4">
              <w:rPr>
                <w:rStyle w:val="FontStyle70"/>
                <w:sz w:val="18"/>
                <w:szCs w:val="18"/>
                <w:lang w:val="ru-RU"/>
              </w:rPr>
              <w:t xml:space="preserve">адекватная самооценка уровня и эффективности организации собственной деятельности  </w:t>
            </w:r>
            <w:r w:rsidRPr="002F39C4">
              <w:rPr>
                <w:bCs/>
                <w:sz w:val="18"/>
                <w:szCs w:val="18"/>
                <w:lang w:val="ru-RU"/>
              </w:rPr>
              <w:t>по защите информации;</w:t>
            </w:r>
          </w:p>
          <w:p w:rsidR="002F39C4" w:rsidRPr="002F39C4" w:rsidRDefault="002F39C4" w:rsidP="00EB6CBC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sz w:val="18"/>
                <w:szCs w:val="18"/>
                <w:lang w:val="ru-RU"/>
              </w:rPr>
            </w:pPr>
            <w:r w:rsidRPr="002F39C4">
              <w:rPr>
                <w:bCs/>
                <w:sz w:val="18"/>
                <w:szCs w:val="18"/>
                <w:lang w:val="ru-RU"/>
              </w:rPr>
              <w:t>соответствие подготовленного плана собственной деятельности по защите информации требуемым критериям;</w:t>
            </w:r>
          </w:p>
          <w:p w:rsidR="002F39C4" w:rsidRPr="002F39C4" w:rsidRDefault="002F39C4" w:rsidP="00EB6CBC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sz w:val="18"/>
                <w:szCs w:val="18"/>
                <w:lang w:val="ru-RU"/>
              </w:rPr>
            </w:pPr>
            <w:r w:rsidRPr="002F39C4">
              <w:rPr>
                <w:bCs/>
                <w:sz w:val="18"/>
                <w:szCs w:val="18"/>
                <w:lang w:val="ru-RU"/>
              </w:rPr>
              <w:lastRenderedPageBreak/>
              <w:t>рациональное распределение времени на все этапы решения задачи;</w:t>
            </w:r>
          </w:p>
          <w:p w:rsidR="002F39C4" w:rsidRPr="002F39C4" w:rsidRDefault="002F39C4" w:rsidP="00EB6CBC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sz w:val="18"/>
                <w:szCs w:val="18"/>
                <w:lang w:val="ru-RU"/>
              </w:rPr>
            </w:pPr>
            <w:r w:rsidRPr="002F39C4">
              <w:rPr>
                <w:bCs/>
                <w:sz w:val="18"/>
                <w:szCs w:val="18"/>
                <w:lang w:val="ru-RU"/>
              </w:rPr>
              <w:t xml:space="preserve">совпадение результатов самоанализа и экспертного анализа </w:t>
            </w:r>
            <w:r w:rsidRPr="002F39C4">
              <w:rPr>
                <w:rStyle w:val="FontStyle70"/>
                <w:sz w:val="18"/>
                <w:szCs w:val="18"/>
                <w:lang w:val="ru-RU"/>
              </w:rPr>
              <w:t xml:space="preserve">эффективности организации собственной деятельности  </w:t>
            </w:r>
            <w:r w:rsidRPr="002F39C4">
              <w:rPr>
                <w:bCs/>
                <w:sz w:val="18"/>
                <w:szCs w:val="18"/>
                <w:lang w:val="ru-RU"/>
              </w:rPr>
              <w:t>по защите информации;</w:t>
            </w:r>
          </w:p>
        </w:tc>
        <w:tc>
          <w:tcPr>
            <w:tcW w:w="865" w:type="dxa"/>
            <w:shd w:val="clear" w:color="auto" w:fill="auto"/>
          </w:tcPr>
          <w:p w:rsidR="002F39C4" w:rsidRPr="002F39C4" w:rsidRDefault="002F39C4" w:rsidP="002F39C4">
            <w:pPr>
              <w:spacing w:line="360" w:lineRule="auto"/>
              <w:rPr>
                <w:sz w:val="16"/>
                <w:szCs w:val="16"/>
                <w:lang w:val="ru-RU"/>
              </w:rPr>
            </w:pPr>
          </w:p>
        </w:tc>
      </w:tr>
      <w:tr w:rsidR="002F39C4" w:rsidRPr="00971763" w:rsidTr="00F06F69">
        <w:tc>
          <w:tcPr>
            <w:tcW w:w="2836" w:type="dxa"/>
            <w:shd w:val="clear" w:color="auto" w:fill="auto"/>
          </w:tcPr>
          <w:p w:rsidR="002F39C4" w:rsidRPr="004D6776" w:rsidRDefault="002F39C4" w:rsidP="002F39C4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677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 3. Принимать решения в стандартных и нестандартных ситуациях и нести за них ответственность.</w:t>
            </w:r>
          </w:p>
          <w:p w:rsidR="002F39C4" w:rsidRPr="002F39C4" w:rsidRDefault="002F39C4" w:rsidP="002F39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8"/>
                <w:szCs w:val="18"/>
                <w:lang w:val="ru-RU"/>
              </w:rPr>
            </w:pPr>
          </w:p>
        </w:tc>
        <w:tc>
          <w:tcPr>
            <w:tcW w:w="6789" w:type="dxa"/>
            <w:shd w:val="clear" w:color="auto" w:fill="auto"/>
          </w:tcPr>
          <w:p w:rsidR="002F39C4" w:rsidRPr="002F39C4" w:rsidRDefault="002F39C4" w:rsidP="00EB6CBC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sz w:val="18"/>
                <w:szCs w:val="18"/>
                <w:lang w:val="ru-RU"/>
              </w:rPr>
            </w:pPr>
            <w:r w:rsidRPr="002F39C4">
              <w:rPr>
                <w:bCs/>
                <w:sz w:val="18"/>
                <w:szCs w:val="18"/>
                <w:lang w:val="ru-RU"/>
              </w:rPr>
              <w:t xml:space="preserve">обоснованность выбора метода </w:t>
            </w:r>
            <w:r w:rsidRPr="002F39C4">
              <w:rPr>
                <w:sz w:val="18"/>
                <w:szCs w:val="18"/>
                <w:lang w:val="ru-RU"/>
              </w:rPr>
              <w:t>решения профессиональных задач в  стандартных  и  нестандартных ситуациях;</w:t>
            </w:r>
          </w:p>
          <w:p w:rsidR="002F39C4" w:rsidRPr="002F39C4" w:rsidRDefault="002F39C4" w:rsidP="00EB6CBC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sz w:val="18"/>
                <w:szCs w:val="18"/>
                <w:lang w:val="ru-RU"/>
              </w:rPr>
            </w:pPr>
            <w:r w:rsidRPr="002F39C4">
              <w:rPr>
                <w:sz w:val="18"/>
                <w:szCs w:val="18"/>
                <w:lang w:val="ru-RU"/>
              </w:rPr>
              <w:t>использование оптимальных, эффективных методов решения профессиональных задач;</w:t>
            </w:r>
          </w:p>
          <w:p w:rsidR="002F39C4" w:rsidRPr="002F39C4" w:rsidRDefault="002F39C4" w:rsidP="00EB6CBC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sz w:val="18"/>
                <w:szCs w:val="18"/>
                <w:lang w:val="ru-RU"/>
              </w:rPr>
            </w:pPr>
            <w:r w:rsidRPr="002F39C4">
              <w:rPr>
                <w:bCs/>
                <w:sz w:val="18"/>
                <w:szCs w:val="18"/>
                <w:lang w:val="ru-RU"/>
              </w:rPr>
              <w:t>принятие решения за короткий промежуток времени</w:t>
            </w:r>
          </w:p>
        </w:tc>
        <w:tc>
          <w:tcPr>
            <w:tcW w:w="865" w:type="dxa"/>
            <w:shd w:val="clear" w:color="auto" w:fill="auto"/>
          </w:tcPr>
          <w:p w:rsidR="002F39C4" w:rsidRPr="002F39C4" w:rsidRDefault="002F39C4" w:rsidP="002F39C4">
            <w:pPr>
              <w:spacing w:line="360" w:lineRule="auto"/>
              <w:rPr>
                <w:sz w:val="16"/>
                <w:szCs w:val="16"/>
                <w:lang w:val="ru-RU"/>
              </w:rPr>
            </w:pPr>
          </w:p>
        </w:tc>
      </w:tr>
      <w:tr w:rsidR="002F39C4" w:rsidRPr="00971763" w:rsidTr="00F06F69">
        <w:tc>
          <w:tcPr>
            <w:tcW w:w="2836" w:type="dxa"/>
            <w:shd w:val="clear" w:color="auto" w:fill="auto"/>
          </w:tcPr>
          <w:p w:rsidR="002F39C4" w:rsidRPr="003E3232" w:rsidRDefault="002F39C4" w:rsidP="002F39C4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6776">
              <w:rPr>
                <w:rFonts w:ascii="Times New Roman" w:hAnsi="Times New Roman" w:cs="Times New Roman"/>
                <w:sz w:val="18"/>
                <w:szCs w:val="18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ального и личностного развития.</w:t>
            </w:r>
          </w:p>
        </w:tc>
        <w:tc>
          <w:tcPr>
            <w:tcW w:w="6789" w:type="dxa"/>
            <w:shd w:val="clear" w:color="auto" w:fill="auto"/>
          </w:tcPr>
          <w:p w:rsidR="002F39C4" w:rsidRPr="002F39C4" w:rsidRDefault="002F39C4" w:rsidP="00EB6CBC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sz w:val="18"/>
                <w:szCs w:val="18"/>
                <w:lang w:val="ru-RU"/>
              </w:rPr>
            </w:pPr>
            <w:r w:rsidRPr="002F39C4">
              <w:rPr>
                <w:bCs/>
                <w:sz w:val="18"/>
                <w:szCs w:val="18"/>
                <w:lang w:val="ru-RU"/>
              </w:rPr>
              <w:t xml:space="preserve">обоснованность выбора метода поиска, </w:t>
            </w:r>
            <w:r w:rsidRPr="002F39C4">
              <w:rPr>
                <w:sz w:val="18"/>
                <w:szCs w:val="18"/>
                <w:lang w:val="ru-RU"/>
              </w:rPr>
              <w:t>анализа  и  оценки  информации, необходимой  для  постановки  и  решения  профессиональных  задач, профессионального и личностного развития;</w:t>
            </w:r>
          </w:p>
          <w:p w:rsidR="002F39C4" w:rsidRPr="002F39C4" w:rsidRDefault="002F39C4" w:rsidP="00EB6CBC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sz w:val="18"/>
                <w:szCs w:val="18"/>
                <w:lang w:val="ru-RU"/>
              </w:rPr>
            </w:pPr>
            <w:r w:rsidRPr="002F39C4">
              <w:rPr>
                <w:sz w:val="18"/>
                <w:szCs w:val="18"/>
                <w:lang w:val="ru-RU"/>
              </w:rPr>
              <w:t>грамотное использование оптимальных, эффективных методов</w:t>
            </w:r>
            <w:r w:rsidRPr="002F39C4">
              <w:rPr>
                <w:bCs/>
                <w:sz w:val="18"/>
                <w:szCs w:val="18"/>
                <w:lang w:val="ru-RU"/>
              </w:rPr>
              <w:t xml:space="preserve"> поиска, </w:t>
            </w:r>
            <w:r w:rsidRPr="002F39C4">
              <w:rPr>
                <w:sz w:val="18"/>
                <w:szCs w:val="18"/>
                <w:lang w:val="ru-RU"/>
              </w:rPr>
              <w:t>анализа  и  оценки  информации;</w:t>
            </w:r>
          </w:p>
          <w:p w:rsidR="002F39C4" w:rsidRPr="002F39C4" w:rsidRDefault="002F39C4" w:rsidP="00EB6CBC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sz w:val="18"/>
                <w:szCs w:val="18"/>
                <w:lang w:val="ru-RU"/>
              </w:rPr>
            </w:pPr>
            <w:r w:rsidRPr="002F39C4">
              <w:rPr>
                <w:bCs/>
                <w:sz w:val="18"/>
                <w:szCs w:val="18"/>
                <w:lang w:val="ru-RU"/>
              </w:rPr>
              <w:t>нахождение необходимой информации за короткий промежуток времени</w:t>
            </w:r>
          </w:p>
        </w:tc>
        <w:tc>
          <w:tcPr>
            <w:tcW w:w="865" w:type="dxa"/>
            <w:shd w:val="clear" w:color="auto" w:fill="auto"/>
          </w:tcPr>
          <w:p w:rsidR="002F39C4" w:rsidRPr="002F39C4" w:rsidRDefault="002F39C4" w:rsidP="002F39C4">
            <w:pPr>
              <w:spacing w:line="360" w:lineRule="auto"/>
              <w:rPr>
                <w:caps/>
                <w:sz w:val="16"/>
                <w:szCs w:val="16"/>
                <w:lang w:val="ru-RU"/>
              </w:rPr>
            </w:pPr>
          </w:p>
        </w:tc>
      </w:tr>
      <w:tr w:rsidR="002F39C4" w:rsidRPr="00971763" w:rsidTr="00F06F69">
        <w:trPr>
          <w:trHeight w:val="1246"/>
        </w:trPr>
        <w:tc>
          <w:tcPr>
            <w:tcW w:w="2836" w:type="dxa"/>
            <w:shd w:val="clear" w:color="auto" w:fill="auto"/>
          </w:tcPr>
          <w:p w:rsidR="002F39C4" w:rsidRPr="004D6776" w:rsidRDefault="002F39C4" w:rsidP="002F39C4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6776">
              <w:rPr>
                <w:rFonts w:ascii="Times New Roman" w:hAnsi="Times New Roman" w:cs="Times New Roman"/>
                <w:sz w:val="18"/>
                <w:szCs w:val="18"/>
              </w:rPr>
              <w:t xml:space="preserve">ОК 5. Использовать </w:t>
            </w:r>
            <w:proofErr w:type="spellStart"/>
            <w:r w:rsidRPr="004D6776">
              <w:rPr>
                <w:rFonts w:ascii="Times New Roman" w:hAnsi="Times New Roman" w:cs="Times New Roman"/>
                <w:sz w:val="18"/>
                <w:szCs w:val="18"/>
              </w:rPr>
              <w:t>информационно-коммуникаци-онные</w:t>
            </w:r>
            <w:proofErr w:type="spellEnd"/>
            <w:r w:rsidRPr="004D6776">
              <w:rPr>
                <w:rFonts w:ascii="Times New Roman" w:hAnsi="Times New Roman" w:cs="Times New Roman"/>
                <w:sz w:val="18"/>
                <w:szCs w:val="18"/>
              </w:rPr>
              <w:t xml:space="preserve"> технологии в профессиональной деятельности.</w:t>
            </w:r>
          </w:p>
          <w:p w:rsidR="002F39C4" w:rsidRPr="002F39C4" w:rsidRDefault="002F39C4" w:rsidP="002F39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8"/>
                <w:szCs w:val="18"/>
                <w:lang w:val="ru-RU"/>
              </w:rPr>
            </w:pPr>
          </w:p>
        </w:tc>
        <w:tc>
          <w:tcPr>
            <w:tcW w:w="6789" w:type="dxa"/>
            <w:shd w:val="clear" w:color="auto" w:fill="auto"/>
          </w:tcPr>
          <w:p w:rsidR="002F39C4" w:rsidRPr="002F39C4" w:rsidRDefault="002F39C4" w:rsidP="00EB6CBC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sz w:val="18"/>
                <w:szCs w:val="18"/>
                <w:lang w:val="ru-RU"/>
              </w:rPr>
            </w:pPr>
            <w:r w:rsidRPr="002F39C4">
              <w:rPr>
                <w:bCs/>
                <w:sz w:val="18"/>
                <w:szCs w:val="18"/>
                <w:lang w:val="ru-RU"/>
              </w:rPr>
              <w:t>обоснованность выбора</w:t>
            </w:r>
            <w:r w:rsidRPr="002F39C4">
              <w:rPr>
                <w:sz w:val="18"/>
                <w:szCs w:val="18"/>
                <w:lang w:val="ru-RU"/>
              </w:rPr>
              <w:t xml:space="preserve"> информационно-коммуникационных технологий для совершенствования профессиональной деятельности;</w:t>
            </w:r>
          </w:p>
          <w:p w:rsidR="002F39C4" w:rsidRPr="002F39C4" w:rsidRDefault="002F39C4" w:rsidP="00EB6CBC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sz w:val="18"/>
                <w:szCs w:val="18"/>
                <w:lang w:val="ru-RU"/>
              </w:rPr>
            </w:pPr>
            <w:r w:rsidRPr="002F39C4">
              <w:rPr>
                <w:sz w:val="18"/>
                <w:szCs w:val="18"/>
                <w:lang w:val="ru-RU"/>
              </w:rPr>
              <w:t>соответствие требованиям использования информационно-коммуникационных технологий;</w:t>
            </w:r>
          </w:p>
          <w:p w:rsidR="002F39C4" w:rsidRPr="002F39C4" w:rsidRDefault="002F39C4" w:rsidP="00EB6CBC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sz w:val="18"/>
                <w:szCs w:val="18"/>
                <w:lang w:val="ru-RU"/>
              </w:rPr>
            </w:pPr>
            <w:r w:rsidRPr="002F39C4">
              <w:rPr>
                <w:sz w:val="18"/>
                <w:szCs w:val="18"/>
                <w:lang w:val="ru-RU"/>
              </w:rPr>
              <w:t>эффективное и грамотное использование информационно-коммуникационных технологий для совершенствования профессиональной деятельности;</w:t>
            </w:r>
          </w:p>
        </w:tc>
        <w:tc>
          <w:tcPr>
            <w:tcW w:w="865" w:type="dxa"/>
            <w:shd w:val="clear" w:color="auto" w:fill="auto"/>
          </w:tcPr>
          <w:p w:rsidR="002F39C4" w:rsidRPr="002F39C4" w:rsidRDefault="002F39C4" w:rsidP="002F39C4">
            <w:pPr>
              <w:spacing w:line="360" w:lineRule="auto"/>
              <w:rPr>
                <w:caps/>
                <w:sz w:val="16"/>
                <w:szCs w:val="16"/>
                <w:lang w:val="ru-RU"/>
              </w:rPr>
            </w:pPr>
          </w:p>
        </w:tc>
      </w:tr>
      <w:tr w:rsidR="002F39C4" w:rsidRPr="00971763" w:rsidTr="00F06F69">
        <w:trPr>
          <w:trHeight w:val="273"/>
        </w:trPr>
        <w:tc>
          <w:tcPr>
            <w:tcW w:w="2836" w:type="dxa"/>
            <w:shd w:val="clear" w:color="auto" w:fill="auto"/>
          </w:tcPr>
          <w:p w:rsidR="002F39C4" w:rsidRPr="002F39C4" w:rsidRDefault="002F39C4" w:rsidP="002F39C4">
            <w:pPr>
              <w:spacing w:line="276" w:lineRule="auto"/>
              <w:rPr>
                <w:sz w:val="18"/>
                <w:szCs w:val="18"/>
                <w:lang w:val="ru-RU"/>
              </w:rPr>
            </w:pPr>
            <w:r w:rsidRPr="002F39C4">
              <w:rPr>
                <w:sz w:val="18"/>
                <w:szCs w:val="18"/>
                <w:lang w:val="ru-RU"/>
              </w:rPr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6789" w:type="dxa"/>
            <w:shd w:val="clear" w:color="auto" w:fill="auto"/>
          </w:tcPr>
          <w:p w:rsidR="002F39C4" w:rsidRPr="002F39C4" w:rsidRDefault="002F39C4" w:rsidP="00EB6CBC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sz w:val="18"/>
                <w:szCs w:val="18"/>
                <w:lang w:val="ru-RU"/>
              </w:rPr>
            </w:pPr>
            <w:r w:rsidRPr="002F39C4">
              <w:rPr>
                <w:bCs/>
                <w:sz w:val="18"/>
                <w:szCs w:val="18"/>
                <w:lang w:val="ru-RU"/>
              </w:rPr>
              <w:t>обоснованность выбора</w:t>
            </w:r>
            <w:r w:rsidRPr="002F39C4">
              <w:rPr>
                <w:sz w:val="18"/>
                <w:szCs w:val="18"/>
                <w:lang w:val="ru-RU"/>
              </w:rPr>
              <w:t xml:space="preserve"> информационно-коммуникационных технологий для совершенствования профессиональной деятельности;</w:t>
            </w:r>
          </w:p>
          <w:p w:rsidR="002F39C4" w:rsidRPr="002F39C4" w:rsidRDefault="002F39C4" w:rsidP="00EB6CBC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sz w:val="18"/>
                <w:szCs w:val="18"/>
                <w:lang w:val="ru-RU"/>
              </w:rPr>
            </w:pPr>
            <w:r w:rsidRPr="002F39C4">
              <w:rPr>
                <w:sz w:val="18"/>
                <w:szCs w:val="18"/>
                <w:lang w:val="ru-RU"/>
              </w:rPr>
              <w:t>соответствие требованиям использования информационно-коммуникационных технологий;</w:t>
            </w:r>
          </w:p>
          <w:p w:rsidR="002F39C4" w:rsidRPr="002F39C4" w:rsidRDefault="002F39C4" w:rsidP="00EB6CBC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sz w:val="18"/>
                <w:szCs w:val="18"/>
                <w:lang w:val="ru-RU"/>
              </w:rPr>
            </w:pPr>
            <w:r w:rsidRPr="002F39C4">
              <w:rPr>
                <w:sz w:val="18"/>
                <w:szCs w:val="18"/>
                <w:lang w:val="ru-RU"/>
              </w:rPr>
              <w:t>эффективное и грамотное использование информационно-коммуникационных технологий для совершенствования профессиональной деятельности;</w:t>
            </w:r>
          </w:p>
        </w:tc>
        <w:tc>
          <w:tcPr>
            <w:tcW w:w="865" w:type="dxa"/>
            <w:shd w:val="clear" w:color="auto" w:fill="auto"/>
          </w:tcPr>
          <w:p w:rsidR="002F39C4" w:rsidRPr="002F39C4" w:rsidRDefault="002F39C4" w:rsidP="002F39C4">
            <w:pPr>
              <w:spacing w:line="360" w:lineRule="auto"/>
              <w:rPr>
                <w:caps/>
                <w:sz w:val="16"/>
                <w:szCs w:val="16"/>
                <w:lang w:val="ru-RU"/>
              </w:rPr>
            </w:pPr>
          </w:p>
        </w:tc>
      </w:tr>
      <w:tr w:rsidR="002F39C4" w:rsidRPr="00971763" w:rsidTr="00F06F69">
        <w:trPr>
          <w:trHeight w:val="840"/>
        </w:trPr>
        <w:tc>
          <w:tcPr>
            <w:tcW w:w="2836" w:type="dxa"/>
            <w:shd w:val="clear" w:color="auto" w:fill="auto"/>
          </w:tcPr>
          <w:p w:rsidR="002F39C4" w:rsidRPr="002F39C4" w:rsidRDefault="00AC1897" w:rsidP="002F39C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ОК 7. Исполнять воинскую </w:t>
            </w:r>
            <w:proofErr w:type="spellStart"/>
            <w:r>
              <w:rPr>
                <w:sz w:val="18"/>
                <w:szCs w:val="18"/>
                <w:lang w:val="ru-RU"/>
              </w:rPr>
              <w:t>обя</w:t>
            </w:r>
            <w:r w:rsidR="00F06F69">
              <w:rPr>
                <w:sz w:val="18"/>
                <w:szCs w:val="18"/>
                <w:lang w:val="ru-RU"/>
              </w:rPr>
              <w:t>-</w:t>
            </w:r>
            <w:r>
              <w:rPr>
                <w:sz w:val="18"/>
                <w:szCs w:val="18"/>
                <w:lang w:val="ru-RU"/>
              </w:rPr>
              <w:t>зан</w:t>
            </w:r>
            <w:r w:rsidR="002F39C4" w:rsidRPr="002F39C4">
              <w:rPr>
                <w:sz w:val="18"/>
                <w:szCs w:val="18"/>
                <w:lang w:val="ru-RU"/>
              </w:rPr>
              <w:t>ность</w:t>
            </w:r>
            <w:proofErr w:type="spellEnd"/>
            <w:r w:rsidR="002F39C4" w:rsidRPr="002F39C4">
              <w:rPr>
                <w:sz w:val="18"/>
                <w:szCs w:val="18"/>
                <w:lang w:val="ru-RU"/>
              </w:rPr>
              <w:t xml:space="preserve">, в том числе с </w:t>
            </w:r>
            <w:proofErr w:type="spellStart"/>
            <w:r w:rsidR="002F39C4" w:rsidRPr="002F39C4">
              <w:rPr>
                <w:sz w:val="18"/>
                <w:szCs w:val="18"/>
                <w:lang w:val="ru-RU"/>
              </w:rPr>
              <w:t>примене</w:t>
            </w:r>
            <w:r w:rsidR="00F06F69">
              <w:rPr>
                <w:sz w:val="18"/>
                <w:szCs w:val="18"/>
                <w:lang w:val="ru-RU"/>
              </w:rPr>
              <w:t>-</w:t>
            </w:r>
            <w:r w:rsidR="002F39C4" w:rsidRPr="002F39C4">
              <w:rPr>
                <w:sz w:val="18"/>
                <w:szCs w:val="18"/>
                <w:lang w:val="ru-RU"/>
              </w:rPr>
              <w:t>нием</w:t>
            </w:r>
            <w:proofErr w:type="spellEnd"/>
            <w:r w:rsidR="002F39C4" w:rsidRPr="002F39C4">
              <w:rPr>
                <w:sz w:val="18"/>
                <w:szCs w:val="18"/>
                <w:lang w:val="ru-RU"/>
              </w:rPr>
              <w:t xml:space="preserve"> полученных </w:t>
            </w:r>
            <w:proofErr w:type="spellStart"/>
            <w:r w:rsidR="002F39C4" w:rsidRPr="002F39C4">
              <w:rPr>
                <w:sz w:val="18"/>
                <w:szCs w:val="18"/>
                <w:lang w:val="ru-RU"/>
              </w:rPr>
              <w:t>профессио</w:t>
            </w:r>
            <w:r w:rsidR="00F06F69">
              <w:rPr>
                <w:sz w:val="18"/>
                <w:szCs w:val="18"/>
                <w:lang w:val="ru-RU"/>
              </w:rPr>
              <w:t>-</w:t>
            </w:r>
            <w:r w:rsidR="002F39C4" w:rsidRPr="002F39C4">
              <w:rPr>
                <w:sz w:val="18"/>
                <w:szCs w:val="18"/>
                <w:lang w:val="ru-RU"/>
              </w:rPr>
              <w:t>нальных</w:t>
            </w:r>
            <w:proofErr w:type="spellEnd"/>
            <w:r w:rsidR="002F39C4" w:rsidRPr="002F39C4">
              <w:rPr>
                <w:sz w:val="18"/>
                <w:szCs w:val="18"/>
                <w:lang w:val="ru-RU"/>
              </w:rPr>
              <w:t xml:space="preserve"> знаний (для юношей).</w:t>
            </w:r>
          </w:p>
        </w:tc>
        <w:tc>
          <w:tcPr>
            <w:tcW w:w="6789" w:type="dxa"/>
            <w:shd w:val="clear" w:color="auto" w:fill="auto"/>
          </w:tcPr>
          <w:p w:rsidR="002F39C4" w:rsidRPr="002F39C4" w:rsidRDefault="002F39C4" w:rsidP="00EB6CBC">
            <w:pPr>
              <w:widowControl/>
              <w:numPr>
                <w:ilvl w:val="0"/>
                <w:numId w:val="9"/>
              </w:numPr>
              <w:autoSpaceDN w:val="0"/>
              <w:ind w:left="175" w:hanging="141"/>
              <w:jc w:val="both"/>
              <w:rPr>
                <w:sz w:val="18"/>
                <w:szCs w:val="18"/>
                <w:lang w:val="ru-RU"/>
              </w:rPr>
            </w:pPr>
            <w:r w:rsidRPr="002F39C4">
              <w:rPr>
                <w:sz w:val="18"/>
                <w:szCs w:val="18"/>
                <w:lang w:val="ru-RU"/>
              </w:rPr>
              <w:t>готовность нести воинскую обязанность, применяя полученные профессиональные знания (для юношей)</w:t>
            </w:r>
          </w:p>
          <w:p w:rsidR="002F39C4" w:rsidRPr="002F39C4" w:rsidRDefault="002F39C4" w:rsidP="00EB6CBC">
            <w:pPr>
              <w:widowControl/>
              <w:numPr>
                <w:ilvl w:val="0"/>
                <w:numId w:val="9"/>
              </w:numPr>
              <w:autoSpaceDN w:val="0"/>
              <w:ind w:left="175" w:hanging="141"/>
              <w:jc w:val="both"/>
              <w:rPr>
                <w:sz w:val="18"/>
                <w:szCs w:val="18"/>
                <w:lang w:val="ru-RU"/>
              </w:rPr>
            </w:pPr>
            <w:r w:rsidRPr="002F39C4">
              <w:rPr>
                <w:sz w:val="18"/>
                <w:szCs w:val="18"/>
                <w:lang w:val="ru-RU"/>
              </w:rPr>
              <w:t xml:space="preserve">быть готовым несению воинской обязанности, с применением полученных профессиональных знаний (для юношей) </w:t>
            </w:r>
          </w:p>
        </w:tc>
        <w:tc>
          <w:tcPr>
            <w:tcW w:w="865" w:type="dxa"/>
            <w:shd w:val="clear" w:color="auto" w:fill="auto"/>
          </w:tcPr>
          <w:p w:rsidR="002F39C4" w:rsidRPr="002F39C4" w:rsidRDefault="002F39C4" w:rsidP="002F39C4">
            <w:pPr>
              <w:spacing w:line="360" w:lineRule="auto"/>
              <w:rPr>
                <w:caps/>
                <w:sz w:val="16"/>
                <w:szCs w:val="16"/>
                <w:lang w:val="ru-RU"/>
              </w:rPr>
            </w:pPr>
          </w:p>
        </w:tc>
      </w:tr>
      <w:tr w:rsidR="00F06F69" w:rsidRPr="00971763" w:rsidTr="00F06F69">
        <w:tc>
          <w:tcPr>
            <w:tcW w:w="2836" w:type="dxa"/>
            <w:shd w:val="clear" w:color="auto" w:fill="auto"/>
          </w:tcPr>
          <w:p w:rsidR="00F06F69" w:rsidRPr="00F06F69" w:rsidRDefault="00F06F69" w:rsidP="00A9765B">
            <w:pPr>
              <w:spacing w:line="276" w:lineRule="auto"/>
              <w:jc w:val="both"/>
              <w:rPr>
                <w:sz w:val="18"/>
                <w:szCs w:val="18"/>
                <w:lang w:val="ru-RU"/>
              </w:rPr>
            </w:pPr>
            <w:r w:rsidRPr="00F06F69">
              <w:rPr>
                <w:sz w:val="18"/>
                <w:szCs w:val="18"/>
                <w:lang w:val="ru-RU"/>
              </w:rPr>
              <w:t>ПК.1.1. Выполнять слесарную обработку деталей по 11 – 12 квалитетам (4 – 5)  подгонкой и доводкой деталей.</w:t>
            </w:r>
          </w:p>
        </w:tc>
        <w:tc>
          <w:tcPr>
            <w:tcW w:w="6789" w:type="dxa"/>
            <w:shd w:val="clear" w:color="auto" w:fill="auto"/>
          </w:tcPr>
          <w:p w:rsidR="00F06F69" w:rsidRPr="00F06F69" w:rsidRDefault="00F06F69" w:rsidP="00F06F69">
            <w:pPr>
              <w:pStyle w:val="ab"/>
              <w:widowControl/>
              <w:numPr>
                <w:ilvl w:val="0"/>
                <w:numId w:val="24"/>
              </w:numPr>
              <w:spacing w:before="0" w:line="276" w:lineRule="auto"/>
              <w:ind w:left="104" w:hanging="104"/>
              <w:contextualSpacing/>
              <w:rPr>
                <w:bCs/>
                <w:sz w:val="18"/>
                <w:szCs w:val="18"/>
                <w:lang w:val="ru-RU"/>
              </w:rPr>
            </w:pPr>
            <w:r w:rsidRPr="00F06F69">
              <w:rPr>
                <w:sz w:val="18"/>
                <w:szCs w:val="18"/>
                <w:lang w:val="ru-RU"/>
              </w:rPr>
              <w:t>Соблюдение правил техники безопасности при выполнении слесарной обработки деталей</w:t>
            </w:r>
          </w:p>
          <w:p w:rsidR="00F06F69" w:rsidRPr="00F06F69" w:rsidRDefault="00F06F69" w:rsidP="00F06F69">
            <w:pPr>
              <w:pStyle w:val="ab"/>
              <w:widowControl/>
              <w:numPr>
                <w:ilvl w:val="0"/>
                <w:numId w:val="24"/>
              </w:numPr>
              <w:spacing w:before="0" w:line="276" w:lineRule="auto"/>
              <w:ind w:left="104" w:hanging="104"/>
              <w:contextualSpacing/>
              <w:rPr>
                <w:bCs/>
                <w:sz w:val="18"/>
                <w:szCs w:val="18"/>
                <w:lang w:val="ru-RU"/>
              </w:rPr>
            </w:pPr>
            <w:r w:rsidRPr="00F06F69">
              <w:rPr>
                <w:sz w:val="18"/>
                <w:szCs w:val="18"/>
                <w:lang w:val="ru-RU"/>
              </w:rPr>
              <w:t>Соблюдение ТБ и ПБ при выполнении работ</w:t>
            </w:r>
          </w:p>
          <w:p w:rsidR="00F06F69" w:rsidRPr="00F06F69" w:rsidRDefault="00F06F69" w:rsidP="00F06F69">
            <w:pPr>
              <w:pStyle w:val="ab"/>
              <w:widowControl/>
              <w:numPr>
                <w:ilvl w:val="0"/>
                <w:numId w:val="24"/>
              </w:numPr>
              <w:spacing w:before="0" w:line="276" w:lineRule="auto"/>
              <w:ind w:left="104" w:hanging="104"/>
              <w:contextualSpacing/>
              <w:rPr>
                <w:sz w:val="18"/>
                <w:szCs w:val="18"/>
                <w:lang w:val="ru-RU"/>
              </w:rPr>
            </w:pPr>
            <w:r w:rsidRPr="00F06F69">
              <w:rPr>
                <w:sz w:val="18"/>
                <w:szCs w:val="18"/>
                <w:lang w:val="ru-RU"/>
              </w:rPr>
              <w:t>Рациональное распределение времени на все этапы работ</w:t>
            </w:r>
          </w:p>
        </w:tc>
        <w:tc>
          <w:tcPr>
            <w:tcW w:w="865" w:type="dxa"/>
            <w:shd w:val="clear" w:color="auto" w:fill="auto"/>
          </w:tcPr>
          <w:p w:rsidR="00F06F69" w:rsidRPr="002F39C4" w:rsidRDefault="00F06F69" w:rsidP="002F39C4">
            <w:pPr>
              <w:spacing w:line="360" w:lineRule="auto"/>
              <w:rPr>
                <w:caps/>
                <w:sz w:val="16"/>
                <w:szCs w:val="16"/>
                <w:lang w:val="ru-RU"/>
              </w:rPr>
            </w:pPr>
          </w:p>
        </w:tc>
      </w:tr>
      <w:tr w:rsidR="00F06F69" w:rsidRPr="00971763" w:rsidTr="00F06F69">
        <w:tc>
          <w:tcPr>
            <w:tcW w:w="2836" w:type="dxa"/>
            <w:shd w:val="clear" w:color="auto" w:fill="auto"/>
          </w:tcPr>
          <w:p w:rsidR="00F06F69" w:rsidRPr="00F06F69" w:rsidRDefault="00F06F69" w:rsidP="00A9765B">
            <w:pPr>
              <w:spacing w:line="276" w:lineRule="auto"/>
              <w:jc w:val="both"/>
              <w:rPr>
                <w:sz w:val="18"/>
                <w:szCs w:val="18"/>
                <w:lang w:val="ru-RU"/>
              </w:rPr>
            </w:pPr>
            <w:r w:rsidRPr="00F06F69">
              <w:rPr>
                <w:sz w:val="18"/>
                <w:szCs w:val="18"/>
                <w:lang w:val="ru-RU"/>
              </w:rPr>
              <w:t>ПК 1.2. Навивать пружины из проволоки в холодном и горячем состоянии.</w:t>
            </w:r>
          </w:p>
        </w:tc>
        <w:tc>
          <w:tcPr>
            <w:tcW w:w="6789" w:type="dxa"/>
            <w:shd w:val="clear" w:color="auto" w:fill="auto"/>
          </w:tcPr>
          <w:p w:rsidR="00F06F69" w:rsidRPr="00F06F69" w:rsidRDefault="00F06F69" w:rsidP="00F06F69">
            <w:pPr>
              <w:pStyle w:val="ab"/>
              <w:widowControl/>
              <w:numPr>
                <w:ilvl w:val="0"/>
                <w:numId w:val="24"/>
              </w:numPr>
              <w:spacing w:before="0" w:line="276" w:lineRule="auto"/>
              <w:ind w:left="104" w:hanging="104"/>
              <w:contextualSpacing/>
              <w:rPr>
                <w:bCs/>
                <w:sz w:val="18"/>
                <w:szCs w:val="18"/>
                <w:lang w:val="ru-RU"/>
              </w:rPr>
            </w:pPr>
            <w:r w:rsidRPr="00F06F69">
              <w:rPr>
                <w:sz w:val="18"/>
                <w:szCs w:val="18"/>
                <w:lang w:val="ru-RU"/>
              </w:rPr>
              <w:t>Соблюдение ТБ и ПБ при выполнении работ</w:t>
            </w:r>
          </w:p>
          <w:p w:rsidR="00F06F69" w:rsidRPr="00F06F69" w:rsidRDefault="00F06F69" w:rsidP="00F06F69">
            <w:pPr>
              <w:pStyle w:val="ab"/>
              <w:widowControl/>
              <w:numPr>
                <w:ilvl w:val="0"/>
                <w:numId w:val="24"/>
              </w:numPr>
              <w:spacing w:before="0" w:line="276" w:lineRule="auto"/>
              <w:ind w:left="104" w:hanging="104"/>
              <w:contextualSpacing/>
              <w:rPr>
                <w:sz w:val="18"/>
                <w:szCs w:val="18"/>
                <w:lang w:val="ru-RU"/>
              </w:rPr>
            </w:pPr>
            <w:r w:rsidRPr="00F06F69">
              <w:rPr>
                <w:sz w:val="18"/>
                <w:szCs w:val="18"/>
                <w:lang w:val="ru-RU"/>
              </w:rPr>
              <w:t>Рациональное распределение времени на все этапы работ</w:t>
            </w:r>
          </w:p>
        </w:tc>
        <w:tc>
          <w:tcPr>
            <w:tcW w:w="865" w:type="dxa"/>
            <w:shd w:val="clear" w:color="auto" w:fill="auto"/>
          </w:tcPr>
          <w:p w:rsidR="00F06F69" w:rsidRPr="00AC1897" w:rsidRDefault="00F06F69" w:rsidP="002F39C4">
            <w:pPr>
              <w:spacing w:line="360" w:lineRule="auto"/>
              <w:rPr>
                <w:caps/>
                <w:sz w:val="16"/>
                <w:szCs w:val="16"/>
                <w:lang w:val="ru-RU"/>
              </w:rPr>
            </w:pPr>
          </w:p>
        </w:tc>
      </w:tr>
      <w:tr w:rsidR="00F06F69" w:rsidRPr="00971763" w:rsidTr="00F06F69">
        <w:tc>
          <w:tcPr>
            <w:tcW w:w="2836" w:type="dxa"/>
            <w:shd w:val="clear" w:color="auto" w:fill="auto"/>
          </w:tcPr>
          <w:p w:rsidR="00F06F69" w:rsidRPr="00F06F69" w:rsidRDefault="00F06F69" w:rsidP="00A9765B">
            <w:pPr>
              <w:spacing w:line="276" w:lineRule="auto"/>
              <w:jc w:val="both"/>
              <w:rPr>
                <w:bCs/>
                <w:i/>
                <w:sz w:val="18"/>
                <w:szCs w:val="18"/>
                <w:lang w:val="ru-RU"/>
              </w:rPr>
            </w:pPr>
            <w:r w:rsidRPr="00F06F69">
              <w:rPr>
                <w:bCs/>
                <w:sz w:val="18"/>
                <w:szCs w:val="18"/>
                <w:lang w:val="ru-RU"/>
              </w:rPr>
              <w:t xml:space="preserve">ПК 1.3. Производить </w:t>
            </w:r>
            <w:proofErr w:type="spellStart"/>
            <w:r w:rsidRPr="00F06F69">
              <w:rPr>
                <w:bCs/>
                <w:sz w:val="18"/>
                <w:szCs w:val="18"/>
                <w:lang w:val="ru-RU"/>
              </w:rPr>
              <w:t>слесарно</w:t>
            </w:r>
            <w:proofErr w:type="spellEnd"/>
            <w:r w:rsidRPr="00F06F69">
              <w:rPr>
                <w:bCs/>
                <w:sz w:val="18"/>
                <w:szCs w:val="18"/>
                <w:lang w:val="ru-RU"/>
              </w:rPr>
              <w:t xml:space="preserve"> – сборочные работы</w:t>
            </w:r>
          </w:p>
        </w:tc>
        <w:tc>
          <w:tcPr>
            <w:tcW w:w="6789" w:type="dxa"/>
            <w:shd w:val="clear" w:color="auto" w:fill="auto"/>
          </w:tcPr>
          <w:p w:rsidR="00F06F69" w:rsidRPr="00F06F69" w:rsidRDefault="00F06F69" w:rsidP="00F06F69">
            <w:pPr>
              <w:pStyle w:val="ab"/>
              <w:widowControl/>
              <w:numPr>
                <w:ilvl w:val="0"/>
                <w:numId w:val="24"/>
              </w:numPr>
              <w:spacing w:before="0" w:line="276" w:lineRule="auto"/>
              <w:ind w:left="104" w:hanging="104"/>
              <w:contextualSpacing/>
              <w:rPr>
                <w:bCs/>
                <w:sz w:val="18"/>
                <w:szCs w:val="18"/>
                <w:lang w:val="ru-RU"/>
              </w:rPr>
            </w:pPr>
            <w:r w:rsidRPr="00F06F69">
              <w:rPr>
                <w:sz w:val="18"/>
                <w:szCs w:val="18"/>
                <w:lang w:val="ru-RU"/>
              </w:rPr>
              <w:t>Грамотное использование рабочего (слесарного) инструмента, приспособлений и оборудования</w:t>
            </w:r>
          </w:p>
          <w:p w:rsidR="00F06F69" w:rsidRPr="00F06F69" w:rsidRDefault="00F06F69" w:rsidP="00F06F69">
            <w:pPr>
              <w:pStyle w:val="ab"/>
              <w:widowControl/>
              <w:numPr>
                <w:ilvl w:val="0"/>
                <w:numId w:val="24"/>
              </w:numPr>
              <w:spacing w:before="0" w:line="276" w:lineRule="auto"/>
              <w:ind w:left="104" w:hanging="104"/>
              <w:contextualSpacing/>
              <w:rPr>
                <w:bCs/>
                <w:sz w:val="18"/>
                <w:szCs w:val="18"/>
                <w:lang w:val="ru-RU"/>
              </w:rPr>
            </w:pPr>
            <w:r w:rsidRPr="00F06F69">
              <w:rPr>
                <w:sz w:val="18"/>
                <w:szCs w:val="18"/>
                <w:lang w:val="ru-RU"/>
              </w:rPr>
              <w:t>Соблюдение ТБ и ПБ при выполнении работ</w:t>
            </w:r>
          </w:p>
          <w:p w:rsidR="00F06F69" w:rsidRPr="00F06F69" w:rsidRDefault="00F06F69" w:rsidP="00F06F69">
            <w:pPr>
              <w:pStyle w:val="ab"/>
              <w:widowControl/>
              <w:numPr>
                <w:ilvl w:val="0"/>
                <w:numId w:val="24"/>
              </w:numPr>
              <w:spacing w:before="0" w:line="276" w:lineRule="auto"/>
              <w:ind w:left="104" w:hanging="104"/>
              <w:contextualSpacing/>
              <w:rPr>
                <w:sz w:val="18"/>
                <w:szCs w:val="18"/>
                <w:lang w:val="ru-RU"/>
              </w:rPr>
            </w:pPr>
            <w:r w:rsidRPr="00F06F69">
              <w:rPr>
                <w:sz w:val="18"/>
                <w:szCs w:val="18"/>
                <w:lang w:val="ru-RU"/>
              </w:rPr>
              <w:t>Рациональное распределение времени на все этапы работ</w:t>
            </w:r>
          </w:p>
        </w:tc>
        <w:tc>
          <w:tcPr>
            <w:tcW w:w="865" w:type="dxa"/>
            <w:shd w:val="clear" w:color="auto" w:fill="auto"/>
          </w:tcPr>
          <w:p w:rsidR="00F06F69" w:rsidRPr="002F39C4" w:rsidRDefault="00F06F69" w:rsidP="002F39C4">
            <w:pPr>
              <w:spacing w:line="360" w:lineRule="auto"/>
              <w:rPr>
                <w:caps/>
                <w:sz w:val="16"/>
                <w:szCs w:val="16"/>
                <w:lang w:val="ru-RU"/>
              </w:rPr>
            </w:pPr>
          </w:p>
        </w:tc>
      </w:tr>
      <w:tr w:rsidR="00F06F69" w:rsidRPr="00971763" w:rsidTr="00F06F69">
        <w:tc>
          <w:tcPr>
            <w:tcW w:w="2836" w:type="dxa"/>
            <w:shd w:val="clear" w:color="auto" w:fill="auto"/>
          </w:tcPr>
          <w:p w:rsidR="00F06F69" w:rsidRPr="00F06F69" w:rsidRDefault="00F06F69" w:rsidP="00A9765B">
            <w:pPr>
              <w:spacing w:line="276" w:lineRule="auto"/>
              <w:jc w:val="both"/>
              <w:rPr>
                <w:sz w:val="18"/>
                <w:szCs w:val="18"/>
                <w:lang w:val="ru-RU"/>
              </w:rPr>
            </w:pPr>
            <w:r w:rsidRPr="00F06F69">
              <w:rPr>
                <w:sz w:val="18"/>
                <w:szCs w:val="18"/>
                <w:lang w:val="ru-RU"/>
              </w:rPr>
              <w:t xml:space="preserve">ПК 1.4. </w:t>
            </w:r>
            <w:proofErr w:type="gramStart"/>
            <w:r w:rsidRPr="00F06F69">
              <w:rPr>
                <w:sz w:val="18"/>
                <w:szCs w:val="18"/>
                <w:lang w:val="ru-RU"/>
              </w:rPr>
              <w:t xml:space="preserve">Выполнять </w:t>
            </w:r>
            <w:proofErr w:type="spellStart"/>
            <w:r w:rsidRPr="00F06F69">
              <w:rPr>
                <w:sz w:val="18"/>
                <w:szCs w:val="18"/>
                <w:lang w:val="ru-RU"/>
              </w:rPr>
              <w:t>термооб</w:t>
            </w:r>
            <w:r>
              <w:rPr>
                <w:sz w:val="18"/>
                <w:szCs w:val="18"/>
                <w:lang w:val="ru-RU"/>
              </w:rPr>
              <w:t>-</w:t>
            </w:r>
            <w:r w:rsidRPr="00F06F69">
              <w:rPr>
                <w:sz w:val="18"/>
                <w:szCs w:val="18"/>
                <w:lang w:val="ru-RU"/>
              </w:rPr>
              <w:t>работку</w:t>
            </w:r>
            <w:proofErr w:type="spellEnd"/>
            <w:r w:rsidRPr="00F06F69">
              <w:rPr>
                <w:sz w:val="18"/>
                <w:szCs w:val="18"/>
                <w:lang w:val="ru-RU"/>
              </w:rPr>
              <w:t xml:space="preserve"> малоответственных </w:t>
            </w:r>
            <w:proofErr w:type="spellStart"/>
            <w:r w:rsidRPr="00F06F69">
              <w:rPr>
                <w:sz w:val="18"/>
                <w:szCs w:val="18"/>
                <w:lang w:val="ru-RU"/>
              </w:rPr>
              <w:t>дета</w:t>
            </w:r>
            <w:r>
              <w:rPr>
                <w:sz w:val="18"/>
                <w:szCs w:val="18"/>
                <w:lang w:val="ru-RU"/>
              </w:rPr>
              <w:t>-</w:t>
            </w:r>
            <w:r w:rsidRPr="00F06F69">
              <w:rPr>
                <w:sz w:val="18"/>
                <w:szCs w:val="18"/>
                <w:lang w:val="ru-RU"/>
              </w:rPr>
              <w:t>лей</w:t>
            </w:r>
            <w:proofErr w:type="spellEnd"/>
            <w:r w:rsidRPr="00F06F69">
              <w:rPr>
                <w:sz w:val="18"/>
                <w:szCs w:val="18"/>
                <w:lang w:val="ru-RU"/>
              </w:rPr>
              <w:t xml:space="preserve"> с последующей их доводкой</w:t>
            </w:r>
            <w:proofErr w:type="gramEnd"/>
          </w:p>
        </w:tc>
        <w:tc>
          <w:tcPr>
            <w:tcW w:w="6789" w:type="dxa"/>
            <w:shd w:val="clear" w:color="auto" w:fill="auto"/>
          </w:tcPr>
          <w:p w:rsidR="00F06F69" w:rsidRPr="00F06F69" w:rsidRDefault="00F06F69" w:rsidP="00F06F69">
            <w:pPr>
              <w:pStyle w:val="ab"/>
              <w:widowControl/>
              <w:numPr>
                <w:ilvl w:val="0"/>
                <w:numId w:val="24"/>
              </w:numPr>
              <w:spacing w:before="0" w:line="276" w:lineRule="auto"/>
              <w:ind w:left="104" w:hanging="104"/>
              <w:contextualSpacing/>
              <w:rPr>
                <w:sz w:val="18"/>
                <w:szCs w:val="18"/>
                <w:lang w:val="ru-RU"/>
              </w:rPr>
            </w:pPr>
            <w:r w:rsidRPr="00F06F69">
              <w:rPr>
                <w:sz w:val="18"/>
                <w:szCs w:val="18"/>
                <w:lang w:val="ru-RU"/>
              </w:rPr>
              <w:t>Владение технологией выполнения всех видов термообработки простых деталей.</w:t>
            </w:r>
          </w:p>
          <w:p w:rsidR="00F06F69" w:rsidRPr="00F06F69" w:rsidRDefault="00F06F69" w:rsidP="00F06F69">
            <w:pPr>
              <w:pStyle w:val="ab"/>
              <w:widowControl/>
              <w:numPr>
                <w:ilvl w:val="0"/>
                <w:numId w:val="24"/>
              </w:numPr>
              <w:spacing w:before="0" w:line="276" w:lineRule="auto"/>
              <w:ind w:left="104" w:hanging="104"/>
              <w:contextualSpacing/>
              <w:rPr>
                <w:bCs/>
                <w:sz w:val="18"/>
                <w:szCs w:val="18"/>
                <w:lang w:val="ru-RU"/>
              </w:rPr>
            </w:pPr>
            <w:r w:rsidRPr="00F06F69">
              <w:rPr>
                <w:sz w:val="18"/>
                <w:szCs w:val="18"/>
                <w:lang w:val="ru-RU"/>
              </w:rPr>
              <w:t>Соблюдение ТБ и ПБ при выполнении работ</w:t>
            </w:r>
          </w:p>
          <w:p w:rsidR="00F06F69" w:rsidRPr="00F06F69" w:rsidRDefault="00F06F69" w:rsidP="00F06F69">
            <w:pPr>
              <w:pStyle w:val="ab"/>
              <w:widowControl/>
              <w:numPr>
                <w:ilvl w:val="0"/>
                <w:numId w:val="24"/>
              </w:numPr>
              <w:spacing w:before="0" w:line="276" w:lineRule="auto"/>
              <w:ind w:left="104" w:hanging="104"/>
              <w:contextualSpacing/>
              <w:rPr>
                <w:sz w:val="18"/>
                <w:szCs w:val="18"/>
                <w:lang w:val="ru-RU"/>
              </w:rPr>
            </w:pPr>
            <w:r w:rsidRPr="00F06F69">
              <w:rPr>
                <w:sz w:val="18"/>
                <w:szCs w:val="18"/>
                <w:lang w:val="ru-RU"/>
              </w:rPr>
              <w:t>Рациональное распределение времени на все этапы работ</w:t>
            </w:r>
          </w:p>
        </w:tc>
        <w:tc>
          <w:tcPr>
            <w:tcW w:w="865" w:type="dxa"/>
            <w:shd w:val="clear" w:color="auto" w:fill="auto"/>
          </w:tcPr>
          <w:p w:rsidR="00F06F69" w:rsidRPr="00AC1897" w:rsidRDefault="00F06F69" w:rsidP="002F39C4">
            <w:pPr>
              <w:spacing w:line="360" w:lineRule="auto"/>
              <w:rPr>
                <w:caps/>
                <w:sz w:val="16"/>
                <w:szCs w:val="16"/>
                <w:lang w:val="ru-RU"/>
              </w:rPr>
            </w:pPr>
          </w:p>
        </w:tc>
      </w:tr>
      <w:tr w:rsidR="00F06F69" w:rsidRPr="00971763" w:rsidTr="00F06F69">
        <w:tc>
          <w:tcPr>
            <w:tcW w:w="2836" w:type="dxa"/>
            <w:shd w:val="clear" w:color="auto" w:fill="auto"/>
          </w:tcPr>
          <w:p w:rsidR="00F06F69" w:rsidRPr="00F06F69" w:rsidRDefault="00F06F69" w:rsidP="00A9765B">
            <w:pPr>
              <w:tabs>
                <w:tab w:val="left" w:pos="1932"/>
              </w:tabs>
              <w:jc w:val="both"/>
              <w:rPr>
                <w:sz w:val="18"/>
                <w:szCs w:val="18"/>
                <w:lang w:val="ru-RU"/>
              </w:rPr>
            </w:pPr>
            <w:r w:rsidRPr="00F06F69">
              <w:rPr>
                <w:sz w:val="18"/>
                <w:szCs w:val="18"/>
                <w:lang w:val="ru-RU"/>
              </w:rPr>
              <w:t>ПК 2.1</w:t>
            </w:r>
            <w:proofErr w:type="gramStart"/>
            <w:r w:rsidRPr="00F06F69">
              <w:rPr>
                <w:sz w:val="18"/>
                <w:szCs w:val="18"/>
                <w:lang w:val="ru-RU"/>
              </w:rPr>
              <w:t xml:space="preserve"> В</w:t>
            </w:r>
            <w:proofErr w:type="gramEnd"/>
            <w:r w:rsidRPr="00F06F69">
              <w:rPr>
                <w:sz w:val="18"/>
                <w:szCs w:val="18"/>
                <w:lang w:val="ru-RU"/>
              </w:rPr>
              <w:t>ыполнять  пайку различными припоям</w:t>
            </w:r>
          </w:p>
        </w:tc>
        <w:tc>
          <w:tcPr>
            <w:tcW w:w="6789" w:type="dxa"/>
            <w:shd w:val="clear" w:color="auto" w:fill="auto"/>
          </w:tcPr>
          <w:p w:rsidR="00F06F69" w:rsidRPr="00B22250" w:rsidRDefault="00F06F69" w:rsidP="00F06F69">
            <w:pPr>
              <w:pStyle w:val="20"/>
              <w:widowControl w:val="0"/>
              <w:numPr>
                <w:ilvl w:val="0"/>
                <w:numId w:val="24"/>
              </w:numPr>
              <w:ind w:left="104" w:hanging="104"/>
              <w:contextualSpacing w:val="0"/>
              <w:rPr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Обоснованность выбора материалов и приёмов пайки;</w:t>
            </w:r>
          </w:p>
          <w:p w:rsidR="00F06F69" w:rsidRPr="00F06F69" w:rsidRDefault="00F06F69" w:rsidP="00F06F69">
            <w:pPr>
              <w:pStyle w:val="ab"/>
              <w:widowControl/>
              <w:numPr>
                <w:ilvl w:val="0"/>
                <w:numId w:val="24"/>
              </w:numPr>
              <w:spacing w:before="0"/>
              <w:ind w:left="104" w:hanging="104"/>
              <w:contextualSpacing/>
              <w:rPr>
                <w:bCs/>
                <w:sz w:val="18"/>
                <w:szCs w:val="18"/>
                <w:lang w:val="ru-RU"/>
              </w:rPr>
            </w:pPr>
            <w:r w:rsidRPr="00F06F69">
              <w:rPr>
                <w:sz w:val="18"/>
                <w:szCs w:val="18"/>
                <w:lang w:val="ru-RU"/>
              </w:rPr>
              <w:t>Соблюдение ТБ и ПБ при выполнении работ</w:t>
            </w:r>
          </w:p>
          <w:p w:rsidR="00F06F69" w:rsidRPr="00F06F69" w:rsidRDefault="00F06F69" w:rsidP="00F06F69">
            <w:pPr>
              <w:pStyle w:val="ab"/>
              <w:widowControl/>
              <w:numPr>
                <w:ilvl w:val="0"/>
                <w:numId w:val="24"/>
              </w:numPr>
              <w:spacing w:before="0"/>
              <w:ind w:left="104" w:hanging="104"/>
              <w:contextualSpacing/>
              <w:rPr>
                <w:sz w:val="18"/>
                <w:szCs w:val="18"/>
                <w:lang w:val="ru-RU"/>
              </w:rPr>
            </w:pPr>
            <w:r w:rsidRPr="00F06F69">
              <w:rPr>
                <w:sz w:val="18"/>
                <w:szCs w:val="18"/>
                <w:lang w:val="ru-RU"/>
              </w:rPr>
              <w:t>Рациональное распределение времени на все этапы работ</w:t>
            </w:r>
          </w:p>
        </w:tc>
        <w:tc>
          <w:tcPr>
            <w:tcW w:w="865" w:type="dxa"/>
            <w:shd w:val="clear" w:color="auto" w:fill="auto"/>
          </w:tcPr>
          <w:p w:rsidR="00F06F69" w:rsidRPr="002F39C4" w:rsidRDefault="00F06F69" w:rsidP="002F39C4">
            <w:pPr>
              <w:spacing w:line="360" w:lineRule="auto"/>
              <w:rPr>
                <w:caps/>
                <w:sz w:val="16"/>
                <w:szCs w:val="16"/>
                <w:lang w:val="ru-RU"/>
              </w:rPr>
            </w:pPr>
          </w:p>
        </w:tc>
      </w:tr>
      <w:tr w:rsidR="00F06F69" w:rsidRPr="00971763" w:rsidTr="00F06F69">
        <w:tc>
          <w:tcPr>
            <w:tcW w:w="2836" w:type="dxa"/>
            <w:shd w:val="clear" w:color="auto" w:fill="auto"/>
          </w:tcPr>
          <w:p w:rsidR="00F06F69" w:rsidRPr="00F06F69" w:rsidRDefault="00F06F69" w:rsidP="00A9765B">
            <w:pPr>
              <w:tabs>
                <w:tab w:val="left" w:pos="1932"/>
              </w:tabs>
              <w:jc w:val="both"/>
              <w:rPr>
                <w:sz w:val="18"/>
                <w:szCs w:val="18"/>
                <w:lang w:val="ru-RU"/>
              </w:rPr>
            </w:pPr>
            <w:r w:rsidRPr="00F06F69">
              <w:rPr>
                <w:sz w:val="18"/>
                <w:szCs w:val="18"/>
                <w:lang w:val="ru-RU"/>
              </w:rPr>
              <w:t>ПК 2.2</w:t>
            </w:r>
            <w:proofErr w:type="gramStart"/>
            <w:r w:rsidRPr="00F06F69">
              <w:rPr>
                <w:sz w:val="18"/>
                <w:szCs w:val="18"/>
                <w:lang w:val="ru-RU"/>
              </w:rPr>
              <w:t xml:space="preserve"> С</w:t>
            </w:r>
            <w:proofErr w:type="gramEnd"/>
            <w:r w:rsidRPr="00F06F69">
              <w:rPr>
                <w:sz w:val="18"/>
                <w:szCs w:val="18"/>
                <w:lang w:val="ru-RU"/>
              </w:rPr>
              <w:t>оставлять  схемы соединений  средней сложности  и  осуществлять их монтаж</w:t>
            </w:r>
          </w:p>
        </w:tc>
        <w:tc>
          <w:tcPr>
            <w:tcW w:w="6789" w:type="dxa"/>
            <w:shd w:val="clear" w:color="auto" w:fill="auto"/>
          </w:tcPr>
          <w:p w:rsidR="00F06F69" w:rsidRPr="00F06F69" w:rsidRDefault="00F06F69" w:rsidP="00F06F69">
            <w:pPr>
              <w:pStyle w:val="ab"/>
              <w:widowControl/>
              <w:numPr>
                <w:ilvl w:val="0"/>
                <w:numId w:val="24"/>
              </w:numPr>
              <w:spacing w:before="0"/>
              <w:ind w:left="104" w:hanging="104"/>
              <w:contextualSpacing/>
              <w:rPr>
                <w:bCs/>
                <w:sz w:val="18"/>
                <w:szCs w:val="18"/>
                <w:lang w:val="ru-RU"/>
              </w:rPr>
            </w:pPr>
            <w:r w:rsidRPr="00F06F69">
              <w:rPr>
                <w:sz w:val="18"/>
                <w:szCs w:val="18"/>
                <w:lang w:val="ru-RU"/>
              </w:rPr>
              <w:t>Соблюдение ТБ и ПБ при выполнении работ</w:t>
            </w:r>
          </w:p>
          <w:p w:rsidR="00F06F69" w:rsidRPr="00F06F69" w:rsidRDefault="00F06F69" w:rsidP="00F06F69">
            <w:pPr>
              <w:pStyle w:val="ab"/>
              <w:widowControl/>
              <w:numPr>
                <w:ilvl w:val="0"/>
                <w:numId w:val="24"/>
              </w:numPr>
              <w:spacing w:before="0"/>
              <w:ind w:left="104" w:hanging="104"/>
              <w:contextualSpacing/>
              <w:rPr>
                <w:sz w:val="18"/>
                <w:szCs w:val="18"/>
                <w:lang w:val="ru-RU"/>
              </w:rPr>
            </w:pPr>
            <w:r w:rsidRPr="00F06F69">
              <w:rPr>
                <w:sz w:val="18"/>
                <w:szCs w:val="18"/>
                <w:lang w:val="ru-RU"/>
              </w:rPr>
              <w:t>Рациональное распределение времени на все этапы работ</w:t>
            </w:r>
          </w:p>
        </w:tc>
        <w:tc>
          <w:tcPr>
            <w:tcW w:w="865" w:type="dxa"/>
            <w:shd w:val="clear" w:color="auto" w:fill="auto"/>
          </w:tcPr>
          <w:p w:rsidR="00F06F69" w:rsidRPr="002F39C4" w:rsidRDefault="00F06F69" w:rsidP="002F39C4">
            <w:pPr>
              <w:spacing w:line="360" w:lineRule="auto"/>
              <w:rPr>
                <w:caps/>
                <w:sz w:val="16"/>
                <w:szCs w:val="16"/>
                <w:lang w:val="ru-RU"/>
              </w:rPr>
            </w:pPr>
          </w:p>
        </w:tc>
      </w:tr>
      <w:tr w:rsidR="00F06F69" w:rsidRPr="00971763" w:rsidTr="00F06F69">
        <w:tc>
          <w:tcPr>
            <w:tcW w:w="2836" w:type="dxa"/>
            <w:shd w:val="clear" w:color="auto" w:fill="auto"/>
          </w:tcPr>
          <w:p w:rsidR="00F06F69" w:rsidRPr="00F06F69" w:rsidRDefault="00F06F69" w:rsidP="00A9765B">
            <w:pPr>
              <w:tabs>
                <w:tab w:val="left" w:pos="1932"/>
              </w:tabs>
              <w:jc w:val="both"/>
              <w:rPr>
                <w:sz w:val="18"/>
                <w:szCs w:val="18"/>
                <w:lang w:val="ru-RU"/>
              </w:rPr>
            </w:pPr>
            <w:r w:rsidRPr="00F06F69">
              <w:rPr>
                <w:sz w:val="18"/>
                <w:szCs w:val="18"/>
                <w:lang w:val="ru-RU"/>
              </w:rPr>
              <w:t>ПК 2.3</w:t>
            </w:r>
            <w:proofErr w:type="gramStart"/>
            <w:r w:rsidRPr="00F06F69">
              <w:rPr>
                <w:sz w:val="18"/>
                <w:szCs w:val="18"/>
                <w:lang w:val="ru-RU"/>
              </w:rPr>
              <w:t xml:space="preserve">  В</w:t>
            </w:r>
            <w:proofErr w:type="gramEnd"/>
            <w:r w:rsidRPr="00F06F69">
              <w:rPr>
                <w:sz w:val="18"/>
                <w:szCs w:val="18"/>
                <w:lang w:val="ru-RU"/>
              </w:rPr>
              <w:t xml:space="preserve">ыполнять  монтаж </w:t>
            </w:r>
          </w:p>
          <w:p w:rsidR="00F06F69" w:rsidRPr="00F06F69" w:rsidRDefault="00F06F69" w:rsidP="00A9765B">
            <w:pPr>
              <w:tabs>
                <w:tab w:val="left" w:pos="1932"/>
              </w:tabs>
              <w:jc w:val="both"/>
              <w:rPr>
                <w:sz w:val="18"/>
                <w:szCs w:val="18"/>
                <w:lang w:val="ru-RU"/>
              </w:rPr>
            </w:pPr>
            <w:r w:rsidRPr="00F06F69">
              <w:rPr>
                <w:sz w:val="18"/>
                <w:szCs w:val="18"/>
                <w:lang w:val="ru-RU"/>
              </w:rPr>
              <w:t>контрольно-измерительных приборов  средней сложности  и  средств автоматики.</w:t>
            </w:r>
          </w:p>
        </w:tc>
        <w:tc>
          <w:tcPr>
            <w:tcW w:w="6789" w:type="dxa"/>
            <w:shd w:val="clear" w:color="auto" w:fill="auto"/>
          </w:tcPr>
          <w:p w:rsidR="00F06F69" w:rsidRPr="00F06F69" w:rsidRDefault="00F06F69" w:rsidP="00F06F69">
            <w:pPr>
              <w:pStyle w:val="ab"/>
              <w:widowControl/>
              <w:numPr>
                <w:ilvl w:val="0"/>
                <w:numId w:val="24"/>
              </w:numPr>
              <w:spacing w:before="0"/>
              <w:ind w:left="104" w:hanging="104"/>
              <w:contextualSpacing/>
              <w:rPr>
                <w:bCs/>
                <w:sz w:val="18"/>
                <w:szCs w:val="18"/>
                <w:lang w:val="ru-RU"/>
              </w:rPr>
            </w:pPr>
            <w:r w:rsidRPr="00F06F69">
              <w:rPr>
                <w:sz w:val="18"/>
                <w:szCs w:val="18"/>
                <w:lang w:val="ru-RU"/>
              </w:rPr>
              <w:t>Соблюдение ТБ и ПБ при выполнении работ</w:t>
            </w:r>
          </w:p>
          <w:p w:rsidR="00F06F69" w:rsidRPr="00F06F69" w:rsidRDefault="00F06F69" w:rsidP="00F06F69">
            <w:pPr>
              <w:pStyle w:val="ab"/>
              <w:widowControl/>
              <w:numPr>
                <w:ilvl w:val="0"/>
                <w:numId w:val="24"/>
              </w:numPr>
              <w:spacing w:before="0"/>
              <w:ind w:left="104" w:hanging="104"/>
              <w:contextualSpacing/>
              <w:rPr>
                <w:sz w:val="18"/>
                <w:szCs w:val="18"/>
                <w:lang w:val="ru-RU"/>
              </w:rPr>
            </w:pPr>
            <w:r w:rsidRPr="00F06F69">
              <w:rPr>
                <w:sz w:val="18"/>
                <w:szCs w:val="18"/>
                <w:lang w:val="ru-RU"/>
              </w:rPr>
              <w:t>Рациональное распределение времени на все этапы работ</w:t>
            </w:r>
          </w:p>
        </w:tc>
        <w:tc>
          <w:tcPr>
            <w:tcW w:w="865" w:type="dxa"/>
            <w:shd w:val="clear" w:color="auto" w:fill="auto"/>
          </w:tcPr>
          <w:p w:rsidR="00F06F69" w:rsidRPr="002F39C4" w:rsidRDefault="00F06F69" w:rsidP="002F39C4">
            <w:pPr>
              <w:spacing w:line="360" w:lineRule="auto"/>
              <w:rPr>
                <w:caps/>
                <w:sz w:val="16"/>
                <w:szCs w:val="16"/>
                <w:lang w:val="ru-RU"/>
              </w:rPr>
            </w:pPr>
          </w:p>
        </w:tc>
      </w:tr>
      <w:tr w:rsidR="00F06F69" w:rsidRPr="00971763" w:rsidTr="00F06F69">
        <w:tc>
          <w:tcPr>
            <w:tcW w:w="2836" w:type="dxa"/>
            <w:shd w:val="clear" w:color="auto" w:fill="auto"/>
          </w:tcPr>
          <w:p w:rsidR="00F06F69" w:rsidRPr="00F06F69" w:rsidRDefault="00F06F69" w:rsidP="00A9765B">
            <w:pPr>
              <w:spacing w:line="276" w:lineRule="auto"/>
              <w:ind w:left="34" w:hanging="34"/>
              <w:jc w:val="both"/>
              <w:rPr>
                <w:sz w:val="18"/>
                <w:szCs w:val="18"/>
                <w:lang w:val="ru-RU"/>
              </w:rPr>
            </w:pPr>
            <w:r w:rsidRPr="00F06F69">
              <w:rPr>
                <w:sz w:val="18"/>
                <w:szCs w:val="18"/>
                <w:lang w:val="ru-RU"/>
              </w:rPr>
              <w:t>ПК 3.1. Выполнять ремонт, сборку, регулировку, юстировку контрольно – измерительных приборов средней сложности и средств автоматики</w:t>
            </w:r>
          </w:p>
        </w:tc>
        <w:tc>
          <w:tcPr>
            <w:tcW w:w="6789" w:type="dxa"/>
            <w:shd w:val="clear" w:color="auto" w:fill="auto"/>
          </w:tcPr>
          <w:p w:rsidR="00F06F69" w:rsidRPr="00F06F69" w:rsidRDefault="00F06F69" w:rsidP="00F06F69">
            <w:pPr>
              <w:pStyle w:val="ab"/>
              <w:widowControl/>
              <w:numPr>
                <w:ilvl w:val="0"/>
                <w:numId w:val="24"/>
              </w:numPr>
              <w:spacing w:before="0" w:line="276" w:lineRule="auto"/>
              <w:ind w:left="104" w:hanging="104"/>
              <w:contextualSpacing/>
              <w:jc w:val="both"/>
              <w:rPr>
                <w:bCs/>
                <w:sz w:val="18"/>
                <w:szCs w:val="18"/>
                <w:lang w:val="ru-RU"/>
              </w:rPr>
            </w:pPr>
            <w:r w:rsidRPr="00F06F69">
              <w:rPr>
                <w:bCs/>
                <w:sz w:val="18"/>
                <w:szCs w:val="18"/>
                <w:lang w:val="ru-RU"/>
              </w:rPr>
              <w:t>Правильность использования инструмента и приспособлений по назначению</w:t>
            </w:r>
          </w:p>
          <w:p w:rsidR="00F06F69" w:rsidRPr="00F06F69" w:rsidRDefault="00F06F69" w:rsidP="00F06F69">
            <w:pPr>
              <w:pStyle w:val="ab"/>
              <w:widowControl/>
              <w:numPr>
                <w:ilvl w:val="0"/>
                <w:numId w:val="24"/>
              </w:numPr>
              <w:spacing w:before="0" w:line="276" w:lineRule="auto"/>
              <w:ind w:left="104" w:hanging="104"/>
              <w:contextualSpacing/>
              <w:jc w:val="both"/>
              <w:rPr>
                <w:bCs/>
                <w:sz w:val="18"/>
                <w:szCs w:val="18"/>
                <w:lang w:val="ru-RU"/>
              </w:rPr>
            </w:pPr>
            <w:r w:rsidRPr="00F06F69">
              <w:rPr>
                <w:bCs/>
                <w:sz w:val="18"/>
                <w:szCs w:val="18"/>
                <w:lang w:val="ru-RU"/>
              </w:rPr>
              <w:t xml:space="preserve"> Своевременное обнаружение и устранение дефектов при выполнении настройки и регулировании.</w:t>
            </w:r>
          </w:p>
          <w:p w:rsidR="00F06F69" w:rsidRPr="00F06F69" w:rsidRDefault="00F06F69" w:rsidP="00F06F69">
            <w:pPr>
              <w:pStyle w:val="ab"/>
              <w:widowControl/>
              <w:numPr>
                <w:ilvl w:val="0"/>
                <w:numId w:val="24"/>
              </w:numPr>
              <w:spacing w:before="0" w:line="276" w:lineRule="auto"/>
              <w:ind w:left="104" w:hanging="104"/>
              <w:contextualSpacing/>
              <w:jc w:val="both"/>
              <w:rPr>
                <w:bCs/>
                <w:sz w:val="18"/>
                <w:szCs w:val="18"/>
                <w:lang w:val="ru-RU"/>
              </w:rPr>
            </w:pPr>
            <w:r w:rsidRPr="00F06F69">
              <w:rPr>
                <w:sz w:val="18"/>
                <w:szCs w:val="18"/>
                <w:lang w:val="ru-RU"/>
              </w:rPr>
              <w:t>Рациональное распределение времени на все этапы работ</w:t>
            </w:r>
          </w:p>
        </w:tc>
        <w:tc>
          <w:tcPr>
            <w:tcW w:w="865" w:type="dxa"/>
            <w:shd w:val="clear" w:color="auto" w:fill="auto"/>
          </w:tcPr>
          <w:p w:rsidR="00F06F69" w:rsidRPr="002F39C4" w:rsidRDefault="00F06F69" w:rsidP="002F39C4">
            <w:pPr>
              <w:spacing w:line="360" w:lineRule="auto"/>
              <w:rPr>
                <w:caps/>
                <w:sz w:val="16"/>
                <w:szCs w:val="16"/>
                <w:lang w:val="ru-RU"/>
              </w:rPr>
            </w:pPr>
          </w:p>
        </w:tc>
      </w:tr>
      <w:tr w:rsidR="00F06F69" w:rsidRPr="00971763" w:rsidTr="00F06F69">
        <w:tc>
          <w:tcPr>
            <w:tcW w:w="2836" w:type="dxa"/>
            <w:shd w:val="clear" w:color="auto" w:fill="auto"/>
          </w:tcPr>
          <w:p w:rsidR="00F06F69" w:rsidRPr="00F06F69" w:rsidRDefault="00F06F69" w:rsidP="00A9765B">
            <w:pPr>
              <w:spacing w:line="276" w:lineRule="auto"/>
              <w:ind w:left="34" w:hanging="34"/>
              <w:jc w:val="both"/>
              <w:rPr>
                <w:sz w:val="18"/>
                <w:szCs w:val="18"/>
                <w:lang w:val="ru-RU"/>
              </w:rPr>
            </w:pPr>
            <w:r w:rsidRPr="00F06F69">
              <w:rPr>
                <w:sz w:val="18"/>
                <w:szCs w:val="18"/>
                <w:lang w:val="ru-RU"/>
              </w:rPr>
              <w:t xml:space="preserve">ПК 3.2. Определить причины и устранять неисправности приборов средней сложности </w:t>
            </w:r>
          </w:p>
        </w:tc>
        <w:tc>
          <w:tcPr>
            <w:tcW w:w="6789" w:type="dxa"/>
            <w:shd w:val="clear" w:color="auto" w:fill="auto"/>
          </w:tcPr>
          <w:p w:rsidR="00F06F69" w:rsidRPr="00F06F69" w:rsidRDefault="00F06F69" w:rsidP="00F06F69">
            <w:pPr>
              <w:pStyle w:val="ab"/>
              <w:widowControl/>
              <w:numPr>
                <w:ilvl w:val="0"/>
                <w:numId w:val="24"/>
              </w:numPr>
              <w:spacing w:before="0" w:line="276" w:lineRule="auto"/>
              <w:ind w:left="104" w:hanging="104"/>
              <w:contextualSpacing/>
              <w:rPr>
                <w:sz w:val="18"/>
                <w:szCs w:val="18"/>
                <w:lang w:val="ru-RU"/>
              </w:rPr>
            </w:pPr>
            <w:r w:rsidRPr="00F06F69">
              <w:rPr>
                <w:sz w:val="18"/>
                <w:szCs w:val="18"/>
                <w:lang w:val="ru-RU"/>
              </w:rPr>
              <w:t xml:space="preserve">Определение видов износа и типа разрушения </w:t>
            </w:r>
            <w:r>
              <w:rPr>
                <w:sz w:val="18"/>
                <w:szCs w:val="18"/>
                <w:lang w:val="ru-RU"/>
              </w:rPr>
              <w:t>различных типовых деталей КИПи</w:t>
            </w:r>
            <w:r w:rsidRPr="00F06F69">
              <w:rPr>
                <w:sz w:val="18"/>
                <w:szCs w:val="18"/>
                <w:lang w:val="ru-RU"/>
              </w:rPr>
              <w:t>А</w:t>
            </w:r>
          </w:p>
          <w:p w:rsidR="00F06F69" w:rsidRPr="00F06F69" w:rsidRDefault="00F06F69" w:rsidP="00F06F69">
            <w:pPr>
              <w:pStyle w:val="ab"/>
              <w:widowControl/>
              <w:numPr>
                <w:ilvl w:val="0"/>
                <w:numId w:val="24"/>
              </w:numPr>
              <w:spacing w:before="0" w:line="276" w:lineRule="auto"/>
              <w:ind w:left="104" w:hanging="104"/>
              <w:contextualSpacing/>
              <w:rPr>
                <w:bCs/>
                <w:sz w:val="18"/>
                <w:szCs w:val="18"/>
                <w:lang w:val="ru-RU"/>
              </w:rPr>
            </w:pPr>
            <w:r w:rsidRPr="00F06F69">
              <w:rPr>
                <w:sz w:val="18"/>
                <w:szCs w:val="18"/>
                <w:lang w:val="ru-RU"/>
              </w:rPr>
              <w:t>Соблюдение ТБ и ПБ при выполнении работ</w:t>
            </w:r>
          </w:p>
          <w:p w:rsidR="00F06F69" w:rsidRPr="00F06F69" w:rsidRDefault="00F06F69" w:rsidP="00F06F69">
            <w:pPr>
              <w:pStyle w:val="ab"/>
              <w:widowControl/>
              <w:numPr>
                <w:ilvl w:val="0"/>
                <w:numId w:val="24"/>
              </w:numPr>
              <w:spacing w:before="0" w:line="276" w:lineRule="auto"/>
              <w:ind w:left="104" w:hanging="104"/>
              <w:contextualSpacing/>
              <w:rPr>
                <w:sz w:val="18"/>
                <w:szCs w:val="18"/>
                <w:lang w:val="ru-RU"/>
              </w:rPr>
            </w:pPr>
            <w:r w:rsidRPr="00F06F69">
              <w:rPr>
                <w:sz w:val="18"/>
                <w:szCs w:val="18"/>
                <w:lang w:val="ru-RU"/>
              </w:rPr>
              <w:t>Рациональное распределение времени на все этапы работ</w:t>
            </w:r>
          </w:p>
        </w:tc>
        <w:tc>
          <w:tcPr>
            <w:tcW w:w="865" w:type="dxa"/>
            <w:shd w:val="clear" w:color="auto" w:fill="auto"/>
          </w:tcPr>
          <w:p w:rsidR="00F06F69" w:rsidRPr="00AC1897" w:rsidRDefault="00F06F69" w:rsidP="002F39C4">
            <w:pPr>
              <w:spacing w:line="360" w:lineRule="auto"/>
              <w:rPr>
                <w:caps/>
                <w:sz w:val="16"/>
                <w:szCs w:val="16"/>
                <w:lang w:val="ru-RU"/>
              </w:rPr>
            </w:pPr>
          </w:p>
        </w:tc>
      </w:tr>
      <w:tr w:rsidR="00F06F69" w:rsidRPr="00971763" w:rsidTr="00F06F69">
        <w:tc>
          <w:tcPr>
            <w:tcW w:w="2836" w:type="dxa"/>
            <w:shd w:val="clear" w:color="auto" w:fill="auto"/>
          </w:tcPr>
          <w:p w:rsidR="00F06F69" w:rsidRPr="00F06F69" w:rsidRDefault="00F06F69" w:rsidP="00A9765B">
            <w:pPr>
              <w:spacing w:line="276" w:lineRule="auto"/>
              <w:ind w:left="34" w:hanging="34"/>
              <w:jc w:val="both"/>
              <w:rPr>
                <w:sz w:val="18"/>
                <w:szCs w:val="18"/>
                <w:lang w:val="ru-RU"/>
              </w:rPr>
            </w:pPr>
            <w:r w:rsidRPr="00F06F69">
              <w:rPr>
                <w:sz w:val="18"/>
                <w:szCs w:val="18"/>
                <w:lang w:val="ru-RU"/>
              </w:rPr>
              <w:t>ПК 3.3. Проводить испытания отремонтированных контрольно – измерительных приборов и систем автоматики.</w:t>
            </w:r>
          </w:p>
        </w:tc>
        <w:tc>
          <w:tcPr>
            <w:tcW w:w="6789" w:type="dxa"/>
            <w:shd w:val="clear" w:color="auto" w:fill="auto"/>
          </w:tcPr>
          <w:p w:rsidR="00F06F69" w:rsidRPr="00F06F69" w:rsidRDefault="00F06F69" w:rsidP="00F06F69">
            <w:pPr>
              <w:pStyle w:val="ab"/>
              <w:widowControl/>
              <w:numPr>
                <w:ilvl w:val="0"/>
                <w:numId w:val="24"/>
              </w:numPr>
              <w:spacing w:before="0" w:line="276" w:lineRule="auto"/>
              <w:ind w:left="104" w:hanging="104"/>
              <w:contextualSpacing/>
              <w:rPr>
                <w:sz w:val="18"/>
                <w:szCs w:val="18"/>
                <w:u w:val="single"/>
                <w:lang w:val="ru-RU"/>
              </w:rPr>
            </w:pPr>
            <w:r w:rsidRPr="00F06F69">
              <w:rPr>
                <w:sz w:val="18"/>
                <w:szCs w:val="18"/>
                <w:lang w:val="ru-RU"/>
              </w:rPr>
              <w:t xml:space="preserve">Соответствие технологии </w:t>
            </w:r>
            <w:proofErr w:type="spellStart"/>
            <w:r w:rsidRPr="00F06F69">
              <w:rPr>
                <w:sz w:val="18"/>
                <w:szCs w:val="18"/>
                <w:lang w:val="ru-RU"/>
              </w:rPr>
              <w:t>испытанияотремонтированныхконтрольно</w:t>
            </w:r>
            <w:proofErr w:type="spellEnd"/>
            <w:r w:rsidRPr="00F06F69">
              <w:rPr>
                <w:sz w:val="18"/>
                <w:szCs w:val="18"/>
                <w:lang w:val="ru-RU"/>
              </w:rPr>
              <w:t xml:space="preserve"> – измерительных приборов и систем автоматики с ПУЭ</w:t>
            </w:r>
          </w:p>
          <w:p w:rsidR="00F06F69" w:rsidRPr="00F06F69" w:rsidRDefault="00F06F69" w:rsidP="00F06F69">
            <w:pPr>
              <w:pStyle w:val="ab"/>
              <w:widowControl/>
              <w:numPr>
                <w:ilvl w:val="0"/>
                <w:numId w:val="24"/>
              </w:numPr>
              <w:spacing w:before="0" w:line="276" w:lineRule="auto"/>
              <w:ind w:left="104" w:hanging="104"/>
              <w:contextualSpacing/>
              <w:rPr>
                <w:bCs/>
                <w:sz w:val="18"/>
                <w:szCs w:val="18"/>
                <w:lang w:val="ru-RU"/>
              </w:rPr>
            </w:pPr>
            <w:r w:rsidRPr="00F06F69">
              <w:rPr>
                <w:sz w:val="18"/>
                <w:szCs w:val="18"/>
                <w:lang w:val="ru-RU"/>
              </w:rPr>
              <w:t>Соблюдение ТБ и ПБ при выполнении работ</w:t>
            </w:r>
          </w:p>
          <w:p w:rsidR="00F06F69" w:rsidRPr="00F06F69" w:rsidRDefault="00F06F69" w:rsidP="00F06F69">
            <w:pPr>
              <w:pStyle w:val="ab"/>
              <w:widowControl/>
              <w:numPr>
                <w:ilvl w:val="0"/>
                <w:numId w:val="24"/>
              </w:numPr>
              <w:spacing w:before="0" w:line="276" w:lineRule="auto"/>
              <w:ind w:left="104" w:hanging="104"/>
              <w:contextualSpacing/>
              <w:rPr>
                <w:bCs/>
                <w:sz w:val="18"/>
                <w:szCs w:val="18"/>
                <w:lang w:val="ru-RU"/>
              </w:rPr>
            </w:pPr>
            <w:r w:rsidRPr="00F06F69">
              <w:rPr>
                <w:sz w:val="18"/>
                <w:szCs w:val="18"/>
                <w:lang w:val="ru-RU"/>
              </w:rPr>
              <w:t>Рациональное распределение времени на все этапы работ</w:t>
            </w:r>
          </w:p>
        </w:tc>
        <w:tc>
          <w:tcPr>
            <w:tcW w:w="865" w:type="dxa"/>
            <w:shd w:val="clear" w:color="auto" w:fill="auto"/>
          </w:tcPr>
          <w:p w:rsidR="00F06F69" w:rsidRPr="00AC1897" w:rsidRDefault="00F06F69" w:rsidP="002F39C4">
            <w:pPr>
              <w:spacing w:line="360" w:lineRule="auto"/>
              <w:rPr>
                <w:caps/>
                <w:sz w:val="16"/>
                <w:szCs w:val="16"/>
                <w:lang w:val="ru-RU"/>
              </w:rPr>
            </w:pPr>
          </w:p>
        </w:tc>
      </w:tr>
    </w:tbl>
    <w:p w:rsidR="002F39C4" w:rsidRPr="002F39C4" w:rsidRDefault="002F39C4" w:rsidP="002F39C4">
      <w:pPr>
        <w:keepLines/>
        <w:suppressLineNumbers/>
        <w:suppressAutoHyphens/>
        <w:ind w:firstLine="709"/>
        <w:jc w:val="both"/>
        <w:rPr>
          <w:lang w:val="ru-RU"/>
        </w:rPr>
      </w:pPr>
    </w:p>
    <w:p w:rsidR="002F39C4" w:rsidRPr="00F200E6" w:rsidRDefault="002F39C4" w:rsidP="002F39C4">
      <w:pPr>
        <w:keepLines/>
        <w:suppressLineNumbers/>
        <w:suppressAutoHyphens/>
        <w:ind w:firstLine="709"/>
        <w:jc w:val="both"/>
        <w:rPr>
          <w:lang w:val="sah-RU"/>
        </w:rPr>
      </w:pPr>
      <w:r w:rsidRPr="00F200E6">
        <w:rPr>
          <w:lang w:val="ru-RU"/>
        </w:rPr>
        <w:lastRenderedPageBreak/>
        <w:t xml:space="preserve">Уровень оценки компетенций производится суммированием количества ответов «да» в процентном соотношении от общего количества ответов. </w:t>
      </w:r>
    </w:p>
    <w:p w:rsidR="002F39C4" w:rsidRPr="00F200E6" w:rsidRDefault="002F39C4" w:rsidP="002F39C4">
      <w:pPr>
        <w:keepLines/>
        <w:suppressLineNumbers/>
        <w:suppressAutoHyphens/>
        <w:ind w:firstLine="709"/>
        <w:jc w:val="both"/>
        <w:rPr>
          <w:bCs/>
          <w:i/>
          <w:lang w:val="ru-RU"/>
        </w:rPr>
      </w:pPr>
    </w:p>
    <w:p w:rsidR="00512393" w:rsidRDefault="00512393" w:rsidP="002F39C4">
      <w:pPr>
        <w:keepLines/>
        <w:suppressLineNumbers/>
        <w:suppressAutoHyphens/>
        <w:ind w:firstLine="709"/>
        <w:jc w:val="both"/>
        <w:rPr>
          <w:bCs/>
          <w:i/>
          <w:lang w:val="ru-RU"/>
        </w:rPr>
      </w:pPr>
    </w:p>
    <w:p w:rsidR="00512393" w:rsidRDefault="00512393" w:rsidP="002F39C4">
      <w:pPr>
        <w:keepLines/>
        <w:suppressLineNumbers/>
        <w:suppressAutoHyphens/>
        <w:ind w:firstLine="709"/>
        <w:jc w:val="both"/>
        <w:rPr>
          <w:bCs/>
          <w:i/>
          <w:lang w:val="ru-RU"/>
        </w:rPr>
      </w:pPr>
    </w:p>
    <w:p w:rsidR="002F39C4" w:rsidRPr="00F200E6" w:rsidRDefault="002F39C4" w:rsidP="002F39C4">
      <w:pPr>
        <w:keepLines/>
        <w:suppressLineNumbers/>
        <w:suppressAutoHyphens/>
        <w:ind w:firstLine="709"/>
        <w:jc w:val="both"/>
      </w:pPr>
      <w:proofErr w:type="spellStart"/>
      <w:r w:rsidRPr="00F200E6">
        <w:rPr>
          <w:bCs/>
          <w:i/>
        </w:rPr>
        <w:t>Шкалаоценкиобразовательныхдостижений</w:t>
      </w:r>
      <w:proofErr w:type="spellEnd"/>
    </w:p>
    <w:tbl>
      <w:tblPr>
        <w:tblpPr w:leftFromText="180" w:rightFromText="180" w:vertAnchor="text" w:horzAnchor="margin" w:tblpXSpec="center" w:tblpY="191"/>
        <w:tblW w:w="0" w:type="auto"/>
        <w:tblCellMar>
          <w:left w:w="0" w:type="dxa"/>
          <w:right w:w="0" w:type="dxa"/>
        </w:tblCellMar>
        <w:tblLook w:val="0600"/>
      </w:tblPr>
      <w:tblGrid>
        <w:gridCol w:w="3117"/>
        <w:gridCol w:w="2981"/>
        <w:gridCol w:w="3400"/>
      </w:tblGrid>
      <w:tr w:rsidR="002F39C4" w:rsidRPr="00F200E6" w:rsidTr="002F39C4">
        <w:trPr>
          <w:trHeight w:val="206"/>
        </w:trPr>
        <w:tc>
          <w:tcPr>
            <w:tcW w:w="31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F200E6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proofErr w:type="spellStart"/>
            <w:r w:rsidRPr="00F200E6">
              <w:rPr>
                <w:bCs/>
                <w:color w:val="000000"/>
                <w:kern w:val="24"/>
              </w:rPr>
              <w:t>Процентрезультативности</w:t>
            </w:r>
            <w:proofErr w:type="spellEnd"/>
            <w:r w:rsidRPr="00F200E6">
              <w:rPr>
                <w:bCs/>
                <w:color w:val="000000"/>
                <w:kern w:val="24"/>
              </w:rPr>
              <w:t xml:space="preserve"> (</w:t>
            </w:r>
            <w:proofErr w:type="spellStart"/>
            <w:r w:rsidRPr="00F200E6">
              <w:rPr>
                <w:bCs/>
                <w:color w:val="000000"/>
                <w:kern w:val="24"/>
              </w:rPr>
              <w:t>суммабаллов</w:t>
            </w:r>
            <w:proofErr w:type="spellEnd"/>
            <w:r w:rsidRPr="00F200E6">
              <w:rPr>
                <w:bCs/>
                <w:color w:val="000000"/>
                <w:kern w:val="24"/>
              </w:rPr>
              <w:t>)</w:t>
            </w:r>
          </w:p>
        </w:tc>
        <w:tc>
          <w:tcPr>
            <w:tcW w:w="6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F200E6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proofErr w:type="spellStart"/>
            <w:r w:rsidRPr="00F200E6">
              <w:rPr>
                <w:bCs/>
                <w:color w:val="000000"/>
                <w:kern w:val="24"/>
                <w:position w:val="1"/>
              </w:rPr>
              <w:t>Оценкауровняподготовки</w:t>
            </w:r>
            <w:proofErr w:type="spellEnd"/>
          </w:p>
        </w:tc>
      </w:tr>
      <w:tr w:rsidR="002F39C4" w:rsidRPr="00F200E6" w:rsidTr="002F39C4">
        <w:trPr>
          <w:trHeight w:val="252"/>
        </w:trPr>
        <w:tc>
          <w:tcPr>
            <w:tcW w:w="31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F39C4" w:rsidRPr="00F200E6" w:rsidRDefault="002F39C4" w:rsidP="002F39C4">
            <w:pPr>
              <w:keepNext/>
              <w:keepLines/>
              <w:suppressLineNumbers/>
              <w:suppressAutoHyphens/>
              <w:jc w:val="center"/>
            </w:pP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39C4" w:rsidRPr="00F200E6" w:rsidRDefault="002F39C4" w:rsidP="002F39C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0E6">
              <w:rPr>
                <w:rFonts w:ascii="Times New Roman" w:hAnsi="Times New Roman" w:cs="Times New Roman"/>
                <w:sz w:val="22"/>
                <w:szCs w:val="22"/>
              </w:rPr>
              <w:t>оценка компетенций обучающихся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39C4" w:rsidRPr="00F200E6" w:rsidRDefault="002F39C4" w:rsidP="002F39C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0E6">
              <w:rPr>
                <w:rFonts w:ascii="Times New Roman" w:hAnsi="Times New Roman" w:cs="Times New Roman"/>
                <w:sz w:val="22"/>
                <w:szCs w:val="22"/>
              </w:rPr>
              <w:t>оценка уровня  освоения дисциплин;</w:t>
            </w:r>
          </w:p>
        </w:tc>
      </w:tr>
      <w:tr w:rsidR="002F39C4" w:rsidRPr="00F200E6" w:rsidTr="002F39C4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F200E6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F200E6">
              <w:rPr>
                <w:bCs/>
                <w:color w:val="000000"/>
                <w:kern w:val="24"/>
                <w:position w:val="1"/>
              </w:rPr>
              <w:t>90 ÷ 100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F200E6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proofErr w:type="spellStart"/>
            <w:r w:rsidRPr="00F200E6">
              <w:t>высокий</w:t>
            </w:r>
            <w:proofErr w:type="spellEnd"/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39C4" w:rsidRPr="00F200E6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proofErr w:type="spellStart"/>
            <w:r w:rsidRPr="00F200E6">
              <w:rPr>
                <w:bCs/>
                <w:color w:val="000000"/>
                <w:kern w:val="24"/>
                <w:position w:val="1"/>
              </w:rPr>
              <w:t>отлично</w:t>
            </w:r>
            <w:proofErr w:type="spellEnd"/>
          </w:p>
        </w:tc>
      </w:tr>
      <w:tr w:rsidR="002F39C4" w:rsidRPr="00F200E6" w:rsidTr="002F39C4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F200E6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F200E6">
              <w:rPr>
                <w:bCs/>
                <w:color w:val="000000"/>
                <w:kern w:val="24"/>
                <w:position w:val="1"/>
              </w:rPr>
              <w:t>70 ÷ 89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F200E6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proofErr w:type="spellStart"/>
            <w:r w:rsidRPr="00F200E6">
              <w:t>повышенный</w:t>
            </w:r>
            <w:proofErr w:type="spellEnd"/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39C4" w:rsidRPr="00F200E6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proofErr w:type="spellStart"/>
            <w:r w:rsidRPr="00F200E6">
              <w:rPr>
                <w:bCs/>
                <w:color w:val="000000"/>
                <w:kern w:val="24"/>
                <w:position w:val="1"/>
              </w:rPr>
              <w:t>хорошо</w:t>
            </w:r>
            <w:proofErr w:type="spellEnd"/>
          </w:p>
        </w:tc>
      </w:tr>
      <w:tr w:rsidR="002F39C4" w:rsidRPr="00F200E6" w:rsidTr="002F39C4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F200E6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F200E6">
              <w:rPr>
                <w:bCs/>
                <w:color w:val="000000"/>
                <w:kern w:val="24"/>
                <w:position w:val="1"/>
              </w:rPr>
              <w:t>50 ÷ 69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F200E6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proofErr w:type="spellStart"/>
            <w:r w:rsidRPr="00F200E6">
              <w:t>пороговый</w:t>
            </w:r>
            <w:proofErr w:type="spellEnd"/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39C4" w:rsidRPr="00F200E6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proofErr w:type="spellStart"/>
            <w:r w:rsidRPr="00F200E6">
              <w:rPr>
                <w:bCs/>
                <w:color w:val="000000"/>
                <w:kern w:val="24"/>
                <w:position w:val="1"/>
              </w:rPr>
              <w:t>удовлетворительно</w:t>
            </w:r>
            <w:proofErr w:type="spellEnd"/>
          </w:p>
        </w:tc>
      </w:tr>
      <w:tr w:rsidR="002F39C4" w:rsidRPr="00F200E6" w:rsidTr="002F39C4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F200E6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proofErr w:type="spellStart"/>
            <w:r w:rsidRPr="00F200E6">
              <w:rPr>
                <w:bCs/>
                <w:color w:val="000000"/>
                <w:kern w:val="24"/>
                <w:position w:val="1"/>
              </w:rPr>
              <w:t>менее</w:t>
            </w:r>
            <w:proofErr w:type="spellEnd"/>
            <w:r w:rsidRPr="00F200E6">
              <w:rPr>
                <w:bCs/>
                <w:color w:val="000000"/>
                <w:kern w:val="24"/>
                <w:position w:val="1"/>
              </w:rPr>
              <w:t xml:space="preserve"> 50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F200E6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proofErr w:type="spellStart"/>
            <w:r w:rsidRPr="00F200E6">
              <w:t>допороговый</w:t>
            </w:r>
            <w:proofErr w:type="spellEnd"/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39C4" w:rsidRPr="00F200E6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proofErr w:type="spellStart"/>
            <w:r w:rsidRPr="00F200E6">
              <w:rPr>
                <w:bCs/>
                <w:color w:val="000000"/>
                <w:kern w:val="24"/>
                <w:position w:val="1"/>
              </w:rPr>
              <w:t>неудовлетворительно</w:t>
            </w:r>
            <w:proofErr w:type="spellEnd"/>
          </w:p>
        </w:tc>
      </w:tr>
    </w:tbl>
    <w:p w:rsidR="002F39C4" w:rsidRPr="00F200E6" w:rsidRDefault="002F39C4" w:rsidP="002F39C4"/>
    <w:p w:rsidR="002F39C4" w:rsidRPr="00F200E6" w:rsidRDefault="002F39C4" w:rsidP="002F39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hanging="720"/>
        <w:jc w:val="both"/>
      </w:pPr>
      <w:proofErr w:type="spellStart"/>
      <w:r w:rsidRPr="00F200E6">
        <w:t>Разработчики</w:t>
      </w:r>
      <w:proofErr w:type="spellEnd"/>
      <w:r w:rsidRPr="00F200E6">
        <w:t>:</w:t>
      </w:r>
    </w:p>
    <w:p w:rsidR="004033EA" w:rsidRPr="00F200E6" w:rsidRDefault="002F39C4" w:rsidP="006258AE">
      <w:pPr>
        <w:pStyle w:val="a7"/>
        <w:tabs>
          <w:tab w:val="left" w:pos="2295"/>
          <w:tab w:val="left" w:pos="3437"/>
          <w:tab w:val="left" w:pos="4915"/>
          <w:tab w:val="left" w:pos="5235"/>
          <w:tab w:val="left" w:pos="6396"/>
          <w:tab w:val="left" w:pos="7277"/>
          <w:tab w:val="left" w:pos="7611"/>
        </w:tabs>
        <w:spacing w:line="360" w:lineRule="auto"/>
        <w:ind w:right="228"/>
        <w:jc w:val="both"/>
        <w:rPr>
          <w:sz w:val="22"/>
          <w:szCs w:val="22"/>
          <w:lang w:val="ru-RU"/>
        </w:rPr>
      </w:pPr>
      <w:r w:rsidRPr="00F200E6">
        <w:rPr>
          <w:sz w:val="22"/>
          <w:szCs w:val="22"/>
          <w:lang w:val="ru-RU"/>
        </w:rPr>
        <w:t>Преподаватель  учебных дисциплин общепрофесси</w:t>
      </w:r>
      <w:r w:rsidR="00F71B0B">
        <w:rPr>
          <w:sz w:val="22"/>
          <w:szCs w:val="22"/>
          <w:lang w:val="ru-RU"/>
        </w:rPr>
        <w:t>онального цикла ____________</w:t>
      </w:r>
      <w:r w:rsidR="002D1D32">
        <w:rPr>
          <w:sz w:val="22"/>
          <w:szCs w:val="22"/>
          <w:lang w:val="ru-RU"/>
        </w:rPr>
        <w:t>Хаметова Н.</w:t>
      </w:r>
      <w:r w:rsidR="006258AE" w:rsidRPr="00F200E6">
        <w:rPr>
          <w:sz w:val="22"/>
          <w:szCs w:val="22"/>
          <w:lang w:val="ru-RU"/>
        </w:rPr>
        <w:t>В.</w:t>
      </w:r>
    </w:p>
    <w:sectPr w:rsidR="004033EA" w:rsidRPr="00F200E6" w:rsidSect="0019501F">
      <w:pgSz w:w="11910" w:h="16840"/>
      <w:pgMar w:top="295" w:right="442" w:bottom="1219" w:left="1701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1C56" w:rsidRDefault="00421C56" w:rsidP="00257EDD">
      <w:r>
        <w:separator/>
      </w:r>
    </w:p>
  </w:endnote>
  <w:endnote w:type="continuationSeparator" w:id="1">
    <w:p w:rsidR="00421C56" w:rsidRDefault="00421C56" w:rsidP="00257E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86611089"/>
      <w:docPartObj>
        <w:docPartGallery w:val="Page Numbers (Bottom of Page)"/>
        <w:docPartUnique/>
      </w:docPartObj>
    </w:sdtPr>
    <w:sdtContent>
      <w:p w:rsidR="002D1D32" w:rsidRDefault="00E216E3">
        <w:pPr>
          <w:pStyle w:val="a5"/>
          <w:jc w:val="right"/>
        </w:pPr>
        <w:r w:rsidRPr="00E216E3">
          <w:fldChar w:fldCharType="begin"/>
        </w:r>
        <w:r w:rsidR="006D4069">
          <w:instrText>PAGE   \* MERGEFORMAT</w:instrText>
        </w:r>
        <w:r w:rsidRPr="00E216E3">
          <w:fldChar w:fldCharType="separate"/>
        </w:r>
        <w:r w:rsidR="00971763" w:rsidRPr="00971763">
          <w:rPr>
            <w:noProof/>
            <w:lang w:val="ru-RU"/>
          </w:rPr>
          <w:t>6</w:t>
        </w:r>
        <w:r>
          <w:rPr>
            <w:noProof/>
            <w:lang w:val="ru-RU"/>
          </w:rPr>
          <w:fldChar w:fldCharType="end"/>
        </w:r>
      </w:p>
    </w:sdtContent>
  </w:sdt>
  <w:p w:rsidR="002D1D32" w:rsidRDefault="002D1D3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1C56" w:rsidRDefault="00421C56" w:rsidP="00257EDD">
      <w:r>
        <w:separator/>
      </w:r>
    </w:p>
  </w:footnote>
  <w:footnote w:type="continuationSeparator" w:id="1">
    <w:p w:rsidR="00421C56" w:rsidRDefault="00421C56" w:rsidP="00257E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6057"/>
    <w:multiLevelType w:val="hybridMultilevel"/>
    <w:tmpl w:val="7FBE3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ED188A"/>
    <w:multiLevelType w:val="hybridMultilevel"/>
    <w:tmpl w:val="50B82AC0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900F2E"/>
    <w:multiLevelType w:val="hybridMultilevel"/>
    <w:tmpl w:val="2D7C67E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35055ED"/>
    <w:multiLevelType w:val="hybridMultilevel"/>
    <w:tmpl w:val="6DE45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AD3126"/>
    <w:multiLevelType w:val="hybridMultilevel"/>
    <w:tmpl w:val="57CA4076"/>
    <w:lvl w:ilvl="0" w:tplc="92649882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1" w:hanging="360"/>
      </w:pPr>
    </w:lvl>
    <w:lvl w:ilvl="2" w:tplc="0419001B" w:tentative="1">
      <w:start w:val="1"/>
      <w:numFmt w:val="lowerRoman"/>
      <w:lvlText w:val="%3."/>
      <w:lvlJc w:val="right"/>
      <w:pPr>
        <w:ind w:left="1901" w:hanging="180"/>
      </w:pPr>
    </w:lvl>
    <w:lvl w:ilvl="3" w:tplc="0419000F" w:tentative="1">
      <w:start w:val="1"/>
      <w:numFmt w:val="decimal"/>
      <w:lvlText w:val="%4."/>
      <w:lvlJc w:val="left"/>
      <w:pPr>
        <w:ind w:left="2621" w:hanging="360"/>
      </w:pPr>
    </w:lvl>
    <w:lvl w:ilvl="4" w:tplc="04190019" w:tentative="1">
      <w:start w:val="1"/>
      <w:numFmt w:val="lowerLetter"/>
      <w:lvlText w:val="%5."/>
      <w:lvlJc w:val="left"/>
      <w:pPr>
        <w:ind w:left="3341" w:hanging="360"/>
      </w:pPr>
    </w:lvl>
    <w:lvl w:ilvl="5" w:tplc="0419001B" w:tentative="1">
      <w:start w:val="1"/>
      <w:numFmt w:val="lowerRoman"/>
      <w:lvlText w:val="%6."/>
      <w:lvlJc w:val="right"/>
      <w:pPr>
        <w:ind w:left="4061" w:hanging="180"/>
      </w:pPr>
    </w:lvl>
    <w:lvl w:ilvl="6" w:tplc="0419000F" w:tentative="1">
      <w:start w:val="1"/>
      <w:numFmt w:val="decimal"/>
      <w:lvlText w:val="%7."/>
      <w:lvlJc w:val="left"/>
      <w:pPr>
        <w:ind w:left="4781" w:hanging="360"/>
      </w:pPr>
    </w:lvl>
    <w:lvl w:ilvl="7" w:tplc="04190019" w:tentative="1">
      <w:start w:val="1"/>
      <w:numFmt w:val="lowerLetter"/>
      <w:lvlText w:val="%8."/>
      <w:lvlJc w:val="left"/>
      <w:pPr>
        <w:ind w:left="5501" w:hanging="360"/>
      </w:pPr>
    </w:lvl>
    <w:lvl w:ilvl="8" w:tplc="041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5">
    <w:nsid w:val="07310877"/>
    <w:multiLevelType w:val="hybridMultilevel"/>
    <w:tmpl w:val="BF4676A0"/>
    <w:lvl w:ilvl="0" w:tplc="04190001">
      <w:start w:val="1"/>
      <w:numFmt w:val="bullet"/>
      <w:lvlText w:val=""/>
      <w:lvlJc w:val="left"/>
      <w:pPr>
        <w:ind w:left="101" w:hanging="142"/>
      </w:pPr>
      <w:rPr>
        <w:rFonts w:ascii="Symbol" w:hAnsi="Symbol" w:hint="default"/>
        <w:w w:val="99"/>
        <w:sz w:val="24"/>
        <w:szCs w:val="24"/>
      </w:rPr>
    </w:lvl>
    <w:lvl w:ilvl="1" w:tplc="F07C660C">
      <w:start w:val="1"/>
      <w:numFmt w:val="bullet"/>
      <w:lvlText w:val="•"/>
      <w:lvlJc w:val="left"/>
      <w:pPr>
        <w:ind w:left="1046" w:hanging="142"/>
      </w:pPr>
    </w:lvl>
    <w:lvl w:ilvl="2" w:tplc="673001F8">
      <w:start w:val="1"/>
      <w:numFmt w:val="bullet"/>
      <w:lvlText w:val="•"/>
      <w:lvlJc w:val="left"/>
      <w:pPr>
        <w:ind w:left="1993" w:hanging="142"/>
      </w:pPr>
    </w:lvl>
    <w:lvl w:ilvl="3" w:tplc="E53A6A3C">
      <w:start w:val="1"/>
      <w:numFmt w:val="bullet"/>
      <w:lvlText w:val="•"/>
      <w:lvlJc w:val="left"/>
      <w:pPr>
        <w:ind w:left="2939" w:hanging="142"/>
      </w:pPr>
    </w:lvl>
    <w:lvl w:ilvl="4" w:tplc="F0B84DB4">
      <w:start w:val="1"/>
      <w:numFmt w:val="bullet"/>
      <w:lvlText w:val="•"/>
      <w:lvlJc w:val="left"/>
      <w:pPr>
        <w:ind w:left="3886" w:hanging="142"/>
      </w:pPr>
    </w:lvl>
    <w:lvl w:ilvl="5" w:tplc="839463AC">
      <w:start w:val="1"/>
      <w:numFmt w:val="bullet"/>
      <w:lvlText w:val="•"/>
      <w:lvlJc w:val="left"/>
      <w:pPr>
        <w:ind w:left="4833" w:hanging="142"/>
      </w:pPr>
    </w:lvl>
    <w:lvl w:ilvl="6" w:tplc="36C6A654">
      <w:start w:val="1"/>
      <w:numFmt w:val="bullet"/>
      <w:lvlText w:val="•"/>
      <w:lvlJc w:val="left"/>
      <w:pPr>
        <w:ind w:left="5779" w:hanging="142"/>
      </w:pPr>
    </w:lvl>
    <w:lvl w:ilvl="7" w:tplc="62DAA43E">
      <w:start w:val="1"/>
      <w:numFmt w:val="bullet"/>
      <w:lvlText w:val="•"/>
      <w:lvlJc w:val="left"/>
      <w:pPr>
        <w:ind w:left="6726" w:hanging="142"/>
      </w:pPr>
    </w:lvl>
    <w:lvl w:ilvl="8" w:tplc="925C53C6">
      <w:start w:val="1"/>
      <w:numFmt w:val="bullet"/>
      <w:lvlText w:val="•"/>
      <w:lvlJc w:val="left"/>
      <w:pPr>
        <w:ind w:left="7673" w:hanging="142"/>
      </w:pPr>
    </w:lvl>
  </w:abstractNum>
  <w:abstractNum w:abstractNumId="6">
    <w:nsid w:val="08B07B1D"/>
    <w:multiLevelType w:val="hybridMultilevel"/>
    <w:tmpl w:val="41DCF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017679"/>
    <w:multiLevelType w:val="hybridMultilevel"/>
    <w:tmpl w:val="2F66C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076585"/>
    <w:multiLevelType w:val="hybridMultilevel"/>
    <w:tmpl w:val="E73460C6"/>
    <w:lvl w:ilvl="0" w:tplc="E4BC8558">
      <w:start w:val="1"/>
      <w:numFmt w:val="bullet"/>
      <w:lvlText w:val=""/>
      <w:lvlJc w:val="left"/>
      <w:pPr>
        <w:ind w:left="101" w:hanging="144"/>
      </w:pPr>
      <w:rPr>
        <w:rFonts w:ascii="Symbol" w:eastAsia="Symbol" w:hAnsi="Symbol" w:cs="Symbol" w:hint="default"/>
        <w:w w:val="100"/>
        <w:sz w:val="24"/>
        <w:szCs w:val="24"/>
      </w:rPr>
    </w:lvl>
    <w:lvl w:ilvl="1" w:tplc="27822B12">
      <w:start w:val="1"/>
      <w:numFmt w:val="bullet"/>
      <w:lvlText w:val="•"/>
      <w:lvlJc w:val="left"/>
      <w:pPr>
        <w:ind w:left="1046" w:hanging="144"/>
      </w:pPr>
    </w:lvl>
    <w:lvl w:ilvl="2" w:tplc="9FF2A734">
      <w:start w:val="1"/>
      <w:numFmt w:val="bullet"/>
      <w:lvlText w:val="•"/>
      <w:lvlJc w:val="left"/>
      <w:pPr>
        <w:ind w:left="1993" w:hanging="144"/>
      </w:pPr>
    </w:lvl>
    <w:lvl w:ilvl="3" w:tplc="179898AC">
      <w:start w:val="1"/>
      <w:numFmt w:val="bullet"/>
      <w:lvlText w:val="•"/>
      <w:lvlJc w:val="left"/>
      <w:pPr>
        <w:ind w:left="2939" w:hanging="144"/>
      </w:pPr>
    </w:lvl>
    <w:lvl w:ilvl="4" w:tplc="AA169644">
      <w:start w:val="1"/>
      <w:numFmt w:val="bullet"/>
      <w:lvlText w:val="•"/>
      <w:lvlJc w:val="left"/>
      <w:pPr>
        <w:ind w:left="3886" w:hanging="144"/>
      </w:pPr>
    </w:lvl>
    <w:lvl w:ilvl="5" w:tplc="34F4DDD6">
      <w:start w:val="1"/>
      <w:numFmt w:val="bullet"/>
      <w:lvlText w:val="•"/>
      <w:lvlJc w:val="left"/>
      <w:pPr>
        <w:ind w:left="4833" w:hanging="144"/>
      </w:pPr>
    </w:lvl>
    <w:lvl w:ilvl="6" w:tplc="0230559C">
      <w:start w:val="1"/>
      <w:numFmt w:val="bullet"/>
      <w:lvlText w:val="•"/>
      <w:lvlJc w:val="left"/>
      <w:pPr>
        <w:ind w:left="5779" w:hanging="144"/>
      </w:pPr>
    </w:lvl>
    <w:lvl w:ilvl="7" w:tplc="9A6CBCF2">
      <w:start w:val="1"/>
      <w:numFmt w:val="bullet"/>
      <w:lvlText w:val="•"/>
      <w:lvlJc w:val="left"/>
      <w:pPr>
        <w:ind w:left="6726" w:hanging="144"/>
      </w:pPr>
    </w:lvl>
    <w:lvl w:ilvl="8" w:tplc="35D82B16">
      <w:start w:val="1"/>
      <w:numFmt w:val="bullet"/>
      <w:lvlText w:val="•"/>
      <w:lvlJc w:val="left"/>
      <w:pPr>
        <w:ind w:left="7673" w:hanging="144"/>
      </w:pPr>
    </w:lvl>
  </w:abstractNum>
  <w:abstractNum w:abstractNumId="9">
    <w:nsid w:val="0B10230D"/>
    <w:multiLevelType w:val="hybridMultilevel"/>
    <w:tmpl w:val="A55C27DC"/>
    <w:lvl w:ilvl="0" w:tplc="A1E09120">
      <w:start w:val="1"/>
      <w:numFmt w:val="bullet"/>
      <w:lvlText w:val="-"/>
      <w:lvlJc w:val="left"/>
      <w:pPr>
        <w:ind w:left="101" w:hanging="142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07C660C">
      <w:start w:val="1"/>
      <w:numFmt w:val="bullet"/>
      <w:lvlText w:val="•"/>
      <w:lvlJc w:val="left"/>
      <w:pPr>
        <w:ind w:left="1046" w:hanging="142"/>
      </w:pPr>
    </w:lvl>
    <w:lvl w:ilvl="2" w:tplc="673001F8">
      <w:start w:val="1"/>
      <w:numFmt w:val="bullet"/>
      <w:lvlText w:val="•"/>
      <w:lvlJc w:val="left"/>
      <w:pPr>
        <w:ind w:left="1993" w:hanging="142"/>
      </w:pPr>
    </w:lvl>
    <w:lvl w:ilvl="3" w:tplc="E53A6A3C">
      <w:start w:val="1"/>
      <w:numFmt w:val="bullet"/>
      <w:lvlText w:val="•"/>
      <w:lvlJc w:val="left"/>
      <w:pPr>
        <w:ind w:left="2939" w:hanging="142"/>
      </w:pPr>
    </w:lvl>
    <w:lvl w:ilvl="4" w:tplc="F0B84DB4">
      <w:start w:val="1"/>
      <w:numFmt w:val="bullet"/>
      <w:lvlText w:val="•"/>
      <w:lvlJc w:val="left"/>
      <w:pPr>
        <w:ind w:left="3886" w:hanging="142"/>
      </w:pPr>
    </w:lvl>
    <w:lvl w:ilvl="5" w:tplc="839463AC">
      <w:start w:val="1"/>
      <w:numFmt w:val="bullet"/>
      <w:lvlText w:val="•"/>
      <w:lvlJc w:val="left"/>
      <w:pPr>
        <w:ind w:left="4833" w:hanging="142"/>
      </w:pPr>
    </w:lvl>
    <w:lvl w:ilvl="6" w:tplc="36C6A654">
      <w:start w:val="1"/>
      <w:numFmt w:val="bullet"/>
      <w:lvlText w:val="•"/>
      <w:lvlJc w:val="left"/>
      <w:pPr>
        <w:ind w:left="5779" w:hanging="142"/>
      </w:pPr>
    </w:lvl>
    <w:lvl w:ilvl="7" w:tplc="62DAA43E">
      <w:start w:val="1"/>
      <w:numFmt w:val="bullet"/>
      <w:lvlText w:val="•"/>
      <w:lvlJc w:val="left"/>
      <w:pPr>
        <w:ind w:left="6726" w:hanging="142"/>
      </w:pPr>
    </w:lvl>
    <w:lvl w:ilvl="8" w:tplc="925C53C6">
      <w:start w:val="1"/>
      <w:numFmt w:val="bullet"/>
      <w:lvlText w:val="•"/>
      <w:lvlJc w:val="left"/>
      <w:pPr>
        <w:ind w:left="7673" w:hanging="142"/>
      </w:pPr>
    </w:lvl>
  </w:abstractNum>
  <w:abstractNum w:abstractNumId="10">
    <w:nsid w:val="0D024700"/>
    <w:multiLevelType w:val="hybridMultilevel"/>
    <w:tmpl w:val="086C7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2">
    <w:nsid w:val="12A87D85"/>
    <w:multiLevelType w:val="hybridMultilevel"/>
    <w:tmpl w:val="17F69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4FA5E6F"/>
    <w:multiLevelType w:val="hybridMultilevel"/>
    <w:tmpl w:val="22AEB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F97B2F"/>
    <w:multiLevelType w:val="hybridMultilevel"/>
    <w:tmpl w:val="3692D6AE"/>
    <w:lvl w:ilvl="0" w:tplc="DF1CF302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A181B23"/>
    <w:multiLevelType w:val="hybridMultilevel"/>
    <w:tmpl w:val="A062764E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7964B8"/>
    <w:multiLevelType w:val="hybridMultilevel"/>
    <w:tmpl w:val="67F0E724"/>
    <w:lvl w:ilvl="0" w:tplc="64848A64">
      <w:start w:val="1"/>
      <w:numFmt w:val="bullet"/>
      <w:lvlText w:val="•"/>
      <w:lvlJc w:val="left"/>
      <w:pPr>
        <w:ind w:left="1004" w:hanging="360"/>
      </w:p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432F320F"/>
    <w:multiLevelType w:val="hybridMultilevel"/>
    <w:tmpl w:val="474CA7C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6E77AD"/>
    <w:multiLevelType w:val="hybridMultilevel"/>
    <w:tmpl w:val="AD66D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9E32AD"/>
    <w:multiLevelType w:val="hybridMultilevel"/>
    <w:tmpl w:val="9EDABDD4"/>
    <w:lvl w:ilvl="0" w:tplc="0F5A3ADC">
      <w:start w:val="1"/>
      <w:numFmt w:val="decimal"/>
      <w:lvlText w:val="%1."/>
      <w:lvlJc w:val="left"/>
      <w:pPr>
        <w:ind w:left="101" w:hanging="296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96803004">
      <w:start w:val="1"/>
      <w:numFmt w:val="bullet"/>
      <w:lvlText w:val="-"/>
      <w:lvlJc w:val="left"/>
      <w:pPr>
        <w:ind w:left="221" w:hanging="17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2" w:tplc="6BFC2D18">
      <w:start w:val="1"/>
      <w:numFmt w:val="bullet"/>
      <w:lvlText w:val="•"/>
      <w:lvlJc w:val="left"/>
      <w:pPr>
        <w:ind w:left="1258" w:hanging="178"/>
      </w:pPr>
    </w:lvl>
    <w:lvl w:ilvl="3" w:tplc="4C7A4ABE">
      <w:start w:val="1"/>
      <w:numFmt w:val="bullet"/>
      <w:lvlText w:val="•"/>
      <w:lvlJc w:val="left"/>
      <w:pPr>
        <w:ind w:left="2296" w:hanging="178"/>
      </w:pPr>
    </w:lvl>
    <w:lvl w:ilvl="4" w:tplc="B04030EE">
      <w:start w:val="1"/>
      <w:numFmt w:val="bullet"/>
      <w:lvlText w:val="•"/>
      <w:lvlJc w:val="left"/>
      <w:pPr>
        <w:ind w:left="3335" w:hanging="178"/>
      </w:pPr>
    </w:lvl>
    <w:lvl w:ilvl="5" w:tplc="823CA71A">
      <w:start w:val="1"/>
      <w:numFmt w:val="bullet"/>
      <w:lvlText w:val="•"/>
      <w:lvlJc w:val="left"/>
      <w:pPr>
        <w:ind w:left="4373" w:hanging="178"/>
      </w:pPr>
    </w:lvl>
    <w:lvl w:ilvl="6" w:tplc="227066D4">
      <w:start w:val="1"/>
      <w:numFmt w:val="bullet"/>
      <w:lvlText w:val="•"/>
      <w:lvlJc w:val="left"/>
      <w:pPr>
        <w:ind w:left="5412" w:hanging="178"/>
      </w:pPr>
    </w:lvl>
    <w:lvl w:ilvl="7" w:tplc="3A38FAAA">
      <w:start w:val="1"/>
      <w:numFmt w:val="bullet"/>
      <w:lvlText w:val="•"/>
      <w:lvlJc w:val="left"/>
      <w:pPr>
        <w:ind w:left="6450" w:hanging="178"/>
      </w:pPr>
    </w:lvl>
    <w:lvl w:ilvl="8" w:tplc="DFA69CCE">
      <w:start w:val="1"/>
      <w:numFmt w:val="bullet"/>
      <w:lvlText w:val="•"/>
      <w:lvlJc w:val="left"/>
      <w:pPr>
        <w:ind w:left="7489" w:hanging="178"/>
      </w:pPr>
    </w:lvl>
  </w:abstractNum>
  <w:abstractNum w:abstractNumId="20">
    <w:nsid w:val="4CB75570"/>
    <w:multiLevelType w:val="hybridMultilevel"/>
    <w:tmpl w:val="D34CA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5E29C2"/>
    <w:multiLevelType w:val="hybridMultilevel"/>
    <w:tmpl w:val="81B6BADE"/>
    <w:lvl w:ilvl="0" w:tplc="4EDA99E6">
      <w:start w:val="1"/>
      <w:numFmt w:val="bullet"/>
      <w:lvlText w:val="–"/>
      <w:lvlJc w:val="left"/>
      <w:pPr>
        <w:ind w:left="101" w:hanging="32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A26C7C72">
      <w:start w:val="1"/>
      <w:numFmt w:val="bullet"/>
      <w:lvlText w:val=""/>
      <w:lvlJc w:val="left"/>
      <w:pPr>
        <w:ind w:left="809" w:hanging="209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672E58E">
      <w:start w:val="1"/>
      <w:numFmt w:val="bullet"/>
      <w:lvlText w:val="•"/>
      <w:lvlJc w:val="left"/>
      <w:pPr>
        <w:ind w:left="1774" w:hanging="209"/>
      </w:pPr>
    </w:lvl>
    <w:lvl w:ilvl="3" w:tplc="0ED8CCDE">
      <w:start w:val="1"/>
      <w:numFmt w:val="bullet"/>
      <w:lvlText w:val="•"/>
      <w:lvlJc w:val="left"/>
      <w:pPr>
        <w:ind w:left="2748" w:hanging="209"/>
      </w:pPr>
    </w:lvl>
    <w:lvl w:ilvl="4" w:tplc="E6A006D8">
      <w:start w:val="1"/>
      <w:numFmt w:val="bullet"/>
      <w:lvlText w:val="•"/>
      <w:lvlJc w:val="left"/>
      <w:pPr>
        <w:ind w:left="3722" w:hanging="209"/>
      </w:pPr>
    </w:lvl>
    <w:lvl w:ilvl="5" w:tplc="D7E8629C">
      <w:start w:val="1"/>
      <w:numFmt w:val="bullet"/>
      <w:lvlText w:val="•"/>
      <w:lvlJc w:val="left"/>
      <w:pPr>
        <w:ind w:left="4696" w:hanging="209"/>
      </w:pPr>
    </w:lvl>
    <w:lvl w:ilvl="6" w:tplc="651EBA2A">
      <w:start w:val="1"/>
      <w:numFmt w:val="bullet"/>
      <w:lvlText w:val="•"/>
      <w:lvlJc w:val="left"/>
      <w:pPr>
        <w:ind w:left="5670" w:hanging="209"/>
      </w:pPr>
    </w:lvl>
    <w:lvl w:ilvl="7" w:tplc="8A545B18">
      <w:start w:val="1"/>
      <w:numFmt w:val="bullet"/>
      <w:lvlText w:val="•"/>
      <w:lvlJc w:val="left"/>
      <w:pPr>
        <w:ind w:left="6644" w:hanging="209"/>
      </w:pPr>
    </w:lvl>
    <w:lvl w:ilvl="8" w:tplc="01906018">
      <w:start w:val="1"/>
      <w:numFmt w:val="bullet"/>
      <w:lvlText w:val="•"/>
      <w:lvlJc w:val="left"/>
      <w:pPr>
        <w:ind w:left="7618" w:hanging="209"/>
      </w:pPr>
    </w:lvl>
  </w:abstractNum>
  <w:abstractNum w:abstractNumId="22">
    <w:nsid w:val="4F5E17D0"/>
    <w:multiLevelType w:val="hybridMultilevel"/>
    <w:tmpl w:val="D25EE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997823"/>
    <w:multiLevelType w:val="hybridMultilevel"/>
    <w:tmpl w:val="42EEF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6F55EB"/>
    <w:multiLevelType w:val="hybridMultilevel"/>
    <w:tmpl w:val="47FE5B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9342F2"/>
    <w:multiLevelType w:val="hybridMultilevel"/>
    <w:tmpl w:val="BFDE1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DC70D7"/>
    <w:multiLevelType w:val="hybridMultilevel"/>
    <w:tmpl w:val="DAE2A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6E7ACF"/>
    <w:multiLevelType w:val="hybridMultilevel"/>
    <w:tmpl w:val="6B004D9A"/>
    <w:lvl w:ilvl="0" w:tplc="64848A64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9A51AF0"/>
    <w:multiLevelType w:val="hybridMultilevel"/>
    <w:tmpl w:val="526EA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5534F9"/>
    <w:multiLevelType w:val="hybridMultilevel"/>
    <w:tmpl w:val="D9820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7E7183"/>
    <w:multiLevelType w:val="hybridMultilevel"/>
    <w:tmpl w:val="1480B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2A513A"/>
    <w:multiLevelType w:val="hybridMultilevel"/>
    <w:tmpl w:val="9F9A6BAE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EB0976"/>
    <w:multiLevelType w:val="hybridMultilevel"/>
    <w:tmpl w:val="869A3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C73712"/>
    <w:multiLevelType w:val="hybridMultilevel"/>
    <w:tmpl w:val="C95C6920"/>
    <w:lvl w:ilvl="0" w:tplc="874E4B78">
      <w:start w:val="1"/>
      <w:numFmt w:val="decimal"/>
      <w:lvlText w:val="%1."/>
      <w:lvlJc w:val="left"/>
      <w:pPr>
        <w:ind w:left="101" w:hanging="286"/>
      </w:pPr>
      <w:rPr>
        <w:rFonts w:ascii="Times New Roman" w:eastAsia="Times New Roman" w:hAnsi="Times New Roman" w:cs="Times New Roman" w:hint="default"/>
        <w:spacing w:val="-15"/>
        <w:w w:val="99"/>
        <w:sz w:val="24"/>
        <w:szCs w:val="24"/>
      </w:rPr>
    </w:lvl>
    <w:lvl w:ilvl="1" w:tplc="8A461252">
      <w:start w:val="1"/>
      <w:numFmt w:val="decimal"/>
      <w:lvlText w:val="%2."/>
      <w:lvlJc w:val="left"/>
      <w:pPr>
        <w:ind w:left="3984" w:hanging="24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2" w:tplc="36E6727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4848A64">
      <w:start w:val="1"/>
      <w:numFmt w:val="bullet"/>
      <w:lvlText w:val="•"/>
      <w:lvlJc w:val="left"/>
      <w:pPr>
        <w:ind w:left="4713" w:hanging="420"/>
      </w:pPr>
    </w:lvl>
    <w:lvl w:ilvl="4" w:tplc="91D417B0">
      <w:start w:val="1"/>
      <w:numFmt w:val="bullet"/>
      <w:lvlText w:val="•"/>
      <w:lvlJc w:val="left"/>
      <w:pPr>
        <w:ind w:left="5446" w:hanging="420"/>
      </w:pPr>
    </w:lvl>
    <w:lvl w:ilvl="5" w:tplc="3E328BD0">
      <w:start w:val="1"/>
      <w:numFmt w:val="bullet"/>
      <w:lvlText w:val="•"/>
      <w:lvlJc w:val="left"/>
      <w:pPr>
        <w:ind w:left="6179" w:hanging="420"/>
      </w:pPr>
    </w:lvl>
    <w:lvl w:ilvl="6" w:tplc="34F29016">
      <w:start w:val="1"/>
      <w:numFmt w:val="bullet"/>
      <w:lvlText w:val="•"/>
      <w:lvlJc w:val="left"/>
      <w:pPr>
        <w:ind w:left="6913" w:hanging="420"/>
      </w:pPr>
    </w:lvl>
    <w:lvl w:ilvl="7" w:tplc="4140AA46">
      <w:start w:val="1"/>
      <w:numFmt w:val="bullet"/>
      <w:lvlText w:val="•"/>
      <w:lvlJc w:val="left"/>
      <w:pPr>
        <w:ind w:left="7646" w:hanging="420"/>
      </w:pPr>
    </w:lvl>
    <w:lvl w:ilvl="8" w:tplc="E5CC6234">
      <w:start w:val="1"/>
      <w:numFmt w:val="bullet"/>
      <w:lvlText w:val="•"/>
      <w:lvlJc w:val="left"/>
      <w:pPr>
        <w:ind w:left="8379" w:hanging="420"/>
      </w:p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9"/>
  </w:num>
  <w:num w:numId="3">
    <w:abstractNumId w:val="8"/>
  </w:num>
  <w:num w:numId="4">
    <w:abstractNumId w:val="21"/>
  </w:num>
  <w:num w:numId="5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</w:num>
  <w:num w:numId="7">
    <w:abstractNumId w:val="14"/>
  </w:num>
  <w:num w:numId="8">
    <w:abstractNumId w:val="31"/>
  </w:num>
  <w:num w:numId="9">
    <w:abstractNumId w:val="15"/>
  </w:num>
  <w:num w:numId="10">
    <w:abstractNumId w:val="25"/>
  </w:num>
  <w:num w:numId="11">
    <w:abstractNumId w:val="0"/>
  </w:num>
  <w:num w:numId="12">
    <w:abstractNumId w:val="10"/>
  </w:num>
  <w:num w:numId="13">
    <w:abstractNumId w:val="28"/>
  </w:num>
  <w:num w:numId="14">
    <w:abstractNumId w:val="23"/>
  </w:num>
  <w:num w:numId="15">
    <w:abstractNumId w:val="20"/>
  </w:num>
  <w:num w:numId="16">
    <w:abstractNumId w:val="29"/>
  </w:num>
  <w:num w:numId="17">
    <w:abstractNumId w:val="30"/>
  </w:num>
  <w:num w:numId="18">
    <w:abstractNumId w:val="3"/>
  </w:num>
  <w:num w:numId="19">
    <w:abstractNumId w:val="33"/>
  </w:num>
  <w:num w:numId="20">
    <w:abstractNumId w:val="16"/>
  </w:num>
  <w:num w:numId="21">
    <w:abstractNumId w:val="2"/>
  </w:num>
  <w:num w:numId="22">
    <w:abstractNumId w:val="17"/>
  </w:num>
  <w:num w:numId="23">
    <w:abstractNumId w:val="27"/>
  </w:num>
  <w:num w:numId="24">
    <w:abstractNumId w:val="1"/>
  </w:num>
  <w:num w:numId="25">
    <w:abstractNumId w:val="11"/>
  </w:num>
  <w:num w:numId="26">
    <w:abstractNumId w:val="13"/>
  </w:num>
  <w:num w:numId="27">
    <w:abstractNumId w:val="12"/>
  </w:num>
  <w:num w:numId="28">
    <w:abstractNumId w:val="22"/>
  </w:num>
  <w:num w:numId="29">
    <w:abstractNumId w:val="6"/>
  </w:num>
  <w:num w:numId="30">
    <w:abstractNumId w:val="26"/>
  </w:num>
  <w:num w:numId="31">
    <w:abstractNumId w:val="24"/>
  </w:num>
  <w:num w:numId="32">
    <w:abstractNumId w:val="7"/>
  </w:num>
  <w:num w:numId="33">
    <w:abstractNumId w:val="18"/>
  </w:num>
  <w:num w:numId="34">
    <w:abstractNumId w:val="32"/>
  </w:num>
  <w:num w:numId="35">
    <w:abstractNumId w:val="4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0401"/>
    <w:rsid w:val="00020196"/>
    <w:rsid w:val="00023161"/>
    <w:rsid w:val="000314FC"/>
    <w:rsid w:val="00047AE1"/>
    <w:rsid w:val="00097F91"/>
    <w:rsid w:val="000A529B"/>
    <w:rsid w:val="000A723D"/>
    <w:rsid w:val="000F4DA3"/>
    <w:rsid w:val="001244A8"/>
    <w:rsid w:val="00150CB0"/>
    <w:rsid w:val="00185F91"/>
    <w:rsid w:val="0019501F"/>
    <w:rsid w:val="001963C4"/>
    <w:rsid w:val="001A1DC5"/>
    <w:rsid w:val="001C018E"/>
    <w:rsid w:val="00250367"/>
    <w:rsid w:val="00257EDD"/>
    <w:rsid w:val="002D1D32"/>
    <w:rsid w:val="002E23DA"/>
    <w:rsid w:val="002F39C4"/>
    <w:rsid w:val="00302217"/>
    <w:rsid w:val="003112BA"/>
    <w:rsid w:val="003305E7"/>
    <w:rsid w:val="00340A6F"/>
    <w:rsid w:val="00356228"/>
    <w:rsid w:val="003664B0"/>
    <w:rsid w:val="0037496A"/>
    <w:rsid w:val="00375C2C"/>
    <w:rsid w:val="003779BD"/>
    <w:rsid w:val="00382B7A"/>
    <w:rsid w:val="003A769A"/>
    <w:rsid w:val="003C09A9"/>
    <w:rsid w:val="004033EA"/>
    <w:rsid w:val="00421C56"/>
    <w:rsid w:val="0049259C"/>
    <w:rsid w:val="004D54EA"/>
    <w:rsid w:val="00502C98"/>
    <w:rsid w:val="005077D6"/>
    <w:rsid w:val="00512393"/>
    <w:rsid w:val="00515A2F"/>
    <w:rsid w:val="00522F7D"/>
    <w:rsid w:val="00527268"/>
    <w:rsid w:val="00570997"/>
    <w:rsid w:val="0057162F"/>
    <w:rsid w:val="005F1749"/>
    <w:rsid w:val="0061022F"/>
    <w:rsid w:val="006258AE"/>
    <w:rsid w:val="00636415"/>
    <w:rsid w:val="00647A44"/>
    <w:rsid w:val="0065058E"/>
    <w:rsid w:val="00683F5B"/>
    <w:rsid w:val="006B499B"/>
    <w:rsid w:val="006B6A87"/>
    <w:rsid w:val="006D4069"/>
    <w:rsid w:val="006F004B"/>
    <w:rsid w:val="006F0722"/>
    <w:rsid w:val="00706B2D"/>
    <w:rsid w:val="007105C3"/>
    <w:rsid w:val="007273EF"/>
    <w:rsid w:val="0079164B"/>
    <w:rsid w:val="007B4F82"/>
    <w:rsid w:val="008139C0"/>
    <w:rsid w:val="00813DD7"/>
    <w:rsid w:val="00825FF2"/>
    <w:rsid w:val="008336DC"/>
    <w:rsid w:val="0085074A"/>
    <w:rsid w:val="0085319F"/>
    <w:rsid w:val="00873339"/>
    <w:rsid w:val="00885C2B"/>
    <w:rsid w:val="008D1A74"/>
    <w:rsid w:val="008F39EB"/>
    <w:rsid w:val="008F7098"/>
    <w:rsid w:val="00907DF1"/>
    <w:rsid w:val="009212B8"/>
    <w:rsid w:val="0093243E"/>
    <w:rsid w:val="009355DC"/>
    <w:rsid w:val="00971763"/>
    <w:rsid w:val="009865D2"/>
    <w:rsid w:val="00990401"/>
    <w:rsid w:val="00A028A0"/>
    <w:rsid w:val="00A04B7F"/>
    <w:rsid w:val="00A04FE3"/>
    <w:rsid w:val="00A259C9"/>
    <w:rsid w:val="00A46CBD"/>
    <w:rsid w:val="00A709A7"/>
    <w:rsid w:val="00A82752"/>
    <w:rsid w:val="00A9765B"/>
    <w:rsid w:val="00AB26B0"/>
    <w:rsid w:val="00AC1897"/>
    <w:rsid w:val="00AD3F76"/>
    <w:rsid w:val="00B14116"/>
    <w:rsid w:val="00B21021"/>
    <w:rsid w:val="00B4379B"/>
    <w:rsid w:val="00B9023E"/>
    <w:rsid w:val="00BD3ED7"/>
    <w:rsid w:val="00BF5374"/>
    <w:rsid w:val="00C2368E"/>
    <w:rsid w:val="00C6387D"/>
    <w:rsid w:val="00C73935"/>
    <w:rsid w:val="00C8633C"/>
    <w:rsid w:val="00C942A1"/>
    <w:rsid w:val="00CB0EC0"/>
    <w:rsid w:val="00CB77FD"/>
    <w:rsid w:val="00CC72A5"/>
    <w:rsid w:val="00CD3E5B"/>
    <w:rsid w:val="00CD7BB0"/>
    <w:rsid w:val="00CE7D35"/>
    <w:rsid w:val="00CF320D"/>
    <w:rsid w:val="00CF6608"/>
    <w:rsid w:val="00D02225"/>
    <w:rsid w:val="00D10ED6"/>
    <w:rsid w:val="00D315A3"/>
    <w:rsid w:val="00D46C93"/>
    <w:rsid w:val="00D5118B"/>
    <w:rsid w:val="00D54F57"/>
    <w:rsid w:val="00D63E84"/>
    <w:rsid w:val="00D72305"/>
    <w:rsid w:val="00DB5212"/>
    <w:rsid w:val="00DC5180"/>
    <w:rsid w:val="00DE14C6"/>
    <w:rsid w:val="00E216E3"/>
    <w:rsid w:val="00E50527"/>
    <w:rsid w:val="00E702C3"/>
    <w:rsid w:val="00EA2300"/>
    <w:rsid w:val="00EA7B1F"/>
    <w:rsid w:val="00EB0EFB"/>
    <w:rsid w:val="00EB6CBC"/>
    <w:rsid w:val="00EB6F8E"/>
    <w:rsid w:val="00EF65D9"/>
    <w:rsid w:val="00EF7A71"/>
    <w:rsid w:val="00F06F69"/>
    <w:rsid w:val="00F200E6"/>
    <w:rsid w:val="00F27979"/>
    <w:rsid w:val="00F54B22"/>
    <w:rsid w:val="00F71B0B"/>
    <w:rsid w:val="00FA7A3D"/>
    <w:rsid w:val="00FD2F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90401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qFormat/>
    <w:rsid w:val="002F39C4"/>
    <w:pPr>
      <w:widowControl/>
      <w:spacing w:before="30" w:after="30"/>
      <w:outlineLvl w:val="0"/>
    </w:pPr>
    <w:rPr>
      <w:rFonts w:ascii="Arial" w:hAnsi="Arial" w:cs="Arial"/>
      <w:b/>
      <w:bCs/>
      <w:color w:val="FF6600"/>
      <w:kern w:val="36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04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90401"/>
    <w:rPr>
      <w:rFonts w:ascii="Times New Roman" w:eastAsia="Times New Roman" w:hAnsi="Times New Roman" w:cs="Times New Roman"/>
      <w:lang w:val="en-US"/>
    </w:rPr>
  </w:style>
  <w:style w:type="paragraph" w:styleId="a5">
    <w:name w:val="footer"/>
    <w:basedOn w:val="a"/>
    <w:link w:val="a6"/>
    <w:uiPriority w:val="99"/>
    <w:unhideWhenUsed/>
    <w:rsid w:val="0099040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90401"/>
    <w:rPr>
      <w:rFonts w:ascii="Times New Roman" w:eastAsia="Times New Roman" w:hAnsi="Times New Roman" w:cs="Times New Roman"/>
      <w:lang w:val="en-US"/>
    </w:rPr>
  </w:style>
  <w:style w:type="paragraph" w:styleId="a7">
    <w:name w:val="Body Text"/>
    <w:basedOn w:val="a"/>
    <w:link w:val="a8"/>
    <w:uiPriority w:val="1"/>
    <w:unhideWhenUsed/>
    <w:qFormat/>
    <w:rsid w:val="00990401"/>
    <w:rPr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99040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9904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90401"/>
    <w:rPr>
      <w:rFonts w:ascii="Tahoma" w:eastAsia="Times New Roman" w:hAnsi="Tahoma" w:cs="Tahoma"/>
      <w:sz w:val="16"/>
      <w:szCs w:val="16"/>
      <w:lang w:val="en-US"/>
    </w:rPr>
  </w:style>
  <w:style w:type="paragraph" w:styleId="ab">
    <w:name w:val="List Paragraph"/>
    <w:basedOn w:val="a"/>
    <w:uiPriority w:val="1"/>
    <w:qFormat/>
    <w:rsid w:val="00990401"/>
    <w:pPr>
      <w:spacing w:before="139"/>
      <w:ind w:left="101" w:firstLine="708"/>
    </w:pPr>
  </w:style>
  <w:style w:type="paragraph" w:customStyle="1" w:styleId="11">
    <w:name w:val="Заголовок 11"/>
    <w:basedOn w:val="a"/>
    <w:uiPriority w:val="1"/>
    <w:qFormat/>
    <w:rsid w:val="00990401"/>
    <w:pPr>
      <w:spacing w:before="2"/>
      <w:outlineLvl w:val="1"/>
    </w:pPr>
    <w:rPr>
      <w:sz w:val="36"/>
      <w:szCs w:val="36"/>
    </w:rPr>
  </w:style>
  <w:style w:type="paragraph" w:customStyle="1" w:styleId="21">
    <w:name w:val="Заголовок 21"/>
    <w:basedOn w:val="a"/>
    <w:uiPriority w:val="1"/>
    <w:qFormat/>
    <w:rsid w:val="00990401"/>
    <w:pPr>
      <w:ind w:left="1524"/>
      <w:outlineLvl w:val="2"/>
    </w:pPr>
    <w:rPr>
      <w:sz w:val="35"/>
      <w:szCs w:val="35"/>
    </w:rPr>
  </w:style>
  <w:style w:type="paragraph" w:customStyle="1" w:styleId="31">
    <w:name w:val="Заголовок 31"/>
    <w:basedOn w:val="a"/>
    <w:uiPriority w:val="1"/>
    <w:qFormat/>
    <w:rsid w:val="00990401"/>
    <w:pPr>
      <w:ind w:left="105" w:right="186"/>
      <w:jc w:val="center"/>
      <w:outlineLvl w:val="3"/>
    </w:pPr>
    <w:rPr>
      <w:b/>
      <w:bCs/>
      <w:sz w:val="28"/>
      <w:szCs w:val="28"/>
    </w:rPr>
  </w:style>
  <w:style w:type="paragraph" w:customStyle="1" w:styleId="41">
    <w:name w:val="Заголовок 41"/>
    <w:basedOn w:val="a"/>
    <w:uiPriority w:val="1"/>
    <w:qFormat/>
    <w:rsid w:val="00990401"/>
    <w:pPr>
      <w:ind w:left="105" w:right="213"/>
      <w:jc w:val="center"/>
      <w:outlineLvl w:val="4"/>
    </w:pPr>
    <w:rPr>
      <w:sz w:val="28"/>
      <w:szCs w:val="28"/>
    </w:rPr>
  </w:style>
  <w:style w:type="paragraph" w:customStyle="1" w:styleId="51">
    <w:name w:val="Заголовок 51"/>
    <w:basedOn w:val="a"/>
    <w:uiPriority w:val="1"/>
    <w:qFormat/>
    <w:rsid w:val="00990401"/>
    <w:pPr>
      <w:spacing w:before="144"/>
      <w:ind w:left="101"/>
      <w:outlineLvl w:val="5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90401"/>
  </w:style>
  <w:style w:type="table" w:customStyle="1" w:styleId="TableNormal">
    <w:name w:val="Table Normal"/>
    <w:uiPriority w:val="2"/>
    <w:semiHidden/>
    <w:qFormat/>
    <w:rsid w:val="00990401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basedOn w:val="a0"/>
    <w:uiPriority w:val="99"/>
    <w:semiHidden/>
    <w:unhideWhenUsed/>
    <w:rsid w:val="00990401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990401"/>
    <w:rPr>
      <w:color w:val="800080"/>
      <w:u w:val="single"/>
    </w:rPr>
  </w:style>
  <w:style w:type="paragraph" w:customStyle="1" w:styleId="12">
    <w:name w:val="Заголовок1"/>
    <w:basedOn w:val="a"/>
    <w:next w:val="a"/>
    <w:uiPriority w:val="99"/>
    <w:rsid w:val="00E702C3"/>
    <w:pPr>
      <w:autoSpaceDE w:val="0"/>
      <w:autoSpaceDN w:val="0"/>
      <w:adjustRightInd w:val="0"/>
      <w:ind w:firstLine="720"/>
      <w:jc w:val="both"/>
    </w:pPr>
    <w:rPr>
      <w:rFonts w:ascii="Verdana" w:eastAsiaTheme="minorEastAsia" w:hAnsi="Verdana" w:cs="Verdana"/>
      <w:b/>
      <w:bCs/>
      <w:color w:val="0058A9"/>
      <w:shd w:val="clear" w:color="auto" w:fill="F0F0F0"/>
      <w:lang w:val="ru-RU" w:eastAsia="ru-RU"/>
    </w:rPr>
  </w:style>
  <w:style w:type="paragraph" w:customStyle="1" w:styleId="ae">
    <w:name w:val="Прижатый влево"/>
    <w:basedOn w:val="a"/>
    <w:next w:val="a"/>
    <w:uiPriority w:val="99"/>
    <w:rsid w:val="00E702C3"/>
    <w:pPr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val="ru-RU" w:eastAsia="ru-RU"/>
    </w:rPr>
  </w:style>
  <w:style w:type="paragraph" w:styleId="af">
    <w:name w:val="No Spacing"/>
    <w:link w:val="af0"/>
    <w:uiPriority w:val="1"/>
    <w:qFormat/>
    <w:rsid w:val="002F39C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1">
    <w:name w:val="Основной текст_"/>
    <w:link w:val="2"/>
    <w:rsid w:val="002F39C4"/>
    <w:rPr>
      <w:rFonts w:eastAsia="Times New Roman"/>
      <w:shd w:val="clear" w:color="auto" w:fill="FFFFFF"/>
    </w:rPr>
  </w:style>
  <w:style w:type="paragraph" w:customStyle="1" w:styleId="2">
    <w:name w:val="Основной текст2"/>
    <w:basedOn w:val="a"/>
    <w:link w:val="af1"/>
    <w:rsid w:val="002F39C4"/>
    <w:pPr>
      <w:shd w:val="clear" w:color="auto" w:fill="FFFFFF"/>
      <w:spacing w:before="240" w:line="274" w:lineRule="exact"/>
      <w:ind w:hanging="360"/>
      <w:jc w:val="both"/>
    </w:pPr>
    <w:rPr>
      <w:rFonts w:asciiTheme="minorHAnsi" w:hAnsiTheme="minorHAnsi" w:cstheme="minorBidi"/>
      <w:lang w:val="ru-RU"/>
    </w:rPr>
  </w:style>
  <w:style w:type="character" w:customStyle="1" w:styleId="af0">
    <w:name w:val="Без интервала Знак"/>
    <w:link w:val="af"/>
    <w:uiPriority w:val="1"/>
    <w:rsid w:val="002F39C4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2F39C4"/>
    <w:rPr>
      <w:rFonts w:ascii="Arial" w:eastAsia="Times New Roman" w:hAnsi="Arial" w:cs="Arial"/>
      <w:b/>
      <w:bCs/>
      <w:color w:val="FF6600"/>
      <w:kern w:val="36"/>
      <w:sz w:val="20"/>
      <w:szCs w:val="20"/>
      <w:lang w:eastAsia="ru-RU"/>
    </w:rPr>
  </w:style>
  <w:style w:type="paragraph" w:customStyle="1" w:styleId="ConsPlusNormal">
    <w:name w:val="ConsPlusNormal"/>
    <w:rsid w:val="002F39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70">
    <w:name w:val="Font Style70"/>
    <w:uiPriority w:val="99"/>
    <w:rsid w:val="002F39C4"/>
    <w:rPr>
      <w:rFonts w:ascii="Times New Roman" w:hAnsi="Times New Roman" w:cs="Times New Roman"/>
      <w:sz w:val="22"/>
      <w:szCs w:val="22"/>
    </w:rPr>
  </w:style>
  <w:style w:type="paragraph" w:styleId="af2">
    <w:name w:val="List"/>
    <w:basedOn w:val="a"/>
    <w:rsid w:val="002F39C4"/>
    <w:pPr>
      <w:widowControl/>
      <w:ind w:left="283" w:hanging="283"/>
    </w:pPr>
    <w:rPr>
      <w:rFonts w:eastAsia="Calibri"/>
      <w:sz w:val="24"/>
      <w:szCs w:val="24"/>
      <w:lang w:val="ru-RU" w:eastAsia="ru-RU"/>
    </w:rPr>
  </w:style>
  <w:style w:type="paragraph" w:styleId="20">
    <w:name w:val="List 2"/>
    <w:basedOn w:val="a"/>
    <w:uiPriority w:val="99"/>
    <w:unhideWhenUsed/>
    <w:rsid w:val="002F39C4"/>
    <w:pPr>
      <w:widowControl/>
      <w:ind w:left="566" w:hanging="283"/>
      <w:contextualSpacing/>
    </w:pPr>
    <w:rPr>
      <w:sz w:val="20"/>
      <w:szCs w:val="20"/>
      <w:lang w:val="ru-RU"/>
    </w:rPr>
  </w:style>
  <w:style w:type="paragraph" w:customStyle="1" w:styleId="Style20">
    <w:name w:val="Style20"/>
    <w:basedOn w:val="a"/>
    <w:uiPriority w:val="99"/>
    <w:rsid w:val="002F39C4"/>
    <w:pPr>
      <w:autoSpaceDE w:val="0"/>
      <w:autoSpaceDN w:val="0"/>
      <w:adjustRightInd w:val="0"/>
      <w:spacing w:line="274" w:lineRule="exact"/>
      <w:ind w:firstLine="278"/>
      <w:jc w:val="both"/>
    </w:pPr>
    <w:rPr>
      <w:sz w:val="24"/>
      <w:szCs w:val="24"/>
      <w:lang w:val="ru-RU" w:eastAsia="ru-RU"/>
    </w:rPr>
  </w:style>
  <w:style w:type="paragraph" w:customStyle="1" w:styleId="Style28">
    <w:name w:val="Style28"/>
    <w:basedOn w:val="a"/>
    <w:uiPriority w:val="99"/>
    <w:rsid w:val="002F39C4"/>
    <w:pPr>
      <w:autoSpaceDE w:val="0"/>
      <w:autoSpaceDN w:val="0"/>
      <w:adjustRightInd w:val="0"/>
      <w:spacing w:line="317" w:lineRule="exact"/>
      <w:ind w:firstLine="710"/>
      <w:jc w:val="both"/>
    </w:pPr>
    <w:rPr>
      <w:sz w:val="24"/>
      <w:szCs w:val="24"/>
      <w:lang w:val="ru-RU" w:eastAsia="ru-RU"/>
    </w:rPr>
  </w:style>
  <w:style w:type="paragraph" w:customStyle="1" w:styleId="Style48">
    <w:name w:val="Style48"/>
    <w:basedOn w:val="a"/>
    <w:uiPriority w:val="99"/>
    <w:rsid w:val="002F39C4"/>
    <w:pPr>
      <w:autoSpaceDE w:val="0"/>
      <w:autoSpaceDN w:val="0"/>
      <w:adjustRightInd w:val="0"/>
      <w:spacing w:line="274" w:lineRule="exact"/>
      <w:ind w:firstLine="278"/>
    </w:pPr>
    <w:rPr>
      <w:sz w:val="24"/>
      <w:szCs w:val="24"/>
      <w:lang w:val="ru-RU" w:eastAsia="ru-RU"/>
    </w:rPr>
  </w:style>
  <w:style w:type="paragraph" w:customStyle="1" w:styleId="af3">
    <w:name w:val="Нормальный (таблица)"/>
    <w:basedOn w:val="a"/>
    <w:next w:val="a"/>
    <w:uiPriority w:val="99"/>
    <w:rsid w:val="00EF65D9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val="ru-RU" w:eastAsia="ru-RU"/>
    </w:rPr>
  </w:style>
  <w:style w:type="table" w:styleId="af4">
    <w:name w:val="Table Grid"/>
    <w:basedOn w:val="a1"/>
    <w:rsid w:val="00340A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AAF6B-531C-431D-B29F-1CFC30861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16</Pages>
  <Words>4443</Words>
  <Characters>25327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ЭлТех</cp:lastModifiedBy>
  <cp:revision>13</cp:revision>
  <cp:lastPrinted>2021-06-11T02:11:00Z</cp:lastPrinted>
  <dcterms:created xsi:type="dcterms:W3CDTF">2018-06-07T23:47:00Z</dcterms:created>
  <dcterms:modified xsi:type="dcterms:W3CDTF">2024-04-15T01:32:00Z</dcterms:modified>
</cp:coreProperties>
</file>